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074F" w:rsidRPr="00BB5E08" w:rsidRDefault="00C14474" w:rsidP="00C14474">
      <w:pPr>
        <w:ind w:firstLine="0"/>
        <w:jc w:val="center"/>
        <w:rPr>
          <w:b/>
          <w:bCs/>
          <w:lang w:eastAsia="en-US"/>
        </w:rPr>
      </w:pPr>
      <w:r w:rsidRPr="00C14474">
        <w:rPr>
          <w:b/>
          <w:bCs/>
          <w:lang w:eastAsia="en-US"/>
        </w:rPr>
        <w:t>Описание и основные технические характеристики оборудования Верхне-Туломской ГЭС</w:t>
      </w:r>
    </w:p>
    <w:p w:rsidR="0067074F" w:rsidRDefault="0067074F" w:rsidP="0067074F">
      <w:pPr>
        <w:rPr>
          <w:b/>
          <w:bCs/>
          <w:lang w:eastAsia="en-US"/>
        </w:rPr>
      </w:pPr>
    </w:p>
    <w:p w:rsidR="0067074F" w:rsidRPr="00B1081E" w:rsidRDefault="0067074F" w:rsidP="0067074F">
      <w:pPr>
        <w:rPr>
          <w:b/>
          <w:bCs/>
          <w:lang w:eastAsia="en-US"/>
        </w:rPr>
      </w:pPr>
      <w:r w:rsidRPr="00B1081E">
        <w:rPr>
          <w:b/>
          <w:bCs/>
          <w:lang w:eastAsia="en-US"/>
        </w:rPr>
        <w:t>1. Природные условия нахождения объекта.</w:t>
      </w:r>
    </w:p>
    <w:tbl>
      <w:tblPr>
        <w:tblW w:w="500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2"/>
        <w:gridCol w:w="4593"/>
      </w:tblGrid>
      <w:tr w:rsidR="0067074F" w:rsidRPr="00B1081E" w:rsidTr="003742D9">
        <w:trPr>
          <w:cantSplit/>
        </w:trPr>
        <w:tc>
          <w:tcPr>
            <w:tcW w:w="5539" w:type="dxa"/>
          </w:tcPr>
          <w:p w:rsidR="0067074F" w:rsidRPr="00B1081E" w:rsidRDefault="0067074F" w:rsidP="009A7B38">
            <w:pPr>
              <w:ind w:firstLine="0"/>
              <w:rPr>
                <w:lang w:eastAsia="en-US"/>
              </w:rPr>
            </w:pPr>
            <w:r w:rsidRPr="00B1081E">
              <w:rPr>
                <w:lang w:eastAsia="en-US"/>
              </w:rPr>
              <w:t>Местонахождение объекта</w:t>
            </w:r>
          </w:p>
        </w:tc>
        <w:tc>
          <w:tcPr>
            <w:tcW w:w="4657" w:type="dxa"/>
            <w:vAlign w:val="center"/>
          </w:tcPr>
          <w:p w:rsidR="0067074F" w:rsidRPr="00B1081E" w:rsidRDefault="0067074F" w:rsidP="009A7B38">
            <w:pPr>
              <w:ind w:firstLine="0"/>
              <w:jc w:val="center"/>
              <w:rPr>
                <w:lang w:eastAsia="en-US"/>
              </w:rPr>
            </w:pPr>
            <w:r w:rsidRPr="00B1081E">
              <w:rPr>
                <w:lang w:eastAsia="en-US"/>
              </w:rPr>
              <w:t>Мурманская обл., пос. Верхнетуломский</w:t>
            </w:r>
          </w:p>
        </w:tc>
      </w:tr>
      <w:tr w:rsidR="0067074F" w:rsidRPr="00B1081E" w:rsidTr="003742D9">
        <w:trPr>
          <w:cantSplit/>
        </w:trPr>
        <w:tc>
          <w:tcPr>
            <w:tcW w:w="5539" w:type="dxa"/>
          </w:tcPr>
          <w:p w:rsidR="0067074F" w:rsidRPr="00B1081E" w:rsidRDefault="0067074F" w:rsidP="009A7B38">
            <w:pPr>
              <w:ind w:firstLine="0"/>
              <w:rPr>
                <w:lang w:eastAsia="en-US"/>
              </w:rPr>
            </w:pPr>
            <w:r w:rsidRPr="00B1081E">
              <w:rPr>
                <w:lang w:eastAsia="en-US"/>
              </w:rPr>
              <w:t>Река</w:t>
            </w:r>
          </w:p>
        </w:tc>
        <w:tc>
          <w:tcPr>
            <w:tcW w:w="4657" w:type="dxa"/>
            <w:vAlign w:val="center"/>
          </w:tcPr>
          <w:p w:rsidR="0067074F" w:rsidRPr="00B1081E" w:rsidRDefault="0067074F" w:rsidP="009A7B38">
            <w:pPr>
              <w:ind w:firstLine="0"/>
              <w:jc w:val="center"/>
              <w:rPr>
                <w:lang w:eastAsia="en-US"/>
              </w:rPr>
            </w:pPr>
            <w:proofErr w:type="spellStart"/>
            <w:r w:rsidRPr="00B1081E">
              <w:rPr>
                <w:lang w:eastAsia="en-US"/>
              </w:rPr>
              <w:t>Тулома</w:t>
            </w:r>
            <w:proofErr w:type="spellEnd"/>
          </w:p>
        </w:tc>
      </w:tr>
      <w:tr w:rsidR="0067074F" w:rsidRPr="00B1081E" w:rsidTr="003742D9">
        <w:trPr>
          <w:cantSplit/>
        </w:trPr>
        <w:tc>
          <w:tcPr>
            <w:tcW w:w="5539" w:type="dxa"/>
          </w:tcPr>
          <w:p w:rsidR="0067074F" w:rsidRPr="00B1081E" w:rsidRDefault="0067074F" w:rsidP="009A7B38">
            <w:pPr>
              <w:ind w:firstLine="0"/>
              <w:rPr>
                <w:lang w:eastAsia="en-US"/>
              </w:rPr>
            </w:pPr>
            <w:r w:rsidRPr="00B1081E">
              <w:rPr>
                <w:lang w:eastAsia="en-US"/>
              </w:rPr>
              <w:t>Район</w:t>
            </w:r>
          </w:p>
        </w:tc>
        <w:tc>
          <w:tcPr>
            <w:tcW w:w="4657" w:type="dxa"/>
            <w:vAlign w:val="center"/>
          </w:tcPr>
          <w:p w:rsidR="0067074F" w:rsidRPr="00B1081E" w:rsidRDefault="0067074F" w:rsidP="009A7B38">
            <w:pPr>
              <w:ind w:firstLine="0"/>
              <w:jc w:val="center"/>
              <w:rPr>
                <w:lang w:eastAsia="en-US"/>
              </w:rPr>
            </w:pPr>
            <w:r w:rsidRPr="00B1081E">
              <w:rPr>
                <w:lang w:eastAsia="en-US"/>
              </w:rPr>
              <w:t>Кольский</w:t>
            </w:r>
          </w:p>
        </w:tc>
      </w:tr>
      <w:tr w:rsidR="0067074F" w:rsidRPr="00B1081E" w:rsidTr="003742D9">
        <w:trPr>
          <w:cantSplit/>
        </w:trPr>
        <w:tc>
          <w:tcPr>
            <w:tcW w:w="5539" w:type="dxa"/>
          </w:tcPr>
          <w:p w:rsidR="0067074F" w:rsidRPr="00B1081E" w:rsidRDefault="0067074F" w:rsidP="009A7B38">
            <w:pPr>
              <w:ind w:firstLine="0"/>
              <w:rPr>
                <w:lang w:eastAsia="en-US"/>
              </w:rPr>
            </w:pPr>
            <w:r w:rsidRPr="00B1081E">
              <w:rPr>
                <w:lang w:eastAsia="en-US"/>
              </w:rPr>
              <w:t xml:space="preserve">Географическая широта места расположения </w:t>
            </w:r>
          </w:p>
        </w:tc>
        <w:tc>
          <w:tcPr>
            <w:tcW w:w="4657" w:type="dxa"/>
            <w:vAlign w:val="center"/>
          </w:tcPr>
          <w:p w:rsidR="0067074F" w:rsidRPr="00B1081E" w:rsidRDefault="0067074F" w:rsidP="009A7B38">
            <w:pPr>
              <w:ind w:firstLine="0"/>
              <w:jc w:val="center"/>
              <w:rPr>
                <w:lang w:eastAsia="en-US"/>
              </w:rPr>
            </w:pPr>
            <w:r w:rsidRPr="00B1081E">
              <w:rPr>
                <w:lang w:eastAsia="en-US"/>
              </w:rPr>
              <w:t>68°37´14´´с.ш.</w:t>
            </w:r>
          </w:p>
        </w:tc>
      </w:tr>
      <w:tr w:rsidR="0067074F" w:rsidRPr="00B1081E" w:rsidTr="003742D9">
        <w:trPr>
          <w:cantSplit/>
        </w:trPr>
        <w:tc>
          <w:tcPr>
            <w:tcW w:w="5539" w:type="dxa"/>
          </w:tcPr>
          <w:p w:rsidR="0067074F" w:rsidRPr="00B1081E" w:rsidRDefault="0067074F" w:rsidP="009A7B38">
            <w:pPr>
              <w:ind w:firstLine="0"/>
              <w:rPr>
                <w:lang w:eastAsia="en-US"/>
              </w:rPr>
            </w:pPr>
            <w:r w:rsidRPr="00B1081E">
              <w:rPr>
                <w:lang w:eastAsia="en-US"/>
              </w:rPr>
              <w:t>Климат района:</w:t>
            </w:r>
          </w:p>
        </w:tc>
        <w:tc>
          <w:tcPr>
            <w:tcW w:w="4657" w:type="dxa"/>
            <w:vAlign w:val="center"/>
          </w:tcPr>
          <w:p w:rsidR="0067074F" w:rsidRPr="00B1081E" w:rsidRDefault="0067074F" w:rsidP="009A7B38">
            <w:pPr>
              <w:ind w:firstLine="0"/>
              <w:jc w:val="center"/>
              <w:rPr>
                <w:lang w:eastAsia="en-US"/>
              </w:rPr>
            </w:pPr>
            <w:r w:rsidRPr="00B1081E">
              <w:rPr>
                <w:lang w:eastAsia="en-US"/>
              </w:rPr>
              <w:t>умеренно холодный</w:t>
            </w:r>
          </w:p>
        </w:tc>
      </w:tr>
      <w:tr w:rsidR="0067074F" w:rsidRPr="00B1081E" w:rsidTr="003742D9">
        <w:trPr>
          <w:cantSplit/>
        </w:trPr>
        <w:tc>
          <w:tcPr>
            <w:tcW w:w="5539" w:type="dxa"/>
          </w:tcPr>
          <w:p w:rsidR="0067074F" w:rsidRPr="00B1081E" w:rsidRDefault="0067074F" w:rsidP="009A7B38">
            <w:pPr>
              <w:ind w:firstLine="0"/>
              <w:rPr>
                <w:lang w:eastAsia="en-US"/>
              </w:rPr>
            </w:pPr>
            <w:r w:rsidRPr="00B1081E">
              <w:rPr>
                <w:lang w:eastAsia="en-US"/>
              </w:rPr>
              <w:t>среднегодовая температура воздуха составляет:</w:t>
            </w:r>
          </w:p>
        </w:tc>
        <w:tc>
          <w:tcPr>
            <w:tcW w:w="4657" w:type="dxa"/>
            <w:vAlign w:val="center"/>
          </w:tcPr>
          <w:p w:rsidR="0067074F" w:rsidRPr="00B1081E" w:rsidRDefault="0067074F" w:rsidP="009A7B38">
            <w:pPr>
              <w:ind w:firstLine="0"/>
              <w:jc w:val="center"/>
              <w:rPr>
                <w:lang w:eastAsia="en-US"/>
              </w:rPr>
            </w:pPr>
          </w:p>
        </w:tc>
      </w:tr>
      <w:tr w:rsidR="0067074F" w:rsidRPr="00B1081E" w:rsidTr="003742D9">
        <w:trPr>
          <w:cantSplit/>
        </w:trPr>
        <w:tc>
          <w:tcPr>
            <w:tcW w:w="5539" w:type="dxa"/>
          </w:tcPr>
          <w:p w:rsidR="0067074F" w:rsidRPr="00B1081E" w:rsidRDefault="0067074F" w:rsidP="009A7B38">
            <w:pPr>
              <w:ind w:firstLine="0"/>
              <w:rPr>
                <w:lang w:eastAsia="en-US"/>
              </w:rPr>
            </w:pPr>
            <w:r w:rsidRPr="00B1081E">
              <w:rPr>
                <w:lang w:eastAsia="en-US"/>
              </w:rPr>
              <w:t>самого холодного месяца, °C</w:t>
            </w:r>
          </w:p>
        </w:tc>
        <w:tc>
          <w:tcPr>
            <w:tcW w:w="4657" w:type="dxa"/>
            <w:vAlign w:val="center"/>
          </w:tcPr>
          <w:p w:rsidR="0067074F" w:rsidRPr="00B1081E" w:rsidRDefault="0067074F" w:rsidP="009A7B38">
            <w:pPr>
              <w:ind w:firstLine="0"/>
              <w:jc w:val="center"/>
              <w:rPr>
                <w:lang w:eastAsia="en-US"/>
              </w:rPr>
            </w:pPr>
            <w:r w:rsidRPr="00B1081E">
              <w:rPr>
                <w:lang w:eastAsia="en-US"/>
              </w:rPr>
              <w:t>(-</w:t>
            </w:r>
            <w:proofErr w:type="gramStart"/>
            <w:r w:rsidRPr="00B1081E">
              <w:rPr>
                <w:lang w:eastAsia="en-US"/>
              </w:rPr>
              <w:t>10)÷</w:t>
            </w:r>
            <w:proofErr w:type="gramEnd"/>
            <w:r w:rsidRPr="00B1081E">
              <w:rPr>
                <w:lang w:eastAsia="en-US"/>
              </w:rPr>
              <w:t>(-14)°С</w:t>
            </w:r>
          </w:p>
        </w:tc>
      </w:tr>
      <w:tr w:rsidR="0067074F" w:rsidRPr="00B1081E" w:rsidTr="003742D9">
        <w:trPr>
          <w:cantSplit/>
        </w:trPr>
        <w:tc>
          <w:tcPr>
            <w:tcW w:w="5539" w:type="dxa"/>
          </w:tcPr>
          <w:p w:rsidR="0067074F" w:rsidRPr="00B1081E" w:rsidRDefault="0067074F" w:rsidP="009A7B38">
            <w:pPr>
              <w:ind w:firstLine="0"/>
              <w:rPr>
                <w:lang w:eastAsia="en-US"/>
              </w:rPr>
            </w:pPr>
            <w:r w:rsidRPr="00B1081E">
              <w:rPr>
                <w:lang w:eastAsia="en-US"/>
              </w:rPr>
              <w:t xml:space="preserve">самого теплого месяца, </w:t>
            </w:r>
            <w:r w:rsidRPr="00B1081E">
              <w:rPr>
                <w:lang w:eastAsia="en-US"/>
              </w:rPr>
              <w:sym w:font="Symbol" w:char="F0B0"/>
            </w:r>
            <w:r w:rsidRPr="00B1081E">
              <w:rPr>
                <w:lang w:val="en-US" w:eastAsia="en-US"/>
              </w:rPr>
              <w:t>C</w:t>
            </w:r>
          </w:p>
        </w:tc>
        <w:tc>
          <w:tcPr>
            <w:tcW w:w="4657" w:type="dxa"/>
            <w:vAlign w:val="center"/>
          </w:tcPr>
          <w:p w:rsidR="0067074F" w:rsidRPr="00B1081E" w:rsidRDefault="0067074F" w:rsidP="009A7B38">
            <w:pPr>
              <w:ind w:firstLine="0"/>
              <w:jc w:val="center"/>
              <w:rPr>
                <w:lang w:eastAsia="en-US"/>
              </w:rPr>
            </w:pPr>
            <w:r w:rsidRPr="00B1081E">
              <w:rPr>
                <w:lang w:eastAsia="en-US"/>
              </w:rPr>
              <w:t>(+</w:t>
            </w:r>
            <w:proofErr w:type="gramStart"/>
            <w:r w:rsidRPr="00B1081E">
              <w:rPr>
                <w:lang w:eastAsia="en-US"/>
              </w:rPr>
              <w:t>12)÷</w:t>
            </w:r>
            <w:proofErr w:type="gramEnd"/>
            <w:r w:rsidRPr="00B1081E">
              <w:rPr>
                <w:lang w:eastAsia="en-US"/>
              </w:rPr>
              <w:t>(+14)°С</w:t>
            </w:r>
          </w:p>
        </w:tc>
      </w:tr>
      <w:tr w:rsidR="0067074F" w:rsidRPr="00B1081E" w:rsidTr="003742D9">
        <w:trPr>
          <w:cantSplit/>
        </w:trPr>
        <w:tc>
          <w:tcPr>
            <w:tcW w:w="5539" w:type="dxa"/>
          </w:tcPr>
          <w:p w:rsidR="0067074F" w:rsidRPr="00B1081E" w:rsidRDefault="0067074F" w:rsidP="009A7B38">
            <w:pPr>
              <w:ind w:firstLine="0"/>
              <w:rPr>
                <w:lang w:eastAsia="en-US"/>
              </w:rPr>
            </w:pPr>
            <w:r w:rsidRPr="00B1081E">
              <w:rPr>
                <w:lang w:eastAsia="en-US"/>
              </w:rPr>
              <w:t>абсолютный максимум температуры воздуха достигал °C</w:t>
            </w:r>
          </w:p>
        </w:tc>
        <w:tc>
          <w:tcPr>
            <w:tcW w:w="4657" w:type="dxa"/>
            <w:vAlign w:val="center"/>
          </w:tcPr>
          <w:p w:rsidR="0067074F" w:rsidRPr="00B1081E" w:rsidRDefault="0067074F" w:rsidP="009A7B38">
            <w:pPr>
              <w:ind w:firstLine="0"/>
              <w:jc w:val="center"/>
              <w:rPr>
                <w:lang w:eastAsia="en-US"/>
              </w:rPr>
            </w:pPr>
            <w:r w:rsidRPr="00B1081E">
              <w:rPr>
                <w:lang w:eastAsia="en-US"/>
              </w:rPr>
              <w:t>+33°С</w:t>
            </w:r>
          </w:p>
        </w:tc>
      </w:tr>
      <w:tr w:rsidR="0067074F" w:rsidRPr="00B1081E" w:rsidTr="003742D9">
        <w:trPr>
          <w:cantSplit/>
        </w:trPr>
        <w:tc>
          <w:tcPr>
            <w:tcW w:w="5539" w:type="dxa"/>
          </w:tcPr>
          <w:p w:rsidR="0067074F" w:rsidRPr="00B1081E" w:rsidRDefault="0067074F" w:rsidP="009A7B38">
            <w:pPr>
              <w:ind w:firstLine="0"/>
              <w:rPr>
                <w:lang w:eastAsia="en-US"/>
              </w:rPr>
            </w:pPr>
            <w:r w:rsidRPr="00B1081E">
              <w:rPr>
                <w:lang w:eastAsia="en-US"/>
              </w:rPr>
              <w:t xml:space="preserve">абсолютный минимум падал до °C </w:t>
            </w:r>
          </w:p>
        </w:tc>
        <w:tc>
          <w:tcPr>
            <w:tcW w:w="4657" w:type="dxa"/>
            <w:vAlign w:val="center"/>
          </w:tcPr>
          <w:p w:rsidR="0067074F" w:rsidRPr="00B1081E" w:rsidRDefault="0067074F" w:rsidP="009A7B38">
            <w:pPr>
              <w:ind w:firstLine="0"/>
              <w:jc w:val="center"/>
              <w:rPr>
                <w:lang w:eastAsia="en-US"/>
              </w:rPr>
            </w:pPr>
            <w:r w:rsidRPr="00B1081E">
              <w:rPr>
                <w:lang w:eastAsia="en-US"/>
              </w:rPr>
              <w:t>-48°С</w:t>
            </w:r>
          </w:p>
        </w:tc>
      </w:tr>
      <w:tr w:rsidR="0067074F" w:rsidRPr="00B1081E" w:rsidTr="003742D9">
        <w:trPr>
          <w:cantSplit/>
        </w:trPr>
        <w:tc>
          <w:tcPr>
            <w:tcW w:w="5539" w:type="dxa"/>
          </w:tcPr>
          <w:p w:rsidR="0067074F" w:rsidRPr="00B1081E" w:rsidRDefault="0067074F" w:rsidP="009A7B38">
            <w:pPr>
              <w:ind w:firstLine="0"/>
              <w:rPr>
                <w:lang w:eastAsia="en-US"/>
              </w:rPr>
            </w:pPr>
            <w:r w:rsidRPr="00B1081E">
              <w:rPr>
                <w:lang w:eastAsia="en-US"/>
              </w:rPr>
              <w:t>Средняя температура воды в водохранилище в летний период, °C</w:t>
            </w:r>
          </w:p>
        </w:tc>
        <w:tc>
          <w:tcPr>
            <w:tcW w:w="4657" w:type="dxa"/>
            <w:vAlign w:val="center"/>
          </w:tcPr>
          <w:p w:rsidR="0067074F" w:rsidRPr="00B1081E" w:rsidRDefault="0067074F" w:rsidP="009A7B38">
            <w:pPr>
              <w:ind w:firstLine="0"/>
              <w:jc w:val="center"/>
              <w:rPr>
                <w:lang w:eastAsia="en-US"/>
              </w:rPr>
            </w:pPr>
          </w:p>
        </w:tc>
      </w:tr>
      <w:tr w:rsidR="0067074F" w:rsidRPr="00B1081E" w:rsidTr="003742D9">
        <w:trPr>
          <w:cantSplit/>
        </w:trPr>
        <w:tc>
          <w:tcPr>
            <w:tcW w:w="5539" w:type="dxa"/>
          </w:tcPr>
          <w:p w:rsidR="0067074F" w:rsidRPr="00B1081E" w:rsidRDefault="0067074F" w:rsidP="009A7B38">
            <w:pPr>
              <w:ind w:firstLine="0"/>
              <w:rPr>
                <w:lang w:eastAsia="en-US"/>
              </w:rPr>
            </w:pPr>
            <w:r w:rsidRPr="00B1081E">
              <w:rPr>
                <w:lang w:eastAsia="en-US"/>
              </w:rPr>
              <w:t>Среднегодовая скорость ветра, м/сек</w:t>
            </w:r>
          </w:p>
        </w:tc>
        <w:tc>
          <w:tcPr>
            <w:tcW w:w="4657" w:type="dxa"/>
            <w:vAlign w:val="center"/>
          </w:tcPr>
          <w:p w:rsidR="0067074F" w:rsidRPr="00B1081E" w:rsidRDefault="0067074F" w:rsidP="009A7B38">
            <w:pPr>
              <w:ind w:firstLine="0"/>
              <w:jc w:val="center"/>
              <w:rPr>
                <w:lang w:eastAsia="en-US"/>
              </w:rPr>
            </w:pPr>
            <w:r w:rsidRPr="00B1081E">
              <w:t>3,3 м/с</w:t>
            </w:r>
          </w:p>
        </w:tc>
      </w:tr>
      <w:tr w:rsidR="0067074F" w:rsidRPr="00B1081E" w:rsidTr="003742D9">
        <w:trPr>
          <w:cantSplit/>
        </w:trPr>
        <w:tc>
          <w:tcPr>
            <w:tcW w:w="5539" w:type="dxa"/>
          </w:tcPr>
          <w:p w:rsidR="0067074F" w:rsidRPr="00B1081E" w:rsidRDefault="0067074F" w:rsidP="009A7B38">
            <w:pPr>
              <w:ind w:firstLine="0"/>
              <w:rPr>
                <w:lang w:eastAsia="en-US"/>
              </w:rPr>
            </w:pPr>
            <w:r w:rsidRPr="00B1081E">
              <w:rPr>
                <w:lang w:eastAsia="en-US"/>
              </w:rPr>
              <w:t>Расходы по реке (макс, мин)</w:t>
            </w:r>
          </w:p>
        </w:tc>
        <w:tc>
          <w:tcPr>
            <w:tcW w:w="4657" w:type="dxa"/>
            <w:vAlign w:val="center"/>
          </w:tcPr>
          <w:p w:rsidR="0067074F" w:rsidRPr="00B1081E" w:rsidRDefault="0067074F" w:rsidP="009A7B38">
            <w:pPr>
              <w:ind w:firstLine="0"/>
              <w:jc w:val="center"/>
              <w:rPr>
                <w:lang w:eastAsia="en-US"/>
              </w:rPr>
            </w:pPr>
            <w:r w:rsidRPr="00B1081E">
              <w:rPr>
                <w:lang w:eastAsia="en-US"/>
              </w:rPr>
              <w:t>2347 м³/с; 24,6 м³/с</w:t>
            </w:r>
          </w:p>
        </w:tc>
      </w:tr>
      <w:tr w:rsidR="0067074F" w:rsidRPr="00B1081E" w:rsidTr="003742D9">
        <w:trPr>
          <w:cantSplit/>
        </w:trPr>
        <w:tc>
          <w:tcPr>
            <w:tcW w:w="5539" w:type="dxa"/>
          </w:tcPr>
          <w:p w:rsidR="0067074F" w:rsidRPr="00B1081E" w:rsidRDefault="0067074F" w:rsidP="009A7B38">
            <w:pPr>
              <w:ind w:firstLine="0"/>
              <w:rPr>
                <w:lang w:eastAsia="en-US"/>
              </w:rPr>
            </w:pPr>
            <w:r w:rsidRPr="00B1081E">
              <w:rPr>
                <w:lang w:eastAsia="en-US"/>
              </w:rPr>
              <w:t>Продолжительность ледостава, дней</w:t>
            </w:r>
          </w:p>
        </w:tc>
        <w:tc>
          <w:tcPr>
            <w:tcW w:w="4657" w:type="dxa"/>
            <w:vAlign w:val="center"/>
          </w:tcPr>
          <w:p w:rsidR="0067074F" w:rsidRPr="00B1081E" w:rsidRDefault="0067074F" w:rsidP="009A7B38">
            <w:pPr>
              <w:ind w:firstLine="0"/>
              <w:jc w:val="center"/>
              <w:rPr>
                <w:lang w:eastAsia="en-US"/>
              </w:rPr>
            </w:pPr>
            <w:r w:rsidRPr="00B1081E">
              <w:rPr>
                <w:lang w:eastAsia="en-US"/>
              </w:rPr>
              <w:t>198</w:t>
            </w:r>
          </w:p>
        </w:tc>
      </w:tr>
      <w:tr w:rsidR="0067074F" w:rsidRPr="00B1081E" w:rsidTr="003742D9">
        <w:trPr>
          <w:cantSplit/>
        </w:trPr>
        <w:tc>
          <w:tcPr>
            <w:tcW w:w="5539" w:type="dxa"/>
          </w:tcPr>
          <w:p w:rsidR="0067074F" w:rsidRPr="00B1081E" w:rsidRDefault="0067074F" w:rsidP="009A7B38">
            <w:pPr>
              <w:ind w:firstLine="0"/>
              <w:rPr>
                <w:lang w:eastAsia="en-US"/>
              </w:rPr>
            </w:pPr>
            <w:r w:rsidRPr="00B1081E">
              <w:rPr>
                <w:lang w:eastAsia="en-US"/>
              </w:rPr>
              <w:t>Мутность реки, г/м</w:t>
            </w:r>
            <w:r w:rsidRPr="00B1081E">
              <w:rPr>
                <w:vertAlign w:val="superscript"/>
                <w:lang w:eastAsia="en-US"/>
              </w:rPr>
              <w:t>3</w:t>
            </w:r>
          </w:p>
        </w:tc>
        <w:tc>
          <w:tcPr>
            <w:tcW w:w="4657" w:type="dxa"/>
            <w:vAlign w:val="center"/>
          </w:tcPr>
          <w:p w:rsidR="0067074F" w:rsidRPr="00B1081E" w:rsidRDefault="0067074F" w:rsidP="009A7B38">
            <w:pPr>
              <w:ind w:firstLine="0"/>
              <w:jc w:val="center"/>
              <w:rPr>
                <w:lang w:eastAsia="en-US"/>
              </w:rPr>
            </w:pPr>
            <w:r w:rsidRPr="00B1081E">
              <w:rPr>
                <w:lang w:eastAsia="en-US"/>
              </w:rPr>
              <w:t>5-7г/м³</w:t>
            </w:r>
          </w:p>
        </w:tc>
      </w:tr>
      <w:tr w:rsidR="0067074F" w:rsidRPr="00B1081E" w:rsidTr="003742D9">
        <w:trPr>
          <w:cantSplit/>
        </w:trPr>
        <w:tc>
          <w:tcPr>
            <w:tcW w:w="5539" w:type="dxa"/>
          </w:tcPr>
          <w:p w:rsidR="0067074F" w:rsidRPr="00B1081E" w:rsidRDefault="0067074F" w:rsidP="009A7B38">
            <w:pPr>
              <w:ind w:firstLine="0"/>
              <w:rPr>
                <w:lang w:eastAsia="en-US"/>
              </w:rPr>
            </w:pPr>
            <w:r w:rsidRPr="00B1081E">
              <w:rPr>
                <w:lang w:eastAsia="en-US"/>
              </w:rPr>
              <w:t>Химический состав воды (среднемноголетний по результатам анализов):</w:t>
            </w:r>
          </w:p>
        </w:tc>
        <w:tc>
          <w:tcPr>
            <w:tcW w:w="4657" w:type="dxa"/>
            <w:vAlign w:val="center"/>
          </w:tcPr>
          <w:p w:rsidR="0067074F" w:rsidRPr="00B1081E" w:rsidRDefault="0067074F" w:rsidP="009A7B38">
            <w:pPr>
              <w:ind w:firstLine="0"/>
              <w:jc w:val="center"/>
              <w:rPr>
                <w:lang w:eastAsia="en-US"/>
              </w:rPr>
            </w:pPr>
            <w:r w:rsidRPr="00B1081E">
              <w:rPr>
                <w:lang w:eastAsia="en-US"/>
              </w:rPr>
              <w:t>Жесткость общая – 0,302мг/дм³;</w:t>
            </w:r>
          </w:p>
          <w:p w:rsidR="0067074F" w:rsidRPr="00B1081E" w:rsidRDefault="0067074F" w:rsidP="009A7B38">
            <w:pPr>
              <w:ind w:firstLine="0"/>
              <w:jc w:val="center"/>
              <w:rPr>
                <w:lang w:eastAsia="en-US"/>
              </w:rPr>
            </w:pPr>
            <w:r w:rsidRPr="00B1081E">
              <w:rPr>
                <w:lang w:eastAsia="en-US"/>
              </w:rPr>
              <w:t>Кальций – 3,36 мг/дм³;</w:t>
            </w:r>
          </w:p>
          <w:p w:rsidR="0067074F" w:rsidRPr="00B1081E" w:rsidRDefault="0067074F" w:rsidP="009A7B38">
            <w:pPr>
              <w:ind w:firstLine="0"/>
              <w:jc w:val="center"/>
              <w:rPr>
                <w:lang w:eastAsia="en-US"/>
              </w:rPr>
            </w:pPr>
            <w:r w:rsidRPr="00B1081E">
              <w:rPr>
                <w:lang w:eastAsia="en-US"/>
              </w:rPr>
              <w:t>Магний – 1,29 мг/дм³;</w:t>
            </w:r>
          </w:p>
          <w:p w:rsidR="0067074F" w:rsidRPr="00B1081E" w:rsidRDefault="0067074F" w:rsidP="009A7B38">
            <w:pPr>
              <w:ind w:firstLine="0"/>
              <w:jc w:val="center"/>
              <w:rPr>
                <w:lang w:eastAsia="en-US"/>
              </w:rPr>
            </w:pPr>
            <w:r w:rsidRPr="00B1081E">
              <w:rPr>
                <w:lang w:eastAsia="en-US"/>
              </w:rPr>
              <w:t>Свободная углекислота – 5,78 мг/дм³;</w:t>
            </w:r>
          </w:p>
          <w:p w:rsidR="0067074F" w:rsidRPr="00B1081E" w:rsidRDefault="0067074F" w:rsidP="009A7B38">
            <w:pPr>
              <w:ind w:firstLine="0"/>
              <w:jc w:val="center"/>
              <w:rPr>
                <w:lang w:eastAsia="en-US"/>
              </w:rPr>
            </w:pPr>
            <w:r w:rsidRPr="00B1081E">
              <w:rPr>
                <w:lang w:eastAsia="en-US"/>
              </w:rPr>
              <w:t>Щелочность - 0,246мг/дм³;</w:t>
            </w:r>
          </w:p>
          <w:p w:rsidR="0067074F" w:rsidRPr="00B1081E" w:rsidRDefault="0067074F" w:rsidP="009A7B38">
            <w:pPr>
              <w:ind w:firstLine="0"/>
              <w:jc w:val="center"/>
              <w:rPr>
                <w:lang w:eastAsia="en-US"/>
              </w:rPr>
            </w:pPr>
            <w:r w:rsidRPr="00B1081E">
              <w:rPr>
                <w:lang w:eastAsia="en-US"/>
              </w:rPr>
              <w:t>Хлориды – 2,28 мг/дм³</w:t>
            </w:r>
          </w:p>
        </w:tc>
      </w:tr>
      <w:tr w:rsidR="0067074F" w:rsidRPr="00B1081E" w:rsidTr="003742D9">
        <w:trPr>
          <w:cantSplit/>
        </w:trPr>
        <w:tc>
          <w:tcPr>
            <w:tcW w:w="5539" w:type="dxa"/>
          </w:tcPr>
          <w:p w:rsidR="0067074F" w:rsidRPr="00B1081E" w:rsidRDefault="0067074F" w:rsidP="009A7B38">
            <w:pPr>
              <w:ind w:firstLine="0"/>
              <w:rPr>
                <w:lang w:eastAsia="en-US"/>
              </w:rPr>
            </w:pPr>
            <w:r w:rsidRPr="00B1081E">
              <w:rPr>
                <w:lang w:eastAsia="en-US"/>
              </w:rPr>
              <w:t>Расчетная сейсмичность ПЗ района строительства ГЭС, баллов</w:t>
            </w:r>
          </w:p>
        </w:tc>
        <w:tc>
          <w:tcPr>
            <w:tcW w:w="4657" w:type="dxa"/>
            <w:vAlign w:val="center"/>
          </w:tcPr>
          <w:p w:rsidR="0067074F" w:rsidRPr="00B1081E" w:rsidRDefault="0067074F" w:rsidP="009A7B38">
            <w:pPr>
              <w:ind w:firstLine="0"/>
              <w:jc w:val="center"/>
              <w:rPr>
                <w:u w:val="single"/>
                <w:lang w:eastAsia="en-US"/>
              </w:rPr>
            </w:pPr>
          </w:p>
        </w:tc>
      </w:tr>
      <w:tr w:rsidR="0067074F" w:rsidRPr="00B1081E" w:rsidTr="003742D9">
        <w:trPr>
          <w:cantSplit/>
        </w:trPr>
        <w:tc>
          <w:tcPr>
            <w:tcW w:w="5539" w:type="dxa"/>
          </w:tcPr>
          <w:p w:rsidR="0067074F" w:rsidRPr="00B1081E" w:rsidRDefault="0067074F" w:rsidP="009A7B38">
            <w:pPr>
              <w:ind w:firstLine="0"/>
              <w:rPr>
                <w:lang w:eastAsia="en-US"/>
              </w:rPr>
            </w:pPr>
            <w:r w:rsidRPr="00B1081E">
              <w:rPr>
                <w:lang w:eastAsia="en-US"/>
              </w:rPr>
              <w:t>по шкале М</w:t>
            </w:r>
            <w:r w:rsidRPr="00B1081E">
              <w:rPr>
                <w:lang w:val="en-US" w:eastAsia="en-US"/>
              </w:rPr>
              <w:t>SK</w:t>
            </w:r>
            <w:r w:rsidRPr="00B1081E">
              <w:rPr>
                <w:lang w:eastAsia="en-US"/>
              </w:rPr>
              <w:t>-64</w:t>
            </w:r>
          </w:p>
        </w:tc>
        <w:tc>
          <w:tcPr>
            <w:tcW w:w="4657" w:type="dxa"/>
            <w:vAlign w:val="center"/>
          </w:tcPr>
          <w:p w:rsidR="0067074F" w:rsidRPr="00B1081E" w:rsidRDefault="0067074F" w:rsidP="009A7B38">
            <w:pPr>
              <w:ind w:firstLine="0"/>
              <w:jc w:val="center"/>
              <w:rPr>
                <w:lang w:eastAsia="en-US"/>
              </w:rPr>
            </w:pPr>
            <w:r w:rsidRPr="00B1081E">
              <w:rPr>
                <w:lang w:eastAsia="en-US"/>
              </w:rPr>
              <w:t>5</w:t>
            </w:r>
          </w:p>
        </w:tc>
      </w:tr>
      <w:tr w:rsidR="0067074F" w:rsidRPr="00B1081E" w:rsidTr="003742D9">
        <w:trPr>
          <w:cantSplit/>
        </w:trPr>
        <w:tc>
          <w:tcPr>
            <w:tcW w:w="5539" w:type="dxa"/>
          </w:tcPr>
          <w:p w:rsidR="0067074F" w:rsidRPr="00B1081E" w:rsidRDefault="0067074F" w:rsidP="009A7B38">
            <w:pPr>
              <w:ind w:firstLine="0"/>
              <w:rPr>
                <w:lang w:eastAsia="en-US"/>
              </w:rPr>
            </w:pPr>
            <w:r w:rsidRPr="00B1081E">
              <w:rPr>
                <w:lang w:eastAsia="en-US"/>
              </w:rPr>
              <w:t>На основании специальных исследований Кольского сейсмологического центра РАН</w:t>
            </w:r>
          </w:p>
        </w:tc>
        <w:tc>
          <w:tcPr>
            <w:tcW w:w="4657" w:type="dxa"/>
            <w:vAlign w:val="center"/>
          </w:tcPr>
          <w:p w:rsidR="0067074F" w:rsidRPr="00B1081E" w:rsidRDefault="0067074F" w:rsidP="009A7B38">
            <w:pPr>
              <w:ind w:firstLine="0"/>
              <w:jc w:val="center"/>
              <w:rPr>
                <w:lang w:eastAsia="en-US"/>
              </w:rPr>
            </w:pPr>
            <w:r w:rsidRPr="00B1081E">
              <w:rPr>
                <w:lang w:eastAsia="en-US"/>
              </w:rPr>
              <w:t>6</w:t>
            </w:r>
          </w:p>
        </w:tc>
      </w:tr>
      <w:tr w:rsidR="0067074F" w:rsidRPr="00B1081E" w:rsidTr="003742D9">
        <w:trPr>
          <w:cantSplit/>
        </w:trPr>
        <w:tc>
          <w:tcPr>
            <w:tcW w:w="5539" w:type="dxa"/>
          </w:tcPr>
          <w:p w:rsidR="0067074F" w:rsidRPr="00B1081E" w:rsidRDefault="0067074F" w:rsidP="009A7B38">
            <w:pPr>
              <w:ind w:firstLine="0"/>
              <w:rPr>
                <w:lang w:eastAsia="en-US"/>
              </w:rPr>
            </w:pPr>
            <w:r w:rsidRPr="00B1081E">
              <w:rPr>
                <w:lang w:eastAsia="en-US"/>
              </w:rPr>
              <w:t>По нормам Госстроя, изм.1999г. (с учетом ОСР-97, карта С)</w:t>
            </w:r>
          </w:p>
        </w:tc>
        <w:tc>
          <w:tcPr>
            <w:tcW w:w="4657" w:type="dxa"/>
            <w:vAlign w:val="center"/>
          </w:tcPr>
          <w:p w:rsidR="0067074F" w:rsidRPr="00B1081E" w:rsidRDefault="0067074F" w:rsidP="009A7B38">
            <w:pPr>
              <w:ind w:firstLine="0"/>
              <w:jc w:val="center"/>
              <w:rPr>
                <w:lang w:eastAsia="en-US"/>
              </w:rPr>
            </w:pPr>
            <w:r w:rsidRPr="00B1081E">
              <w:rPr>
                <w:lang w:eastAsia="en-US"/>
              </w:rPr>
              <w:t>7 (принимается для расчетов)</w:t>
            </w:r>
          </w:p>
        </w:tc>
      </w:tr>
    </w:tbl>
    <w:p w:rsidR="0067074F" w:rsidRPr="00B1081E" w:rsidRDefault="0067074F" w:rsidP="0067074F">
      <w:pPr>
        <w:tabs>
          <w:tab w:val="left" w:pos="567"/>
        </w:tabs>
        <w:rPr>
          <w:b/>
          <w:bCs/>
        </w:rPr>
      </w:pPr>
    </w:p>
    <w:p w:rsidR="0067074F" w:rsidRPr="00B1081E" w:rsidRDefault="0067074F" w:rsidP="0067074F">
      <w:pPr>
        <w:tabs>
          <w:tab w:val="left" w:pos="567"/>
        </w:tabs>
        <w:rPr>
          <w:b/>
          <w:bCs/>
        </w:rPr>
      </w:pPr>
      <w:r w:rsidRPr="00B1081E">
        <w:rPr>
          <w:b/>
          <w:bCs/>
        </w:rPr>
        <w:t>2.Основные характеристики ГЭС:</w:t>
      </w:r>
    </w:p>
    <w:tbl>
      <w:tblPr>
        <w:tblW w:w="500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3"/>
        <w:gridCol w:w="4382"/>
      </w:tblGrid>
      <w:tr w:rsidR="0067074F" w:rsidRPr="00B1081E" w:rsidTr="003742D9">
        <w:trPr>
          <w:cantSplit/>
          <w:trHeight w:val="20"/>
        </w:trPr>
        <w:tc>
          <w:tcPr>
            <w:tcW w:w="5673" w:type="dxa"/>
          </w:tcPr>
          <w:p w:rsidR="0067074F" w:rsidRPr="00B1081E" w:rsidRDefault="0067074F" w:rsidP="009A7B38">
            <w:pPr>
              <w:ind w:firstLine="0"/>
              <w:rPr>
                <w:b/>
                <w:bCs/>
              </w:rPr>
            </w:pPr>
            <w:r w:rsidRPr="00B1081E">
              <w:t xml:space="preserve">Установленная мощность, МВт </w:t>
            </w:r>
          </w:p>
        </w:tc>
        <w:tc>
          <w:tcPr>
            <w:tcW w:w="4382" w:type="dxa"/>
          </w:tcPr>
          <w:p w:rsidR="0067074F" w:rsidRPr="00B1081E" w:rsidRDefault="0067074F" w:rsidP="009A7B38">
            <w:pPr>
              <w:ind w:firstLine="0"/>
            </w:pPr>
            <w:r w:rsidRPr="00B1081E">
              <w:t>268</w:t>
            </w:r>
          </w:p>
        </w:tc>
      </w:tr>
      <w:tr w:rsidR="0067074F" w:rsidRPr="00B1081E" w:rsidTr="003742D9">
        <w:trPr>
          <w:cantSplit/>
          <w:trHeight w:val="20"/>
        </w:trPr>
        <w:tc>
          <w:tcPr>
            <w:tcW w:w="5673" w:type="dxa"/>
          </w:tcPr>
          <w:p w:rsidR="0067074F" w:rsidRPr="00B1081E" w:rsidRDefault="0067074F" w:rsidP="009A7B38">
            <w:pPr>
              <w:ind w:firstLine="0"/>
              <w:rPr>
                <w:b/>
                <w:bCs/>
              </w:rPr>
            </w:pPr>
            <w:r w:rsidRPr="00B1081E">
              <w:t xml:space="preserve">Среднегодовая выработка, </w:t>
            </w:r>
            <w:proofErr w:type="spellStart"/>
            <w:r w:rsidRPr="00B1081E">
              <w:t>млрд.кВтч</w:t>
            </w:r>
            <w:proofErr w:type="spellEnd"/>
          </w:p>
        </w:tc>
        <w:tc>
          <w:tcPr>
            <w:tcW w:w="4382" w:type="dxa"/>
          </w:tcPr>
          <w:p w:rsidR="0067074F" w:rsidRPr="00B1081E" w:rsidRDefault="0067074F" w:rsidP="009A7B38">
            <w:pPr>
              <w:ind w:firstLine="0"/>
            </w:pPr>
            <w:r w:rsidRPr="00B1081E">
              <w:t>0,900</w:t>
            </w:r>
          </w:p>
        </w:tc>
      </w:tr>
      <w:tr w:rsidR="0067074F" w:rsidRPr="00B1081E" w:rsidTr="003742D9">
        <w:trPr>
          <w:cantSplit/>
          <w:trHeight w:val="20"/>
        </w:trPr>
        <w:tc>
          <w:tcPr>
            <w:tcW w:w="5673" w:type="dxa"/>
          </w:tcPr>
          <w:p w:rsidR="0067074F" w:rsidRPr="00B1081E" w:rsidRDefault="0067074F" w:rsidP="009A7B38">
            <w:pPr>
              <w:ind w:firstLine="0"/>
            </w:pPr>
            <w:r w:rsidRPr="00B1081E">
              <w:t>Уровни в ВБ, м:</w:t>
            </w:r>
          </w:p>
          <w:p w:rsidR="0067074F" w:rsidRPr="00B1081E" w:rsidRDefault="0067074F" w:rsidP="009A7B38">
            <w:pPr>
              <w:ind w:firstLine="0"/>
            </w:pPr>
            <w:r w:rsidRPr="00B1081E">
              <w:t xml:space="preserve">ФПУ </w:t>
            </w:r>
          </w:p>
          <w:p w:rsidR="0067074F" w:rsidRPr="00B1081E" w:rsidRDefault="0067074F" w:rsidP="009A7B38">
            <w:pPr>
              <w:ind w:firstLine="0"/>
            </w:pPr>
            <w:r w:rsidRPr="00B1081E">
              <w:t xml:space="preserve">НПУ </w:t>
            </w:r>
          </w:p>
          <w:p w:rsidR="0067074F" w:rsidRPr="00B1081E" w:rsidRDefault="0067074F" w:rsidP="009A7B38">
            <w:pPr>
              <w:ind w:firstLine="0"/>
            </w:pPr>
            <w:r w:rsidRPr="00B1081E">
              <w:t xml:space="preserve">Уровень обязательной </w:t>
            </w:r>
            <w:proofErr w:type="spellStart"/>
            <w:r w:rsidRPr="00B1081E">
              <w:t>предполоводной</w:t>
            </w:r>
            <w:proofErr w:type="spellEnd"/>
            <w:r w:rsidRPr="00B1081E">
              <w:t xml:space="preserve"> </w:t>
            </w:r>
            <w:proofErr w:type="spellStart"/>
            <w:r w:rsidRPr="00B1081E">
              <w:t>сработки</w:t>
            </w:r>
            <w:proofErr w:type="spellEnd"/>
          </w:p>
          <w:p w:rsidR="0067074F" w:rsidRPr="00B1081E" w:rsidRDefault="0067074F" w:rsidP="009A7B38">
            <w:pPr>
              <w:ind w:firstLine="0"/>
            </w:pPr>
          </w:p>
          <w:p w:rsidR="0067074F" w:rsidRPr="00B1081E" w:rsidRDefault="0067074F" w:rsidP="009A7B38">
            <w:pPr>
              <w:ind w:firstLine="0"/>
            </w:pPr>
          </w:p>
          <w:p w:rsidR="0067074F" w:rsidRPr="00B1081E" w:rsidRDefault="0067074F" w:rsidP="009A7B38">
            <w:pPr>
              <w:ind w:firstLine="0"/>
              <w:rPr>
                <w:b/>
                <w:bCs/>
              </w:rPr>
            </w:pPr>
            <w:r w:rsidRPr="00B1081E">
              <w:t xml:space="preserve">Уровень предельной </w:t>
            </w:r>
            <w:proofErr w:type="spellStart"/>
            <w:r w:rsidRPr="00B1081E">
              <w:t>сработки</w:t>
            </w:r>
            <w:proofErr w:type="spellEnd"/>
            <w:r w:rsidRPr="00B1081E">
              <w:t xml:space="preserve"> (УМО)</w:t>
            </w:r>
          </w:p>
        </w:tc>
        <w:tc>
          <w:tcPr>
            <w:tcW w:w="4382" w:type="dxa"/>
          </w:tcPr>
          <w:p w:rsidR="0067074F" w:rsidRPr="00B1081E" w:rsidRDefault="0067074F" w:rsidP="009A7B38">
            <w:pPr>
              <w:ind w:firstLine="0"/>
              <w:rPr>
                <w:b/>
                <w:bCs/>
              </w:rPr>
            </w:pPr>
          </w:p>
          <w:p w:rsidR="0067074F" w:rsidRPr="00B1081E" w:rsidRDefault="0067074F" w:rsidP="009A7B38">
            <w:pPr>
              <w:ind w:firstLine="0"/>
            </w:pPr>
            <w:r w:rsidRPr="00B1081E">
              <w:t>80,50</w:t>
            </w:r>
          </w:p>
          <w:p w:rsidR="0067074F" w:rsidRPr="00B1081E" w:rsidRDefault="0067074F" w:rsidP="009A7B38">
            <w:pPr>
              <w:ind w:firstLine="0"/>
            </w:pPr>
            <w:r w:rsidRPr="00B1081E">
              <w:t>80,00</w:t>
            </w:r>
          </w:p>
          <w:p w:rsidR="0067074F" w:rsidRPr="00B1081E" w:rsidRDefault="0067074F" w:rsidP="009A7B38">
            <w:pPr>
              <w:ind w:firstLine="0"/>
            </w:pPr>
            <w:r w:rsidRPr="00B1081E">
              <w:t>77,75 (согласно скорректированной кривой объемов Верхнетуломского водохранилища)</w:t>
            </w:r>
          </w:p>
          <w:p w:rsidR="0067074F" w:rsidRPr="00B1081E" w:rsidRDefault="0067074F" w:rsidP="009A7B38">
            <w:pPr>
              <w:ind w:firstLine="0"/>
              <w:rPr>
                <w:b/>
                <w:bCs/>
              </w:rPr>
            </w:pPr>
            <w:r w:rsidRPr="00B1081E">
              <w:t>74,00</w:t>
            </w:r>
          </w:p>
        </w:tc>
      </w:tr>
      <w:tr w:rsidR="0067074F" w:rsidRPr="00B1081E" w:rsidTr="003742D9">
        <w:trPr>
          <w:cantSplit/>
          <w:trHeight w:val="20"/>
        </w:trPr>
        <w:tc>
          <w:tcPr>
            <w:tcW w:w="5673" w:type="dxa"/>
          </w:tcPr>
          <w:p w:rsidR="0067074F" w:rsidRPr="00B1081E" w:rsidRDefault="0067074F" w:rsidP="009A7B38">
            <w:pPr>
              <w:ind w:firstLine="0"/>
            </w:pPr>
            <w:r w:rsidRPr="00B1081E">
              <w:t>Уровни в НБ, м:</w:t>
            </w:r>
          </w:p>
          <w:p w:rsidR="0067074F" w:rsidRPr="00B1081E" w:rsidRDefault="0067074F" w:rsidP="009A7B38">
            <w:pPr>
              <w:ind w:firstLine="0"/>
            </w:pPr>
            <w:r w:rsidRPr="00B1081E">
              <w:t>Максимальный</w:t>
            </w:r>
          </w:p>
          <w:p w:rsidR="0067074F" w:rsidRPr="00B1081E" w:rsidRDefault="0067074F" w:rsidP="009A7B38">
            <w:pPr>
              <w:ind w:firstLine="0"/>
              <w:rPr>
                <w:b/>
                <w:bCs/>
              </w:rPr>
            </w:pPr>
            <w:r w:rsidRPr="00B1081E">
              <w:t>Минимальный</w:t>
            </w:r>
          </w:p>
        </w:tc>
        <w:tc>
          <w:tcPr>
            <w:tcW w:w="4382" w:type="dxa"/>
          </w:tcPr>
          <w:p w:rsidR="0067074F" w:rsidRPr="00B1081E" w:rsidRDefault="0067074F" w:rsidP="009A7B38">
            <w:pPr>
              <w:ind w:firstLine="0"/>
              <w:rPr>
                <w:b/>
                <w:bCs/>
              </w:rPr>
            </w:pPr>
          </w:p>
          <w:p w:rsidR="0067074F" w:rsidRPr="00B1081E" w:rsidRDefault="0067074F" w:rsidP="009A7B38">
            <w:pPr>
              <w:ind w:firstLine="0"/>
            </w:pPr>
            <w:r w:rsidRPr="00B1081E">
              <w:t>19,60</w:t>
            </w:r>
          </w:p>
          <w:p w:rsidR="0067074F" w:rsidRPr="00B1081E" w:rsidRDefault="0067074F" w:rsidP="009A7B38">
            <w:pPr>
              <w:ind w:firstLine="0"/>
              <w:rPr>
                <w:b/>
                <w:bCs/>
              </w:rPr>
            </w:pPr>
            <w:r w:rsidRPr="00B1081E">
              <w:t>17,00</w:t>
            </w:r>
          </w:p>
        </w:tc>
      </w:tr>
      <w:tr w:rsidR="0067074F" w:rsidRPr="00B1081E" w:rsidTr="003742D9">
        <w:trPr>
          <w:cantSplit/>
          <w:trHeight w:val="20"/>
        </w:trPr>
        <w:tc>
          <w:tcPr>
            <w:tcW w:w="5673" w:type="dxa"/>
          </w:tcPr>
          <w:p w:rsidR="0067074F" w:rsidRPr="00B1081E" w:rsidRDefault="0067074F" w:rsidP="009A7B38">
            <w:pPr>
              <w:ind w:firstLine="0"/>
              <w:rPr>
                <w:b/>
                <w:bCs/>
              </w:rPr>
            </w:pPr>
            <w:r w:rsidRPr="00B1081E">
              <w:t>Расчетный расход воды через турбины, м³/с</w:t>
            </w:r>
          </w:p>
        </w:tc>
        <w:tc>
          <w:tcPr>
            <w:tcW w:w="4382" w:type="dxa"/>
          </w:tcPr>
          <w:p w:rsidR="0067074F" w:rsidRPr="00B1081E" w:rsidRDefault="0067074F" w:rsidP="009A7B38">
            <w:pPr>
              <w:ind w:firstLine="0"/>
            </w:pPr>
            <w:r w:rsidRPr="00B1081E">
              <w:t>480</w:t>
            </w:r>
          </w:p>
        </w:tc>
      </w:tr>
      <w:tr w:rsidR="0067074F" w:rsidRPr="00B1081E" w:rsidTr="003742D9">
        <w:trPr>
          <w:cantSplit/>
          <w:trHeight w:val="20"/>
        </w:trPr>
        <w:tc>
          <w:tcPr>
            <w:tcW w:w="5673" w:type="dxa"/>
          </w:tcPr>
          <w:p w:rsidR="0067074F" w:rsidRPr="00B1081E" w:rsidRDefault="0067074F" w:rsidP="009A7B38">
            <w:pPr>
              <w:ind w:firstLine="0"/>
            </w:pPr>
            <w:r w:rsidRPr="00B1081E">
              <w:t>Напоры брутто, м:</w:t>
            </w:r>
          </w:p>
          <w:p w:rsidR="0067074F" w:rsidRPr="00B1081E" w:rsidRDefault="0067074F" w:rsidP="009A7B38">
            <w:pPr>
              <w:ind w:firstLine="0"/>
            </w:pPr>
            <w:r w:rsidRPr="00B1081E">
              <w:t>Максимальный</w:t>
            </w:r>
          </w:p>
          <w:p w:rsidR="0067074F" w:rsidRPr="00B1081E" w:rsidRDefault="0067074F" w:rsidP="009A7B38">
            <w:pPr>
              <w:ind w:firstLine="0"/>
              <w:rPr>
                <w:b/>
                <w:bCs/>
              </w:rPr>
            </w:pPr>
            <w:r w:rsidRPr="00B1081E">
              <w:t xml:space="preserve">Минимальный </w:t>
            </w:r>
          </w:p>
        </w:tc>
        <w:tc>
          <w:tcPr>
            <w:tcW w:w="4382" w:type="dxa"/>
          </w:tcPr>
          <w:p w:rsidR="0067074F" w:rsidRPr="00B1081E" w:rsidRDefault="0067074F" w:rsidP="009A7B38">
            <w:pPr>
              <w:ind w:firstLine="0"/>
              <w:rPr>
                <w:b/>
                <w:bCs/>
              </w:rPr>
            </w:pPr>
          </w:p>
          <w:p w:rsidR="0067074F" w:rsidRPr="00B1081E" w:rsidRDefault="0067074F" w:rsidP="009A7B38">
            <w:pPr>
              <w:ind w:firstLine="0"/>
            </w:pPr>
            <w:r w:rsidRPr="00B1081E">
              <w:t>63</w:t>
            </w:r>
          </w:p>
          <w:p w:rsidR="0067074F" w:rsidRPr="00B1081E" w:rsidRDefault="0067074F" w:rsidP="009A7B38">
            <w:pPr>
              <w:ind w:firstLine="0"/>
              <w:rPr>
                <w:b/>
                <w:bCs/>
              </w:rPr>
            </w:pPr>
            <w:r w:rsidRPr="00B1081E">
              <w:t xml:space="preserve">54 </w:t>
            </w:r>
          </w:p>
        </w:tc>
      </w:tr>
      <w:tr w:rsidR="0067074F" w:rsidRPr="00B1081E" w:rsidTr="003742D9">
        <w:trPr>
          <w:cantSplit/>
          <w:trHeight w:val="20"/>
        </w:trPr>
        <w:tc>
          <w:tcPr>
            <w:tcW w:w="5673" w:type="dxa"/>
          </w:tcPr>
          <w:p w:rsidR="0067074F" w:rsidRPr="00B1081E" w:rsidRDefault="0067074F" w:rsidP="009A7B38">
            <w:pPr>
              <w:ind w:firstLine="0"/>
              <w:rPr>
                <w:b/>
                <w:bCs/>
              </w:rPr>
            </w:pPr>
            <w:r w:rsidRPr="00B1081E">
              <w:t xml:space="preserve">Количество гидроагрегатов </w:t>
            </w:r>
          </w:p>
        </w:tc>
        <w:tc>
          <w:tcPr>
            <w:tcW w:w="4382" w:type="dxa"/>
          </w:tcPr>
          <w:p w:rsidR="0067074F" w:rsidRPr="00B1081E" w:rsidRDefault="0067074F" w:rsidP="009A7B38">
            <w:pPr>
              <w:ind w:firstLine="0"/>
            </w:pPr>
            <w:r w:rsidRPr="00B1081E">
              <w:t>4</w:t>
            </w:r>
          </w:p>
        </w:tc>
      </w:tr>
      <w:tr w:rsidR="0067074F" w:rsidRPr="00B1081E" w:rsidTr="003742D9">
        <w:trPr>
          <w:cantSplit/>
          <w:trHeight w:val="20"/>
        </w:trPr>
        <w:tc>
          <w:tcPr>
            <w:tcW w:w="5673" w:type="dxa"/>
          </w:tcPr>
          <w:p w:rsidR="0067074F" w:rsidRPr="00B1081E" w:rsidRDefault="0067074F" w:rsidP="009A7B38">
            <w:pPr>
              <w:ind w:firstLine="0"/>
              <w:rPr>
                <w:b/>
                <w:bCs/>
              </w:rPr>
            </w:pPr>
            <w:r w:rsidRPr="00B1081E">
              <w:t xml:space="preserve">Тип здания ГЭС </w:t>
            </w:r>
          </w:p>
        </w:tc>
        <w:tc>
          <w:tcPr>
            <w:tcW w:w="4382" w:type="dxa"/>
          </w:tcPr>
          <w:p w:rsidR="0067074F" w:rsidRPr="00B1081E" w:rsidRDefault="0067074F" w:rsidP="009A7B38">
            <w:pPr>
              <w:ind w:firstLine="0"/>
              <w:rPr>
                <w:b/>
                <w:bCs/>
              </w:rPr>
            </w:pPr>
            <w:r w:rsidRPr="00B1081E">
              <w:t>Подземного типа, расположено в скальной выемке на глубине 50 м от поверхности земли</w:t>
            </w:r>
          </w:p>
        </w:tc>
      </w:tr>
      <w:tr w:rsidR="0067074F" w:rsidRPr="00B1081E" w:rsidTr="003742D9">
        <w:trPr>
          <w:cantSplit/>
          <w:trHeight w:val="20"/>
        </w:trPr>
        <w:tc>
          <w:tcPr>
            <w:tcW w:w="5673" w:type="dxa"/>
          </w:tcPr>
          <w:p w:rsidR="0067074F" w:rsidRPr="00B1081E" w:rsidRDefault="0067074F" w:rsidP="009A7B38">
            <w:pPr>
              <w:ind w:firstLine="0"/>
            </w:pPr>
            <w:r w:rsidRPr="00B1081E">
              <w:t>Температура воздуха в здании ГЭС в местах установки гидротурбинного оборудования плюс °С:</w:t>
            </w:r>
          </w:p>
          <w:p w:rsidR="0067074F" w:rsidRPr="00B1081E" w:rsidRDefault="0067074F" w:rsidP="009A7B38">
            <w:pPr>
              <w:ind w:firstLine="0"/>
            </w:pPr>
            <w:r w:rsidRPr="00B1081E">
              <w:t xml:space="preserve">максимальная в </w:t>
            </w:r>
            <w:proofErr w:type="spellStart"/>
            <w:r w:rsidRPr="00B1081E">
              <w:t>маш</w:t>
            </w:r>
            <w:proofErr w:type="spellEnd"/>
            <w:r w:rsidRPr="00B1081E">
              <w:t>. зале</w:t>
            </w:r>
          </w:p>
          <w:p w:rsidR="0067074F" w:rsidRPr="00B1081E" w:rsidRDefault="0067074F" w:rsidP="009A7B38">
            <w:pPr>
              <w:ind w:firstLine="0"/>
              <w:rPr>
                <w:b/>
                <w:bCs/>
              </w:rPr>
            </w:pPr>
            <w:r w:rsidRPr="00B1081E">
              <w:t xml:space="preserve">минимальная в </w:t>
            </w:r>
            <w:proofErr w:type="spellStart"/>
            <w:r w:rsidRPr="00B1081E">
              <w:t>маш</w:t>
            </w:r>
            <w:proofErr w:type="spellEnd"/>
            <w:r w:rsidRPr="00B1081E">
              <w:t>. зале</w:t>
            </w:r>
          </w:p>
        </w:tc>
        <w:tc>
          <w:tcPr>
            <w:tcW w:w="4382" w:type="dxa"/>
          </w:tcPr>
          <w:p w:rsidR="0067074F" w:rsidRPr="00B1081E" w:rsidRDefault="0067074F" w:rsidP="009A7B38">
            <w:pPr>
              <w:ind w:firstLine="0"/>
              <w:rPr>
                <w:b/>
                <w:bCs/>
              </w:rPr>
            </w:pPr>
          </w:p>
          <w:p w:rsidR="0067074F" w:rsidRPr="00B1081E" w:rsidRDefault="0067074F" w:rsidP="009A7B38">
            <w:pPr>
              <w:ind w:firstLine="0"/>
              <w:rPr>
                <w:b/>
                <w:bCs/>
              </w:rPr>
            </w:pPr>
          </w:p>
          <w:p w:rsidR="0067074F" w:rsidRPr="00B1081E" w:rsidRDefault="0067074F" w:rsidP="009A7B38">
            <w:pPr>
              <w:ind w:firstLine="0"/>
            </w:pPr>
            <w:r w:rsidRPr="00B1081E">
              <w:t>26</w:t>
            </w:r>
          </w:p>
          <w:p w:rsidR="0067074F" w:rsidRPr="00B1081E" w:rsidRDefault="0067074F" w:rsidP="009A7B38">
            <w:pPr>
              <w:ind w:firstLine="0"/>
              <w:rPr>
                <w:b/>
                <w:bCs/>
              </w:rPr>
            </w:pPr>
            <w:r w:rsidRPr="00B1081E">
              <w:t>10</w:t>
            </w:r>
          </w:p>
        </w:tc>
      </w:tr>
      <w:tr w:rsidR="0067074F" w:rsidRPr="00B1081E" w:rsidTr="003742D9">
        <w:trPr>
          <w:cantSplit/>
          <w:trHeight w:val="20"/>
        </w:trPr>
        <w:tc>
          <w:tcPr>
            <w:tcW w:w="5673" w:type="dxa"/>
          </w:tcPr>
          <w:p w:rsidR="0067074F" w:rsidRPr="00B1081E" w:rsidRDefault="0067074F" w:rsidP="009A7B38">
            <w:pPr>
              <w:ind w:firstLine="0"/>
              <w:rPr>
                <w:b/>
                <w:bCs/>
              </w:rPr>
            </w:pPr>
            <w:r w:rsidRPr="00B1081E">
              <w:t xml:space="preserve">Подача воды к зданию ГЭС: </w:t>
            </w:r>
          </w:p>
        </w:tc>
        <w:tc>
          <w:tcPr>
            <w:tcW w:w="4382" w:type="dxa"/>
          </w:tcPr>
          <w:p w:rsidR="0067074F" w:rsidRPr="00B1081E" w:rsidRDefault="0067074F" w:rsidP="009A7B38">
            <w:pPr>
              <w:ind w:firstLine="0"/>
              <w:rPr>
                <w:b/>
                <w:bCs/>
              </w:rPr>
            </w:pPr>
          </w:p>
        </w:tc>
      </w:tr>
      <w:tr w:rsidR="0067074F" w:rsidRPr="00B1081E" w:rsidTr="003742D9">
        <w:trPr>
          <w:cantSplit/>
          <w:trHeight w:val="20"/>
        </w:trPr>
        <w:tc>
          <w:tcPr>
            <w:tcW w:w="5673" w:type="dxa"/>
          </w:tcPr>
          <w:p w:rsidR="0067074F" w:rsidRPr="00B1081E" w:rsidRDefault="0067074F" w:rsidP="009A7B38">
            <w:pPr>
              <w:ind w:firstLine="0"/>
              <w:rPr>
                <w:b/>
                <w:bCs/>
              </w:rPr>
            </w:pPr>
            <w:r w:rsidRPr="00B1081E">
              <w:t>подводящий канал, длина, м</w:t>
            </w:r>
          </w:p>
        </w:tc>
        <w:tc>
          <w:tcPr>
            <w:tcW w:w="4382" w:type="dxa"/>
          </w:tcPr>
          <w:p w:rsidR="0067074F" w:rsidRPr="00B1081E" w:rsidRDefault="0067074F" w:rsidP="009A7B38">
            <w:pPr>
              <w:ind w:firstLine="0"/>
            </w:pPr>
            <w:r w:rsidRPr="00B1081E">
              <w:t>100</w:t>
            </w:r>
          </w:p>
        </w:tc>
      </w:tr>
      <w:tr w:rsidR="0067074F" w:rsidRPr="00B1081E" w:rsidTr="003742D9">
        <w:trPr>
          <w:cantSplit/>
          <w:trHeight w:val="20"/>
        </w:trPr>
        <w:tc>
          <w:tcPr>
            <w:tcW w:w="5673" w:type="dxa"/>
          </w:tcPr>
          <w:p w:rsidR="0067074F" w:rsidRPr="00B1081E" w:rsidRDefault="0067074F" w:rsidP="009A7B38">
            <w:pPr>
              <w:ind w:firstLine="0"/>
              <w:rPr>
                <w:b/>
                <w:bCs/>
              </w:rPr>
            </w:pPr>
            <w:r w:rsidRPr="00B1081E">
              <w:t>турбинные водоводы, шт.</w:t>
            </w:r>
          </w:p>
        </w:tc>
        <w:tc>
          <w:tcPr>
            <w:tcW w:w="4382" w:type="dxa"/>
          </w:tcPr>
          <w:p w:rsidR="0067074F" w:rsidRPr="00B1081E" w:rsidRDefault="0067074F" w:rsidP="009A7B38">
            <w:pPr>
              <w:ind w:firstLine="0"/>
            </w:pPr>
            <w:r w:rsidRPr="00B1081E">
              <w:t>8</w:t>
            </w:r>
          </w:p>
        </w:tc>
      </w:tr>
      <w:tr w:rsidR="0067074F" w:rsidRPr="00B1081E" w:rsidTr="003742D9">
        <w:trPr>
          <w:cantSplit/>
          <w:trHeight w:val="20"/>
        </w:trPr>
        <w:tc>
          <w:tcPr>
            <w:tcW w:w="5673" w:type="dxa"/>
          </w:tcPr>
          <w:p w:rsidR="0067074F" w:rsidRPr="00B1081E" w:rsidRDefault="0067074F" w:rsidP="009A7B38">
            <w:pPr>
              <w:ind w:firstLine="0"/>
              <w:rPr>
                <w:b/>
                <w:bCs/>
              </w:rPr>
            </w:pPr>
            <w:r w:rsidRPr="00B1081E">
              <w:t>длина водовода, м</w:t>
            </w:r>
          </w:p>
        </w:tc>
        <w:tc>
          <w:tcPr>
            <w:tcW w:w="4382" w:type="dxa"/>
          </w:tcPr>
          <w:p w:rsidR="0067074F" w:rsidRPr="00B1081E" w:rsidRDefault="0067074F" w:rsidP="009A7B38">
            <w:pPr>
              <w:ind w:firstLine="0"/>
            </w:pPr>
            <w:r w:rsidRPr="00B1081E">
              <w:t>68</w:t>
            </w:r>
          </w:p>
        </w:tc>
      </w:tr>
      <w:tr w:rsidR="0067074F" w:rsidRPr="00B1081E" w:rsidTr="003742D9">
        <w:trPr>
          <w:cantSplit/>
          <w:trHeight w:val="20"/>
        </w:trPr>
        <w:tc>
          <w:tcPr>
            <w:tcW w:w="5673" w:type="dxa"/>
            <w:vMerge w:val="restart"/>
          </w:tcPr>
          <w:p w:rsidR="0067074F" w:rsidRPr="00B1081E" w:rsidRDefault="0067074F" w:rsidP="009A7B38">
            <w:pPr>
              <w:ind w:firstLine="0"/>
              <w:rPr>
                <w:b/>
                <w:bCs/>
              </w:rPr>
            </w:pPr>
            <w:r w:rsidRPr="00B1081E">
              <w:t>диаметр водовода, м</w:t>
            </w:r>
          </w:p>
        </w:tc>
        <w:tc>
          <w:tcPr>
            <w:tcW w:w="4382" w:type="dxa"/>
          </w:tcPr>
          <w:p w:rsidR="0067074F" w:rsidRPr="00B1081E" w:rsidRDefault="0067074F" w:rsidP="009A7B38">
            <w:pPr>
              <w:tabs>
                <w:tab w:val="left" w:pos="5387"/>
              </w:tabs>
              <w:ind w:firstLine="0"/>
            </w:pPr>
            <w:r w:rsidRPr="00B1081E">
              <w:t>6,2 (верхний участок водовода длиной 38,5 м, имеет железобетонную облицовку);</w:t>
            </w:r>
          </w:p>
        </w:tc>
      </w:tr>
      <w:tr w:rsidR="0067074F" w:rsidRPr="00B1081E" w:rsidTr="003742D9">
        <w:trPr>
          <w:cantSplit/>
          <w:trHeight w:val="20"/>
        </w:trPr>
        <w:tc>
          <w:tcPr>
            <w:tcW w:w="5673" w:type="dxa"/>
            <w:vMerge/>
          </w:tcPr>
          <w:p w:rsidR="0067074F" w:rsidRPr="00B1081E" w:rsidRDefault="0067074F" w:rsidP="009A7B38">
            <w:pPr>
              <w:ind w:firstLine="0"/>
              <w:rPr>
                <w:b/>
                <w:bCs/>
              </w:rPr>
            </w:pPr>
          </w:p>
        </w:tc>
        <w:tc>
          <w:tcPr>
            <w:tcW w:w="4382" w:type="dxa"/>
          </w:tcPr>
          <w:p w:rsidR="0067074F" w:rsidRPr="00B1081E" w:rsidRDefault="0067074F" w:rsidP="009A7B38">
            <w:pPr>
              <w:ind w:firstLine="0"/>
            </w:pPr>
            <w:r w:rsidRPr="00B1081E">
              <w:t xml:space="preserve">5,8 м (нижнее колено длиной 29,5 м, имеет металлическую облицовку из листа толщиной 18 мм) </w:t>
            </w:r>
          </w:p>
        </w:tc>
      </w:tr>
      <w:tr w:rsidR="0067074F" w:rsidRPr="00B1081E" w:rsidTr="003742D9">
        <w:trPr>
          <w:cantSplit/>
          <w:trHeight w:val="20"/>
        </w:trPr>
        <w:tc>
          <w:tcPr>
            <w:tcW w:w="5673" w:type="dxa"/>
          </w:tcPr>
          <w:p w:rsidR="0067074F" w:rsidRPr="00B1081E" w:rsidRDefault="0067074F" w:rsidP="009A7B38">
            <w:pPr>
              <w:ind w:firstLine="0"/>
              <w:rPr>
                <w:b/>
                <w:bCs/>
              </w:rPr>
            </w:pPr>
            <w:r w:rsidRPr="00B1081E">
              <w:t>Номер чертежа водоводов</w:t>
            </w:r>
          </w:p>
        </w:tc>
        <w:tc>
          <w:tcPr>
            <w:tcW w:w="4382" w:type="dxa"/>
          </w:tcPr>
          <w:p w:rsidR="0067074F" w:rsidRPr="00B1081E" w:rsidRDefault="0067074F" w:rsidP="009A7B38">
            <w:pPr>
              <w:ind w:firstLine="0"/>
            </w:pPr>
            <w:r w:rsidRPr="00B1081E">
              <w:t>№ТУ-105 (5-14-239)</w:t>
            </w:r>
          </w:p>
        </w:tc>
      </w:tr>
      <w:tr w:rsidR="0067074F" w:rsidRPr="00B1081E" w:rsidTr="003742D9">
        <w:trPr>
          <w:cantSplit/>
          <w:trHeight w:val="20"/>
        </w:trPr>
        <w:tc>
          <w:tcPr>
            <w:tcW w:w="5673" w:type="dxa"/>
          </w:tcPr>
          <w:p w:rsidR="0067074F" w:rsidRPr="00B1081E" w:rsidRDefault="0067074F" w:rsidP="009A7B38">
            <w:pPr>
              <w:ind w:firstLine="0"/>
              <w:rPr>
                <w:b/>
                <w:bCs/>
              </w:rPr>
            </w:pPr>
            <w:proofErr w:type="spellStart"/>
            <w:r w:rsidRPr="00B1081E">
              <w:t>Предтурбинные</w:t>
            </w:r>
            <w:proofErr w:type="spellEnd"/>
            <w:r w:rsidRPr="00B1081E">
              <w:t xml:space="preserve"> затворы (БПЩ, наличие) </w:t>
            </w:r>
          </w:p>
        </w:tc>
        <w:tc>
          <w:tcPr>
            <w:tcW w:w="4382" w:type="dxa"/>
          </w:tcPr>
          <w:p w:rsidR="0067074F" w:rsidRPr="00B1081E" w:rsidRDefault="0067074F" w:rsidP="009A7B38">
            <w:pPr>
              <w:ind w:firstLine="0"/>
            </w:pPr>
            <w:r w:rsidRPr="00B1081E">
              <w:t>2 (по 1 на каждое входное отверстие водовода)</w:t>
            </w:r>
          </w:p>
        </w:tc>
      </w:tr>
      <w:tr w:rsidR="0067074F" w:rsidRPr="00B1081E" w:rsidTr="003742D9">
        <w:trPr>
          <w:cantSplit/>
          <w:trHeight w:val="20"/>
        </w:trPr>
        <w:tc>
          <w:tcPr>
            <w:tcW w:w="5673" w:type="dxa"/>
          </w:tcPr>
          <w:p w:rsidR="0067074F" w:rsidRPr="00B1081E" w:rsidRDefault="0067074F" w:rsidP="009A7B38">
            <w:pPr>
              <w:ind w:firstLine="0"/>
              <w:rPr>
                <w:b/>
                <w:bCs/>
              </w:rPr>
            </w:pPr>
            <w:r w:rsidRPr="00B1081E">
              <w:t>Отметка средней линии направляющего аппарата, м</w:t>
            </w:r>
          </w:p>
        </w:tc>
        <w:tc>
          <w:tcPr>
            <w:tcW w:w="4382" w:type="dxa"/>
          </w:tcPr>
          <w:p w:rsidR="0067074F" w:rsidRPr="00B1081E" w:rsidRDefault="0067074F" w:rsidP="009A7B38">
            <w:pPr>
              <w:ind w:firstLine="0"/>
            </w:pPr>
            <w:r w:rsidRPr="00B1081E">
              <w:t>15,65</w:t>
            </w:r>
          </w:p>
        </w:tc>
      </w:tr>
      <w:tr w:rsidR="0067074F" w:rsidRPr="00B1081E" w:rsidTr="003742D9">
        <w:trPr>
          <w:cantSplit/>
          <w:trHeight w:val="20"/>
        </w:trPr>
        <w:tc>
          <w:tcPr>
            <w:tcW w:w="5673" w:type="dxa"/>
          </w:tcPr>
          <w:p w:rsidR="0067074F" w:rsidRPr="00B1081E" w:rsidRDefault="0067074F" w:rsidP="009A7B38">
            <w:pPr>
              <w:ind w:firstLine="0"/>
            </w:pPr>
            <w:r w:rsidRPr="00B1081E">
              <w:t>Отметка пола машинного зала, м</w:t>
            </w:r>
          </w:p>
          <w:p w:rsidR="0067074F" w:rsidRPr="00B1081E" w:rsidRDefault="0067074F" w:rsidP="009A7B38">
            <w:pPr>
              <w:ind w:firstLine="0"/>
            </w:pPr>
            <w:r w:rsidRPr="00B1081E">
              <w:t>Отметка пола генераторного помещения, м</w:t>
            </w:r>
          </w:p>
          <w:p w:rsidR="0067074F" w:rsidRPr="00B1081E" w:rsidRDefault="0067074F" w:rsidP="009A7B38">
            <w:pPr>
              <w:ind w:firstLine="0"/>
            </w:pPr>
            <w:r w:rsidRPr="00B1081E">
              <w:t>Отметка пола турбинного помещения, м</w:t>
            </w:r>
          </w:p>
          <w:p w:rsidR="0067074F" w:rsidRPr="00B1081E" w:rsidRDefault="0067074F" w:rsidP="009A7B38">
            <w:pPr>
              <w:ind w:firstLine="0"/>
              <w:rPr>
                <w:b/>
                <w:bCs/>
              </w:rPr>
            </w:pPr>
            <w:r w:rsidRPr="00B1081E">
              <w:t>Отметка верха декоративного (защитного) свода</w:t>
            </w:r>
          </w:p>
        </w:tc>
        <w:tc>
          <w:tcPr>
            <w:tcW w:w="4382" w:type="dxa"/>
          </w:tcPr>
          <w:p w:rsidR="0067074F" w:rsidRPr="00B1081E" w:rsidRDefault="0067074F" w:rsidP="009A7B38">
            <w:pPr>
              <w:ind w:firstLine="0"/>
            </w:pPr>
            <w:r w:rsidRPr="00B1081E">
              <w:t>24.50</w:t>
            </w:r>
          </w:p>
          <w:p w:rsidR="0067074F" w:rsidRPr="00B1081E" w:rsidRDefault="0067074F" w:rsidP="009A7B38">
            <w:pPr>
              <w:ind w:firstLine="0"/>
            </w:pPr>
            <w:r w:rsidRPr="00B1081E">
              <w:t>20.70</w:t>
            </w:r>
          </w:p>
          <w:p w:rsidR="0067074F" w:rsidRPr="00B1081E" w:rsidRDefault="0067074F" w:rsidP="009A7B38">
            <w:pPr>
              <w:ind w:firstLine="0"/>
              <w:rPr>
                <w:lang w:val="en-US"/>
              </w:rPr>
            </w:pPr>
            <w:r w:rsidRPr="00B1081E">
              <w:t>17.40</w:t>
            </w:r>
          </w:p>
          <w:p w:rsidR="0067074F" w:rsidRPr="00B1081E" w:rsidRDefault="0067074F" w:rsidP="009A7B38">
            <w:pPr>
              <w:ind w:firstLine="0"/>
              <w:rPr>
                <w:lang w:val="en-US"/>
              </w:rPr>
            </w:pPr>
            <w:r w:rsidRPr="00B1081E">
              <w:t>38.60</w:t>
            </w:r>
          </w:p>
        </w:tc>
      </w:tr>
      <w:tr w:rsidR="0067074F" w:rsidRPr="00B1081E" w:rsidTr="003742D9">
        <w:trPr>
          <w:cantSplit/>
          <w:trHeight w:val="20"/>
        </w:trPr>
        <w:tc>
          <w:tcPr>
            <w:tcW w:w="5673" w:type="dxa"/>
          </w:tcPr>
          <w:p w:rsidR="0067074F" w:rsidRPr="00B1081E" w:rsidRDefault="0067074F" w:rsidP="009A7B38">
            <w:pPr>
              <w:ind w:firstLine="0"/>
              <w:rPr>
                <w:b/>
                <w:bCs/>
              </w:rPr>
            </w:pPr>
            <w:r w:rsidRPr="00B1081E">
              <w:t xml:space="preserve">Отметка подвески крана </w:t>
            </w:r>
            <w:proofErr w:type="spellStart"/>
            <w:r w:rsidRPr="00B1081E">
              <w:t>маш.зала</w:t>
            </w:r>
            <w:proofErr w:type="spellEnd"/>
            <w:r w:rsidRPr="00B1081E">
              <w:t>, м</w:t>
            </w:r>
          </w:p>
        </w:tc>
        <w:tc>
          <w:tcPr>
            <w:tcW w:w="4382" w:type="dxa"/>
          </w:tcPr>
          <w:p w:rsidR="0067074F" w:rsidRPr="00B1081E" w:rsidRDefault="0067074F" w:rsidP="009A7B38">
            <w:pPr>
              <w:ind w:firstLine="0"/>
            </w:pPr>
            <w:r w:rsidRPr="00B1081E">
              <w:t>32.00</w:t>
            </w:r>
          </w:p>
        </w:tc>
      </w:tr>
      <w:tr w:rsidR="0067074F" w:rsidRPr="00B1081E" w:rsidTr="003742D9">
        <w:trPr>
          <w:cantSplit/>
          <w:trHeight w:val="20"/>
        </w:trPr>
        <w:tc>
          <w:tcPr>
            <w:tcW w:w="5673" w:type="dxa"/>
          </w:tcPr>
          <w:p w:rsidR="0067074F" w:rsidRPr="00B1081E" w:rsidRDefault="0067074F" w:rsidP="009A7B38">
            <w:pPr>
              <w:ind w:firstLine="0"/>
              <w:rPr>
                <w:b/>
                <w:bCs/>
              </w:rPr>
            </w:pPr>
            <w:r w:rsidRPr="00B1081E">
              <w:t>Тип применяемых кранов их параметры</w:t>
            </w:r>
          </w:p>
        </w:tc>
        <w:tc>
          <w:tcPr>
            <w:tcW w:w="4382" w:type="dxa"/>
          </w:tcPr>
          <w:p w:rsidR="0067074F" w:rsidRPr="00B1081E" w:rsidRDefault="0067074F" w:rsidP="009A7B38">
            <w:pPr>
              <w:ind w:firstLine="0"/>
            </w:pPr>
            <w:r w:rsidRPr="00B1081E">
              <w:t>Мостовой электрический («</w:t>
            </w:r>
            <w:proofErr w:type="spellStart"/>
            <w:r w:rsidRPr="00B1081E">
              <w:t>Сибтяжмаш</w:t>
            </w:r>
            <w:proofErr w:type="spellEnd"/>
            <w:r w:rsidRPr="00B1081E">
              <w:t>»)</w:t>
            </w:r>
          </w:p>
          <w:p w:rsidR="0067074F" w:rsidRPr="00B1081E" w:rsidRDefault="0067074F" w:rsidP="009A7B38">
            <w:pPr>
              <w:ind w:firstLine="0"/>
            </w:pPr>
            <w:r w:rsidRPr="00B1081E">
              <w:t>Грузоподъемность 150т/30т</w:t>
            </w:r>
          </w:p>
          <w:p w:rsidR="0067074F" w:rsidRPr="00B1081E" w:rsidRDefault="0067074F" w:rsidP="009A7B38">
            <w:pPr>
              <w:ind w:firstLine="0"/>
            </w:pPr>
            <w:r w:rsidRPr="00B1081E">
              <w:t>Количество – 2</w:t>
            </w:r>
          </w:p>
        </w:tc>
      </w:tr>
      <w:tr w:rsidR="0067074F" w:rsidRPr="00B1081E" w:rsidTr="003742D9">
        <w:trPr>
          <w:cantSplit/>
          <w:trHeight w:val="20"/>
        </w:trPr>
        <w:tc>
          <w:tcPr>
            <w:tcW w:w="5673" w:type="dxa"/>
          </w:tcPr>
          <w:p w:rsidR="0067074F" w:rsidRPr="00B1081E" w:rsidRDefault="0067074F" w:rsidP="009A7B38">
            <w:pPr>
              <w:ind w:firstLine="0"/>
            </w:pPr>
            <w:r w:rsidRPr="00B1081E">
              <w:t>Геометрические размеры машинного зала</w:t>
            </w:r>
          </w:p>
        </w:tc>
        <w:tc>
          <w:tcPr>
            <w:tcW w:w="4382" w:type="dxa"/>
          </w:tcPr>
          <w:p w:rsidR="0067074F" w:rsidRPr="00B1081E" w:rsidRDefault="0067074F" w:rsidP="009A7B38">
            <w:pPr>
              <w:ind w:firstLine="0"/>
            </w:pPr>
            <w:r w:rsidRPr="00B1081E">
              <w:t xml:space="preserve">на </w:t>
            </w:r>
            <w:proofErr w:type="spellStart"/>
            <w:r w:rsidRPr="00B1081E">
              <w:t>отм</w:t>
            </w:r>
            <w:proofErr w:type="spellEnd"/>
            <w:r w:rsidRPr="00B1081E">
              <w:t xml:space="preserve">. 24,50 м (без монтажной площадки): </w:t>
            </w:r>
          </w:p>
          <w:p w:rsidR="0067074F" w:rsidRPr="00B1081E" w:rsidRDefault="0067074F" w:rsidP="009A7B38">
            <w:pPr>
              <w:ind w:firstLine="0"/>
            </w:pPr>
            <w:r w:rsidRPr="00B1081E">
              <w:t>- длина - 73,30 м;</w:t>
            </w:r>
          </w:p>
          <w:p w:rsidR="0067074F" w:rsidRPr="00B1081E" w:rsidRDefault="0067074F" w:rsidP="009A7B38">
            <w:pPr>
              <w:ind w:firstLine="0"/>
            </w:pPr>
            <w:r w:rsidRPr="00B1081E">
              <w:t>- ширина - 14,30 м;</w:t>
            </w:r>
          </w:p>
          <w:p w:rsidR="0067074F" w:rsidRPr="00B1081E" w:rsidRDefault="0067074F" w:rsidP="009A7B38">
            <w:pPr>
              <w:ind w:firstLine="0"/>
            </w:pPr>
            <w:r w:rsidRPr="00B1081E">
              <w:t>- высота- 14,10 м</w:t>
            </w:r>
          </w:p>
        </w:tc>
      </w:tr>
      <w:tr w:rsidR="0067074F" w:rsidRPr="00B1081E" w:rsidTr="003742D9">
        <w:trPr>
          <w:cantSplit/>
          <w:trHeight w:val="20"/>
        </w:trPr>
        <w:tc>
          <w:tcPr>
            <w:tcW w:w="5673" w:type="dxa"/>
          </w:tcPr>
          <w:p w:rsidR="0067074F" w:rsidRPr="00B1081E" w:rsidRDefault="0067074F" w:rsidP="009A7B38">
            <w:pPr>
              <w:ind w:firstLine="0"/>
              <w:rPr>
                <w:b/>
                <w:bCs/>
              </w:rPr>
            </w:pPr>
            <w:r w:rsidRPr="00B1081E">
              <w:t>Геометрические размеры монтажной площадки</w:t>
            </w:r>
          </w:p>
        </w:tc>
        <w:tc>
          <w:tcPr>
            <w:tcW w:w="4382" w:type="dxa"/>
          </w:tcPr>
          <w:p w:rsidR="0067074F" w:rsidRPr="00B1081E" w:rsidRDefault="0067074F" w:rsidP="009A7B38">
            <w:pPr>
              <w:ind w:firstLine="0"/>
            </w:pPr>
            <w:r w:rsidRPr="00B1081E">
              <w:t>17,5мх14,2м</w:t>
            </w:r>
          </w:p>
        </w:tc>
      </w:tr>
      <w:tr w:rsidR="0067074F" w:rsidRPr="00B1081E" w:rsidTr="003742D9">
        <w:trPr>
          <w:cantSplit/>
          <w:trHeight w:val="20"/>
        </w:trPr>
        <w:tc>
          <w:tcPr>
            <w:tcW w:w="5673" w:type="dxa"/>
          </w:tcPr>
          <w:p w:rsidR="0067074F" w:rsidRPr="00B1081E" w:rsidRDefault="0067074F" w:rsidP="009A7B38">
            <w:pPr>
              <w:ind w:firstLine="0"/>
              <w:rPr>
                <w:b/>
                <w:bCs/>
              </w:rPr>
            </w:pPr>
            <w:r w:rsidRPr="00B1081E">
              <w:t>Номера чертежей здания ГЭС</w:t>
            </w:r>
          </w:p>
        </w:tc>
        <w:tc>
          <w:tcPr>
            <w:tcW w:w="4382" w:type="dxa"/>
          </w:tcPr>
          <w:p w:rsidR="0067074F" w:rsidRPr="00B1081E" w:rsidRDefault="0067074F" w:rsidP="009A7B38">
            <w:pPr>
              <w:ind w:firstLine="0"/>
            </w:pPr>
            <w:r w:rsidRPr="00B1081E">
              <w:t xml:space="preserve">Машинный зал: </w:t>
            </w:r>
          </w:p>
          <w:p w:rsidR="0067074F" w:rsidRPr="00B1081E" w:rsidRDefault="0067074F" w:rsidP="009A7B38">
            <w:pPr>
              <w:ind w:firstLine="0"/>
            </w:pPr>
            <w:r w:rsidRPr="00B1081E">
              <w:t xml:space="preserve">№ </w:t>
            </w:r>
            <w:proofErr w:type="spellStart"/>
            <w:r w:rsidRPr="00B1081E">
              <w:rPr>
                <w:lang w:val="en-US"/>
              </w:rPr>
              <w:t>Tu</w:t>
            </w:r>
            <w:proofErr w:type="spellEnd"/>
            <w:r w:rsidRPr="00B1081E">
              <w:t>7024В (5-17-421) – отм.24.50м</w:t>
            </w:r>
          </w:p>
          <w:p w:rsidR="0067074F" w:rsidRPr="00B1081E" w:rsidRDefault="0067074F" w:rsidP="009A7B38">
            <w:pPr>
              <w:ind w:firstLine="0"/>
            </w:pPr>
            <w:r w:rsidRPr="00B1081E">
              <w:t xml:space="preserve">№ </w:t>
            </w:r>
            <w:proofErr w:type="spellStart"/>
            <w:r w:rsidRPr="00B1081E">
              <w:rPr>
                <w:lang w:val="en-US"/>
              </w:rPr>
              <w:t>Tu</w:t>
            </w:r>
            <w:proofErr w:type="spellEnd"/>
            <w:r w:rsidRPr="00B1081E">
              <w:t>7023В (5-17-420) – отм.20.70м</w:t>
            </w:r>
          </w:p>
          <w:p w:rsidR="0067074F" w:rsidRPr="00B1081E" w:rsidRDefault="0067074F" w:rsidP="009A7B38">
            <w:pPr>
              <w:ind w:firstLine="0"/>
            </w:pPr>
            <w:r w:rsidRPr="00B1081E">
              <w:t xml:space="preserve">№ </w:t>
            </w:r>
            <w:proofErr w:type="spellStart"/>
            <w:r w:rsidRPr="00B1081E">
              <w:rPr>
                <w:lang w:val="en-US"/>
              </w:rPr>
              <w:t>Tu</w:t>
            </w:r>
            <w:proofErr w:type="spellEnd"/>
            <w:r w:rsidRPr="00B1081E">
              <w:t>7044 А (5-17-428) – отм.17.40м</w:t>
            </w:r>
          </w:p>
          <w:p w:rsidR="0067074F" w:rsidRPr="00B1081E" w:rsidRDefault="0067074F" w:rsidP="009A7B38">
            <w:pPr>
              <w:ind w:firstLine="0"/>
            </w:pPr>
            <w:r w:rsidRPr="00B1081E">
              <w:t>Въездной и транспортный туннели</w:t>
            </w:r>
          </w:p>
          <w:p w:rsidR="0067074F" w:rsidRPr="00B1081E" w:rsidRDefault="0067074F" w:rsidP="009A7B38">
            <w:pPr>
              <w:ind w:firstLine="0"/>
            </w:pPr>
            <w:r w:rsidRPr="00B1081E">
              <w:t>№ТУ-107 (5-14-568)</w:t>
            </w:r>
          </w:p>
        </w:tc>
      </w:tr>
    </w:tbl>
    <w:p w:rsidR="0067074F" w:rsidRPr="00B1081E" w:rsidRDefault="0067074F" w:rsidP="009A7B38"/>
    <w:p w:rsidR="0067074F" w:rsidRPr="00B1081E" w:rsidRDefault="0067074F" w:rsidP="009A7B38">
      <w:pPr>
        <w:pStyle w:val="af"/>
        <w:spacing w:after="0"/>
        <w:rPr>
          <w:b/>
          <w:bCs/>
        </w:rPr>
      </w:pPr>
      <w:r w:rsidRPr="00B1081E">
        <w:t>Верхне-Туломская ГЭС построена в 1961 - 1964 гг. фирмой «Иматран Войма» (Финляндия) в 2,5 км от истока реки Туломы из Нотозера.</w:t>
      </w:r>
    </w:p>
    <w:p w:rsidR="0067074F" w:rsidRPr="00B1081E" w:rsidRDefault="0067074F" w:rsidP="009A7B38">
      <w:r w:rsidRPr="00B1081E">
        <w:t>Начало ввода в эксплуатацию - 19 декабря 1964 г. (ввод первого агрегата).</w:t>
      </w:r>
    </w:p>
    <w:p w:rsidR="0067074F" w:rsidRPr="00B1081E" w:rsidRDefault="0067074F" w:rsidP="009A7B38">
      <w:pPr>
        <w:pStyle w:val="af"/>
        <w:spacing w:after="0"/>
      </w:pPr>
    </w:p>
    <w:p w:rsidR="0067074F" w:rsidRPr="00B1081E" w:rsidRDefault="0067074F" w:rsidP="009A7B38">
      <w:pPr>
        <w:pStyle w:val="af"/>
        <w:spacing w:after="0"/>
        <w:rPr>
          <w:b/>
          <w:bCs/>
        </w:rPr>
      </w:pPr>
      <w:r w:rsidRPr="00B1081E">
        <w:t>Состав сооружений:</w:t>
      </w:r>
    </w:p>
    <w:p w:rsidR="0067074F" w:rsidRPr="00B1081E" w:rsidRDefault="0067074F" w:rsidP="003E0073">
      <w:pPr>
        <w:numPr>
          <w:ilvl w:val="0"/>
          <w:numId w:val="13"/>
        </w:numPr>
        <w:tabs>
          <w:tab w:val="left" w:pos="1134"/>
        </w:tabs>
        <w:ind w:left="0" w:firstLine="709"/>
        <w:rPr>
          <w:b/>
          <w:bCs/>
        </w:rPr>
      </w:pPr>
      <w:r w:rsidRPr="00B1081E">
        <w:t xml:space="preserve">каменно-земляная плотина – длина по гребню 1310 м, ширина по гребню –12 м, наибольшая высота над </w:t>
      </w:r>
      <w:proofErr w:type="gramStart"/>
      <w:r w:rsidRPr="00B1081E">
        <w:t>основанием  46</w:t>
      </w:r>
      <w:proofErr w:type="gramEnd"/>
      <w:r w:rsidRPr="00B1081E">
        <w:t>,5 м; отметка гребня плотины – 83,5м;</w:t>
      </w:r>
    </w:p>
    <w:p w:rsidR="0067074F" w:rsidRPr="00B1081E" w:rsidRDefault="0067074F" w:rsidP="003E0073">
      <w:pPr>
        <w:numPr>
          <w:ilvl w:val="0"/>
          <w:numId w:val="13"/>
        </w:numPr>
        <w:tabs>
          <w:tab w:val="left" w:pos="1134"/>
        </w:tabs>
        <w:ind w:left="0" w:firstLine="709"/>
        <w:rPr>
          <w:b/>
          <w:bCs/>
        </w:rPr>
      </w:pPr>
      <w:r w:rsidRPr="00B1081E">
        <w:t>бетонная плотина длиной 62 м;</w:t>
      </w:r>
    </w:p>
    <w:p w:rsidR="0067074F" w:rsidRPr="00B1081E" w:rsidRDefault="0067074F" w:rsidP="003E0073">
      <w:pPr>
        <w:numPr>
          <w:ilvl w:val="0"/>
          <w:numId w:val="13"/>
        </w:numPr>
        <w:tabs>
          <w:tab w:val="left" w:pos="1134"/>
        </w:tabs>
        <w:ind w:left="0" w:firstLine="709"/>
      </w:pPr>
      <w:r w:rsidRPr="00B1081E">
        <w:t>водосброс с водосбросным каналом имеет два пролета размером 12м х 7 м каждый, перекрытых сегментными затворами с гидроприводом;</w:t>
      </w:r>
    </w:p>
    <w:p w:rsidR="0067074F" w:rsidRPr="00B1081E" w:rsidRDefault="0067074F" w:rsidP="003E0073">
      <w:pPr>
        <w:numPr>
          <w:ilvl w:val="0"/>
          <w:numId w:val="13"/>
        </w:numPr>
        <w:tabs>
          <w:tab w:val="left" w:pos="1134"/>
        </w:tabs>
        <w:ind w:left="0" w:firstLine="709"/>
      </w:pPr>
      <w:r w:rsidRPr="00B1081E">
        <w:t>подземный машинный зал, расположенный в скальной выемке с размерами в плане 93 х 19 м, высотой 37 м.</w:t>
      </w:r>
    </w:p>
    <w:p w:rsidR="0067074F" w:rsidRPr="00B1081E" w:rsidRDefault="0067074F" w:rsidP="003E0073">
      <w:pPr>
        <w:pStyle w:val="af"/>
        <w:numPr>
          <w:ilvl w:val="0"/>
          <w:numId w:val="13"/>
        </w:numPr>
        <w:tabs>
          <w:tab w:val="left" w:pos="1134"/>
        </w:tabs>
        <w:spacing w:after="0"/>
        <w:ind w:left="0" w:firstLine="709"/>
        <w:rPr>
          <w:b/>
          <w:bCs/>
        </w:rPr>
      </w:pPr>
      <w:r w:rsidRPr="00B1081E">
        <w:t xml:space="preserve">отводящий безнапорный туннель длиной 652 м; </w:t>
      </w:r>
    </w:p>
    <w:p w:rsidR="0067074F" w:rsidRPr="00B1081E" w:rsidRDefault="0067074F" w:rsidP="003E0073">
      <w:pPr>
        <w:pStyle w:val="af"/>
        <w:numPr>
          <w:ilvl w:val="0"/>
          <w:numId w:val="13"/>
        </w:numPr>
        <w:tabs>
          <w:tab w:val="left" w:pos="1134"/>
        </w:tabs>
        <w:spacing w:after="0"/>
        <w:ind w:left="0" w:firstLine="709"/>
        <w:rPr>
          <w:b/>
          <w:bCs/>
        </w:rPr>
      </w:pPr>
      <w:r w:rsidRPr="00B1081E">
        <w:t>отводящий канал длиной  1 300 м;</w:t>
      </w:r>
    </w:p>
    <w:p w:rsidR="0067074F" w:rsidRPr="00B1081E" w:rsidRDefault="0067074F" w:rsidP="003E0073">
      <w:pPr>
        <w:pStyle w:val="af"/>
        <w:numPr>
          <w:ilvl w:val="0"/>
          <w:numId w:val="13"/>
        </w:numPr>
        <w:tabs>
          <w:tab w:val="left" w:pos="1134"/>
        </w:tabs>
        <w:spacing w:after="0"/>
        <w:ind w:left="0" w:firstLine="709"/>
        <w:rPr>
          <w:b/>
          <w:bCs/>
        </w:rPr>
      </w:pPr>
      <w:r w:rsidRPr="00B1081E">
        <w:t>въездной туннель длиной 320 м.</w:t>
      </w:r>
    </w:p>
    <w:p w:rsidR="0067074F" w:rsidRPr="00B1081E" w:rsidRDefault="0067074F" w:rsidP="009A7B38">
      <w:pPr>
        <w:pStyle w:val="af"/>
        <w:spacing w:after="0"/>
        <w:jc w:val="left"/>
      </w:pPr>
    </w:p>
    <w:p w:rsidR="0067074F" w:rsidRPr="00B1081E" w:rsidRDefault="0067074F" w:rsidP="009A7B38">
      <w:pPr>
        <w:pStyle w:val="af"/>
        <w:spacing w:after="0"/>
        <w:rPr>
          <w:b/>
          <w:bCs/>
        </w:rPr>
      </w:pPr>
      <w:r w:rsidRPr="00B1081E">
        <w:t>Связь с энергосистемой осуществляется через два трансформатора мощностью 160 МВА каждый по линиям электропередачи напряжением 150кВ;</w:t>
      </w:r>
    </w:p>
    <w:p w:rsidR="0067074F" w:rsidRPr="00B1081E" w:rsidRDefault="0067074F" w:rsidP="003E0073">
      <w:pPr>
        <w:pStyle w:val="2"/>
        <w:numPr>
          <w:ilvl w:val="0"/>
          <w:numId w:val="14"/>
        </w:numPr>
        <w:tabs>
          <w:tab w:val="left" w:pos="1134"/>
        </w:tabs>
        <w:ind w:left="0" w:firstLine="709"/>
        <w:contextualSpacing w:val="0"/>
        <w:rPr>
          <w:b/>
          <w:bCs/>
        </w:rPr>
      </w:pPr>
      <w:r w:rsidRPr="00B1081E">
        <w:t>Объем водохранилища: полный 11,52 км</w:t>
      </w:r>
      <w:r w:rsidRPr="00B1081E">
        <w:rPr>
          <w:vertAlign w:val="superscript"/>
        </w:rPr>
        <w:t>3</w:t>
      </w:r>
      <w:r w:rsidRPr="00B1081E">
        <w:t>/ полезный 3,86 км</w:t>
      </w:r>
      <w:r w:rsidRPr="00B1081E">
        <w:rPr>
          <w:vertAlign w:val="superscript"/>
        </w:rPr>
        <w:t>3</w:t>
      </w:r>
      <w:r w:rsidRPr="00B1081E">
        <w:t>;</w:t>
      </w:r>
    </w:p>
    <w:p w:rsidR="0067074F" w:rsidRPr="00B1081E" w:rsidRDefault="0067074F" w:rsidP="003E0073">
      <w:pPr>
        <w:pStyle w:val="2"/>
        <w:numPr>
          <w:ilvl w:val="0"/>
          <w:numId w:val="14"/>
        </w:numPr>
        <w:tabs>
          <w:tab w:val="left" w:pos="1134"/>
        </w:tabs>
        <w:ind w:left="0" w:firstLine="709"/>
        <w:contextualSpacing w:val="0"/>
        <w:rPr>
          <w:b/>
          <w:bCs/>
        </w:rPr>
      </w:pPr>
      <w:r w:rsidRPr="00B1081E">
        <w:t>Площадь зеркала водохранилища при НПУ: 745 км</w:t>
      </w:r>
      <w:r w:rsidRPr="00B1081E">
        <w:rPr>
          <w:vertAlign w:val="superscript"/>
        </w:rPr>
        <w:t>2</w:t>
      </w:r>
      <w:r w:rsidRPr="00B1081E">
        <w:t>;</w:t>
      </w:r>
    </w:p>
    <w:p w:rsidR="0067074F" w:rsidRPr="00B1081E" w:rsidRDefault="0067074F" w:rsidP="003E0073">
      <w:pPr>
        <w:pStyle w:val="2"/>
        <w:numPr>
          <w:ilvl w:val="0"/>
          <w:numId w:val="14"/>
        </w:numPr>
        <w:tabs>
          <w:tab w:val="left" w:pos="1134"/>
        </w:tabs>
        <w:ind w:left="0" w:firstLine="709"/>
        <w:contextualSpacing w:val="0"/>
        <w:rPr>
          <w:b/>
          <w:bCs/>
        </w:rPr>
      </w:pPr>
      <w:r w:rsidRPr="00B1081E">
        <w:t>Пропускная способность при НПУ: через турбины 480 м</w:t>
      </w:r>
      <w:r w:rsidRPr="00B1081E">
        <w:rPr>
          <w:vertAlign w:val="superscript"/>
        </w:rPr>
        <w:t>3</w:t>
      </w:r>
      <w:r w:rsidRPr="00B1081E">
        <w:t>/</w:t>
      </w:r>
      <w:proofErr w:type="gramStart"/>
      <w:r w:rsidRPr="00B1081E">
        <w:t>с;  через</w:t>
      </w:r>
      <w:proofErr w:type="gramEnd"/>
      <w:r w:rsidRPr="00B1081E">
        <w:t xml:space="preserve"> водосброс 950 м</w:t>
      </w:r>
      <w:r w:rsidRPr="00B1081E">
        <w:rPr>
          <w:vertAlign w:val="superscript"/>
        </w:rPr>
        <w:t>3</w:t>
      </w:r>
      <w:r w:rsidRPr="00B1081E">
        <w:t>/с;</w:t>
      </w:r>
    </w:p>
    <w:p w:rsidR="0067074F" w:rsidRPr="00B1081E" w:rsidRDefault="0067074F" w:rsidP="003E0073">
      <w:pPr>
        <w:pStyle w:val="2"/>
        <w:numPr>
          <w:ilvl w:val="0"/>
          <w:numId w:val="14"/>
        </w:numPr>
        <w:tabs>
          <w:tab w:val="left" w:pos="1134"/>
        </w:tabs>
        <w:ind w:left="0" w:firstLine="709"/>
        <w:contextualSpacing w:val="0"/>
        <w:rPr>
          <w:b/>
          <w:bCs/>
        </w:rPr>
      </w:pPr>
      <w:r w:rsidRPr="00B1081E">
        <w:t>Средний многолетний приток: 187,0 м</w:t>
      </w:r>
      <w:r w:rsidRPr="00B1081E">
        <w:rPr>
          <w:vertAlign w:val="superscript"/>
        </w:rPr>
        <w:t>3</w:t>
      </w:r>
      <w:r w:rsidRPr="00B1081E">
        <w:t>/с.</w:t>
      </w:r>
    </w:p>
    <w:p w:rsidR="0067074F" w:rsidRPr="00B1081E" w:rsidRDefault="0067074F" w:rsidP="009A7B38">
      <w:pPr>
        <w:tabs>
          <w:tab w:val="left" w:pos="0"/>
          <w:tab w:val="left" w:pos="49"/>
        </w:tabs>
        <w:rPr>
          <w:b/>
          <w:bCs/>
        </w:rPr>
      </w:pPr>
    </w:p>
    <w:p w:rsidR="0067074F" w:rsidRPr="00B1081E" w:rsidRDefault="0067074F" w:rsidP="009A7B38">
      <w:pPr>
        <w:tabs>
          <w:tab w:val="left" w:pos="0"/>
          <w:tab w:val="left" w:pos="49"/>
        </w:tabs>
        <w:rPr>
          <w:b/>
          <w:bCs/>
        </w:rPr>
      </w:pPr>
      <w:r w:rsidRPr="00B1081E">
        <w:rPr>
          <w:b/>
          <w:bCs/>
        </w:rPr>
        <w:t>Величины допускаемых нагрузок на единицу площади перекрытия машинного зала:</w:t>
      </w:r>
    </w:p>
    <w:p w:rsidR="0067074F" w:rsidRPr="00B1081E" w:rsidRDefault="0067074F" w:rsidP="003E0073">
      <w:pPr>
        <w:numPr>
          <w:ilvl w:val="0"/>
          <w:numId w:val="15"/>
        </w:numPr>
        <w:tabs>
          <w:tab w:val="left" w:pos="1134"/>
        </w:tabs>
        <w:ind w:left="0" w:firstLine="709"/>
        <w:jc w:val="left"/>
        <w:rPr>
          <w:vertAlign w:val="superscript"/>
        </w:rPr>
      </w:pPr>
      <w:proofErr w:type="spellStart"/>
      <w:r w:rsidRPr="00B1081E">
        <w:t>маш</w:t>
      </w:r>
      <w:proofErr w:type="spellEnd"/>
      <w:r w:rsidRPr="00B1081E">
        <w:t xml:space="preserve">. зал </w:t>
      </w:r>
      <w:proofErr w:type="spellStart"/>
      <w:r w:rsidRPr="00B1081E">
        <w:t>отм</w:t>
      </w:r>
      <w:proofErr w:type="spellEnd"/>
      <w:r w:rsidRPr="00B1081E">
        <w:t>. 24.50м – 2,00 тс/м</w:t>
      </w:r>
      <w:r w:rsidRPr="00B1081E">
        <w:rPr>
          <w:vertAlign w:val="superscript"/>
        </w:rPr>
        <w:t>2</w:t>
      </w:r>
    </w:p>
    <w:p w:rsidR="0067074F" w:rsidRPr="00B1081E" w:rsidRDefault="0067074F" w:rsidP="003E0073">
      <w:pPr>
        <w:numPr>
          <w:ilvl w:val="0"/>
          <w:numId w:val="15"/>
        </w:numPr>
        <w:tabs>
          <w:tab w:val="left" w:pos="1134"/>
        </w:tabs>
        <w:ind w:left="0" w:firstLine="709"/>
        <w:jc w:val="left"/>
      </w:pPr>
      <w:r w:rsidRPr="00B1081E">
        <w:t xml:space="preserve">монтажная площадка </w:t>
      </w:r>
      <w:proofErr w:type="spellStart"/>
      <w:r w:rsidRPr="00B1081E">
        <w:t>отм</w:t>
      </w:r>
      <w:proofErr w:type="spellEnd"/>
      <w:r w:rsidRPr="00B1081E">
        <w:t>. 24.50 – 15,00 тс/м</w:t>
      </w:r>
      <w:r w:rsidRPr="00B1081E">
        <w:rPr>
          <w:vertAlign w:val="superscript"/>
        </w:rPr>
        <w:t>2</w:t>
      </w:r>
    </w:p>
    <w:p w:rsidR="0067074F" w:rsidRPr="00B1081E" w:rsidRDefault="0067074F" w:rsidP="003E0073">
      <w:pPr>
        <w:numPr>
          <w:ilvl w:val="0"/>
          <w:numId w:val="15"/>
        </w:numPr>
        <w:tabs>
          <w:tab w:val="left" w:pos="1134"/>
        </w:tabs>
        <w:ind w:left="0" w:firstLine="709"/>
        <w:jc w:val="left"/>
      </w:pPr>
      <w:r w:rsidRPr="00B1081E">
        <w:t xml:space="preserve">генераторное помещение </w:t>
      </w:r>
      <w:proofErr w:type="spellStart"/>
      <w:r w:rsidRPr="00B1081E">
        <w:t>отм</w:t>
      </w:r>
      <w:proofErr w:type="spellEnd"/>
      <w:r w:rsidRPr="00B1081E">
        <w:t>. 20.70м – 1,00÷0,50 тс/м</w:t>
      </w:r>
      <w:r w:rsidRPr="00B1081E">
        <w:rPr>
          <w:vertAlign w:val="superscript"/>
        </w:rPr>
        <w:t>2</w:t>
      </w:r>
    </w:p>
    <w:p w:rsidR="0067074F" w:rsidRPr="00B1081E" w:rsidRDefault="0067074F" w:rsidP="003E0073">
      <w:pPr>
        <w:numPr>
          <w:ilvl w:val="0"/>
          <w:numId w:val="15"/>
        </w:numPr>
        <w:tabs>
          <w:tab w:val="left" w:pos="1134"/>
        </w:tabs>
        <w:ind w:left="0" w:firstLine="709"/>
        <w:jc w:val="left"/>
        <w:rPr>
          <w:b/>
          <w:bCs/>
        </w:rPr>
      </w:pPr>
      <w:r w:rsidRPr="00B1081E">
        <w:t>турбинное помещение отм.17.40м – 0,50÷0,80 тс/м</w:t>
      </w:r>
      <w:r w:rsidRPr="00B1081E">
        <w:rPr>
          <w:vertAlign w:val="superscript"/>
        </w:rPr>
        <w:t>2</w:t>
      </w:r>
    </w:p>
    <w:p w:rsidR="0067074F" w:rsidRPr="00B1081E" w:rsidRDefault="0067074F" w:rsidP="009A7B38">
      <w:pPr>
        <w:rPr>
          <w:b/>
          <w:bCs/>
        </w:rPr>
      </w:pPr>
    </w:p>
    <w:p w:rsidR="0067074F" w:rsidRPr="00B1081E" w:rsidRDefault="0067074F" w:rsidP="009A7B38">
      <w:pPr>
        <w:rPr>
          <w:b/>
          <w:bCs/>
        </w:rPr>
      </w:pPr>
      <w:r w:rsidRPr="00B1081E">
        <w:rPr>
          <w:b/>
          <w:bCs/>
        </w:rPr>
        <w:t>Размер монтажных люков машинного зала:</w:t>
      </w:r>
    </w:p>
    <w:p w:rsidR="0067074F" w:rsidRPr="00B1081E" w:rsidRDefault="0067074F" w:rsidP="003E0073">
      <w:pPr>
        <w:numPr>
          <w:ilvl w:val="0"/>
          <w:numId w:val="16"/>
        </w:numPr>
        <w:tabs>
          <w:tab w:val="left" w:pos="1134"/>
        </w:tabs>
        <w:ind w:left="0" w:firstLine="709"/>
        <w:jc w:val="left"/>
        <w:rPr>
          <w:bCs/>
        </w:rPr>
      </w:pPr>
      <w:r w:rsidRPr="00B1081E">
        <w:rPr>
          <w:bCs/>
        </w:rPr>
        <w:t>монтажная площадка 5х5 м</w:t>
      </w:r>
    </w:p>
    <w:p w:rsidR="0067074F" w:rsidRPr="00B1081E" w:rsidRDefault="0067074F" w:rsidP="003E0073">
      <w:pPr>
        <w:numPr>
          <w:ilvl w:val="0"/>
          <w:numId w:val="16"/>
        </w:numPr>
        <w:tabs>
          <w:tab w:val="left" w:pos="1134"/>
        </w:tabs>
        <w:ind w:left="0" w:firstLine="709"/>
        <w:jc w:val="left"/>
        <w:rPr>
          <w:bCs/>
        </w:rPr>
      </w:pPr>
      <w:r w:rsidRPr="00B1081E">
        <w:rPr>
          <w:bCs/>
        </w:rPr>
        <w:t>для дренажных насосов – 2х1 м и 1х1м</w:t>
      </w:r>
    </w:p>
    <w:p w:rsidR="0067074F" w:rsidRPr="00B1081E" w:rsidRDefault="0067074F" w:rsidP="009A7B38">
      <w:pPr>
        <w:rPr>
          <w:b/>
          <w:bCs/>
        </w:rPr>
      </w:pPr>
    </w:p>
    <w:p w:rsidR="0067074F" w:rsidRPr="00B1081E" w:rsidRDefault="0067074F" w:rsidP="0067074F">
      <w:r w:rsidRPr="00B1081E">
        <w:rPr>
          <w:b/>
          <w:bCs/>
        </w:rPr>
        <w:t>3. Основные характеристики существующего оборудования и систем.</w:t>
      </w:r>
    </w:p>
    <w:tbl>
      <w:tblPr>
        <w:tblW w:w="5000" w:type="pct"/>
        <w:tblLook w:val="0000" w:firstRow="0" w:lastRow="0" w:firstColumn="0" w:lastColumn="0" w:noHBand="0" w:noVBand="0"/>
      </w:tblPr>
      <w:tblGrid>
        <w:gridCol w:w="5521"/>
        <w:gridCol w:w="4544"/>
      </w:tblGrid>
      <w:tr w:rsidR="0067074F" w:rsidRPr="00B1081E" w:rsidTr="0067074F">
        <w:trPr>
          <w:trHeight w:val="251"/>
        </w:trPr>
        <w:tc>
          <w:tcPr>
            <w:tcW w:w="10363" w:type="dxa"/>
            <w:gridSpan w:val="2"/>
            <w:noWrap/>
          </w:tcPr>
          <w:p w:rsidR="0067074F" w:rsidRPr="00B1081E" w:rsidRDefault="0067074F" w:rsidP="009A7B38">
            <w:pPr>
              <w:ind w:firstLine="0"/>
              <w:rPr>
                <w:b/>
                <w:bCs/>
              </w:rPr>
            </w:pPr>
            <w:r>
              <w:rPr>
                <w:b/>
                <w:bCs/>
              </w:rPr>
              <w:t xml:space="preserve">3.1. </w:t>
            </w:r>
            <w:r w:rsidRPr="00B1081E">
              <w:rPr>
                <w:b/>
                <w:bCs/>
              </w:rPr>
              <w:t>Основные технические характеристики существующей гидротурбины:</w:t>
            </w:r>
          </w:p>
        </w:tc>
      </w:tr>
      <w:tr w:rsidR="0067074F" w:rsidRPr="00B1081E" w:rsidTr="0067074F">
        <w:trPr>
          <w:trHeight w:val="255"/>
        </w:trPr>
        <w:tc>
          <w:tcPr>
            <w:tcW w:w="5685" w:type="dxa"/>
            <w:noWrap/>
          </w:tcPr>
          <w:p w:rsidR="0067074F" w:rsidRPr="00B1081E" w:rsidRDefault="0067074F" w:rsidP="003E0073">
            <w:pPr>
              <w:widowControl w:val="0"/>
              <w:numPr>
                <w:ilvl w:val="0"/>
                <w:numId w:val="17"/>
              </w:numPr>
              <w:tabs>
                <w:tab w:val="left" w:pos="473"/>
              </w:tabs>
              <w:autoSpaceDE w:val="0"/>
              <w:autoSpaceDN w:val="0"/>
              <w:adjustRightInd w:val="0"/>
              <w:ind w:left="0" w:firstLine="0"/>
              <w:jc w:val="left"/>
            </w:pPr>
            <w:r w:rsidRPr="00B1081E">
              <w:t>тип турбины</w:t>
            </w:r>
          </w:p>
        </w:tc>
        <w:tc>
          <w:tcPr>
            <w:tcW w:w="4678" w:type="dxa"/>
            <w:noWrap/>
            <w:vAlign w:val="center"/>
          </w:tcPr>
          <w:p w:rsidR="0067074F" w:rsidRPr="00B1081E" w:rsidRDefault="0067074F" w:rsidP="009A7B38">
            <w:pPr>
              <w:ind w:firstLine="0"/>
              <w:jc w:val="center"/>
            </w:pPr>
            <w:r w:rsidRPr="00B1081E">
              <w:t>ПЛ 646-ВМ-420</w:t>
            </w:r>
          </w:p>
        </w:tc>
      </w:tr>
      <w:tr w:rsidR="0067074F" w:rsidRPr="00B1081E" w:rsidTr="0067074F">
        <w:trPr>
          <w:trHeight w:val="255"/>
        </w:trPr>
        <w:tc>
          <w:tcPr>
            <w:tcW w:w="5685" w:type="dxa"/>
            <w:noWrap/>
          </w:tcPr>
          <w:p w:rsidR="0067074F" w:rsidRPr="00B1081E" w:rsidRDefault="0067074F" w:rsidP="003E0073">
            <w:pPr>
              <w:widowControl w:val="0"/>
              <w:numPr>
                <w:ilvl w:val="0"/>
                <w:numId w:val="17"/>
              </w:numPr>
              <w:tabs>
                <w:tab w:val="left" w:pos="473"/>
              </w:tabs>
              <w:autoSpaceDE w:val="0"/>
              <w:autoSpaceDN w:val="0"/>
              <w:adjustRightInd w:val="0"/>
              <w:ind w:left="0" w:firstLine="0"/>
              <w:jc w:val="left"/>
            </w:pPr>
            <w:r w:rsidRPr="00B1081E">
              <w:t>напоры:</w:t>
            </w:r>
          </w:p>
        </w:tc>
        <w:tc>
          <w:tcPr>
            <w:tcW w:w="4678" w:type="dxa"/>
            <w:noWrap/>
            <w:vAlign w:val="center"/>
          </w:tcPr>
          <w:p w:rsidR="0067074F" w:rsidRPr="00B1081E" w:rsidRDefault="0067074F" w:rsidP="009A7B38">
            <w:pPr>
              <w:ind w:firstLine="0"/>
              <w:jc w:val="center"/>
            </w:pPr>
          </w:p>
        </w:tc>
      </w:tr>
      <w:tr w:rsidR="0067074F" w:rsidRPr="00B1081E" w:rsidTr="0067074F">
        <w:trPr>
          <w:trHeight w:val="255"/>
        </w:trPr>
        <w:tc>
          <w:tcPr>
            <w:tcW w:w="5685" w:type="dxa"/>
            <w:noWrap/>
          </w:tcPr>
          <w:p w:rsidR="0067074F" w:rsidRPr="00B1081E" w:rsidRDefault="0067074F" w:rsidP="003E0073">
            <w:pPr>
              <w:widowControl w:val="0"/>
              <w:numPr>
                <w:ilvl w:val="0"/>
                <w:numId w:val="17"/>
              </w:numPr>
              <w:tabs>
                <w:tab w:val="left" w:pos="473"/>
              </w:tabs>
              <w:autoSpaceDE w:val="0"/>
              <w:autoSpaceDN w:val="0"/>
              <w:adjustRightInd w:val="0"/>
              <w:ind w:left="0" w:firstLine="0"/>
              <w:jc w:val="left"/>
            </w:pPr>
            <w:r w:rsidRPr="00B1081E">
              <w:t>максимальный</w:t>
            </w:r>
          </w:p>
        </w:tc>
        <w:tc>
          <w:tcPr>
            <w:tcW w:w="4678" w:type="dxa"/>
            <w:noWrap/>
            <w:vAlign w:val="center"/>
          </w:tcPr>
          <w:p w:rsidR="0067074F" w:rsidRPr="00B1081E" w:rsidRDefault="0067074F" w:rsidP="009A7B38">
            <w:pPr>
              <w:ind w:firstLine="0"/>
              <w:jc w:val="center"/>
              <w:rPr>
                <w:color w:val="000000"/>
              </w:rPr>
            </w:pPr>
            <w:r w:rsidRPr="00B1081E">
              <w:t>63 м</w:t>
            </w:r>
          </w:p>
        </w:tc>
      </w:tr>
      <w:tr w:rsidR="0067074F" w:rsidRPr="00B1081E" w:rsidTr="0067074F">
        <w:trPr>
          <w:trHeight w:val="255"/>
        </w:trPr>
        <w:tc>
          <w:tcPr>
            <w:tcW w:w="5685" w:type="dxa"/>
            <w:noWrap/>
          </w:tcPr>
          <w:p w:rsidR="0067074F" w:rsidRPr="00B1081E" w:rsidRDefault="0067074F" w:rsidP="003E0073">
            <w:pPr>
              <w:widowControl w:val="0"/>
              <w:numPr>
                <w:ilvl w:val="0"/>
                <w:numId w:val="17"/>
              </w:numPr>
              <w:tabs>
                <w:tab w:val="left" w:pos="473"/>
              </w:tabs>
              <w:autoSpaceDE w:val="0"/>
              <w:autoSpaceDN w:val="0"/>
              <w:adjustRightInd w:val="0"/>
              <w:ind w:left="0" w:firstLine="0"/>
              <w:jc w:val="left"/>
            </w:pPr>
            <w:r w:rsidRPr="00B1081E">
              <w:t>расчетный</w:t>
            </w:r>
          </w:p>
        </w:tc>
        <w:tc>
          <w:tcPr>
            <w:tcW w:w="4678" w:type="dxa"/>
            <w:noWrap/>
            <w:vAlign w:val="center"/>
          </w:tcPr>
          <w:p w:rsidR="0067074F" w:rsidRPr="00B1081E" w:rsidRDefault="0067074F" w:rsidP="009A7B38">
            <w:pPr>
              <w:ind w:firstLine="0"/>
              <w:jc w:val="center"/>
            </w:pPr>
            <w:r w:rsidRPr="00B1081E">
              <w:t>58,</w:t>
            </w:r>
            <w:r w:rsidRPr="00B1081E">
              <w:rPr>
                <w:lang w:val="en-US"/>
              </w:rPr>
              <w:t>5</w:t>
            </w:r>
            <w:r w:rsidRPr="00B1081E">
              <w:t xml:space="preserve"> м</w:t>
            </w:r>
          </w:p>
        </w:tc>
      </w:tr>
      <w:tr w:rsidR="0067074F" w:rsidRPr="00B1081E" w:rsidTr="0067074F">
        <w:trPr>
          <w:trHeight w:val="255"/>
        </w:trPr>
        <w:tc>
          <w:tcPr>
            <w:tcW w:w="5685" w:type="dxa"/>
            <w:noWrap/>
          </w:tcPr>
          <w:p w:rsidR="0067074F" w:rsidRPr="00B1081E" w:rsidRDefault="0067074F" w:rsidP="003E0073">
            <w:pPr>
              <w:widowControl w:val="0"/>
              <w:numPr>
                <w:ilvl w:val="0"/>
                <w:numId w:val="17"/>
              </w:numPr>
              <w:tabs>
                <w:tab w:val="left" w:pos="473"/>
              </w:tabs>
              <w:autoSpaceDE w:val="0"/>
              <w:autoSpaceDN w:val="0"/>
              <w:adjustRightInd w:val="0"/>
              <w:ind w:left="0" w:firstLine="0"/>
              <w:jc w:val="left"/>
            </w:pPr>
            <w:r w:rsidRPr="00B1081E">
              <w:t>минимальный</w:t>
            </w:r>
          </w:p>
        </w:tc>
        <w:tc>
          <w:tcPr>
            <w:tcW w:w="4678" w:type="dxa"/>
            <w:noWrap/>
            <w:vAlign w:val="center"/>
          </w:tcPr>
          <w:p w:rsidR="0067074F" w:rsidRPr="00B1081E" w:rsidRDefault="0067074F" w:rsidP="009A7B38">
            <w:pPr>
              <w:ind w:firstLine="0"/>
              <w:jc w:val="center"/>
            </w:pPr>
            <w:r w:rsidRPr="00B1081E">
              <w:t>54 м</w:t>
            </w:r>
          </w:p>
        </w:tc>
      </w:tr>
      <w:tr w:rsidR="0067074F" w:rsidRPr="00B1081E" w:rsidTr="0067074F">
        <w:trPr>
          <w:trHeight w:val="255"/>
        </w:trPr>
        <w:tc>
          <w:tcPr>
            <w:tcW w:w="5685" w:type="dxa"/>
            <w:noWrap/>
          </w:tcPr>
          <w:p w:rsidR="0067074F" w:rsidRPr="00B1081E" w:rsidRDefault="0067074F" w:rsidP="003E0073">
            <w:pPr>
              <w:widowControl w:val="0"/>
              <w:numPr>
                <w:ilvl w:val="0"/>
                <w:numId w:val="17"/>
              </w:numPr>
              <w:tabs>
                <w:tab w:val="left" w:pos="473"/>
              </w:tabs>
              <w:autoSpaceDE w:val="0"/>
              <w:autoSpaceDN w:val="0"/>
              <w:adjustRightInd w:val="0"/>
              <w:ind w:left="0" w:firstLine="0"/>
              <w:jc w:val="left"/>
            </w:pPr>
            <w:r w:rsidRPr="00B1081E">
              <w:t>максимальная высота отсасывания</w:t>
            </w:r>
          </w:p>
        </w:tc>
        <w:tc>
          <w:tcPr>
            <w:tcW w:w="4678" w:type="dxa"/>
            <w:noWrap/>
            <w:vAlign w:val="center"/>
          </w:tcPr>
          <w:p w:rsidR="0067074F" w:rsidRPr="00B1081E" w:rsidRDefault="0067074F" w:rsidP="009A7B38">
            <w:pPr>
              <w:ind w:firstLine="0"/>
              <w:jc w:val="center"/>
            </w:pPr>
            <w:r w:rsidRPr="00B1081E">
              <w:t>-5,5 м</w:t>
            </w:r>
          </w:p>
        </w:tc>
      </w:tr>
      <w:tr w:rsidR="0067074F" w:rsidRPr="00B1081E" w:rsidTr="0067074F">
        <w:trPr>
          <w:trHeight w:val="255"/>
        </w:trPr>
        <w:tc>
          <w:tcPr>
            <w:tcW w:w="5685" w:type="dxa"/>
            <w:noWrap/>
          </w:tcPr>
          <w:p w:rsidR="0067074F" w:rsidRPr="00B1081E" w:rsidRDefault="0067074F" w:rsidP="003E0073">
            <w:pPr>
              <w:widowControl w:val="0"/>
              <w:numPr>
                <w:ilvl w:val="0"/>
                <w:numId w:val="17"/>
              </w:numPr>
              <w:tabs>
                <w:tab w:val="left" w:pos="473"/>
              </w:tabs>
              <w:autoSpaceDE w:val="0"/>
              <w:autoSpaceDN w:val="0"/>
              <w:adjustRightInd w:val="0"/>
              <w:ind w:left="0" w:firstLine="0"/>
              <w:jc w:val="left"/>
            </w:pPr>
            <w:r w:rsidRPr="00B1081E">
              <w:t>мощность номинальная при расчетном напоре</w:t>
            </w:r>
          </w:p>
        </w:tc>
        <w:tc>
          <w:tcPr>
            <w:tcW w:w="4678" w:type="dxa"/>
            <w:noWrap/>
            <w:vAlign w:val="center"/>
          </w:tcPr>
          <w:p w:rsidR="0067074F" w:rsidRPr="00B1081E" w:rsidRDefault="0067074F" w:rsidP="009A7B38">
            <w:pPr>
              <w:ind w:firstLine="0"/>
              <w:jc w:val="center"/>
            </w:pPr>
            <w:r w:rsidRPr="00B1081E">
              <w:t>69МВт</w:t>
            </w:r>
          </w:p>
        </w:tc>
      </w:tr>
      <w:tr w:rsidR="0067074F" w:rsidRPr="00B1081E" w:rsidTr="0067074F">
        <w:trPr>
          <w:trHeight w:val="255"/>
        </w:trPr>
        <w:tc>
          <w:tcPr>
            <w:tcW w:w="5685" w:type="dxa"/>
            <w:noWrap/>
          </w:tcPr>
          <w:p w:rsidR="0067074F" w:rsidRPr="00B1081E" w:rsidRDefault="0067074F" w:rsidP="003E0073">
            <w:pPr>
              <w:widowControl w:val="0"/>
              <w:numPr>
                <w:ilvl w:val="0"/>
                <w:numId w:val="17"/>
              </w:numPr>
              <w:tabs>
                <w:tab w:val="left" w:pos="473"/>
              </w:tabs>
              <w:autoSpaceDE w:val="0"/>
              <w:autoSpaceDN w:val="0"/>
              <w:adjustRightInd w:val="0"/>
              <w:ind w:left="0" w:firstLine="0"/>
              <w:jc w:val="left"/>
            </w:pPr>
            <w:r w:rsidRPr="00B1081E">
              <w:t>частота вращения:</w:t>
            </w:r>
          </w:p>
        </w:tc>
        <w:tc>
          <w:tcPr>
            <w:tcW w:w="4678" w:type="dxa"/>
            <w:noWrap/>
            <w:vAlign w:val="center"/>
          </w:tcPr>
          <w:p w:rsidR="0067074F" w:rsidRPr="00B1081E" w:rsidRDefault="0067074F" w:rsidP="009A7B38">
            <w:pPr>
              <w:ind w:firstLine="0"/>
              <w:jc w:val="center"/>
            </w:pPr>
          </w:p>
        </w:tc>
      </w:tr>
      <w:tr w:rsidR="0067074F" w:rsidRPr="00B1081E" w:rsidTr="0067074F">
        <w:trPr>
          <w:trHeight w:val="285"/>
        </w:trPr>
        <w:tc>
          <w:tcPr>
            <w:tcW w:w="5685" w:type="dxa"/>
            <w:noWrap/>
          </w:tcPr>
          <w:p w:rsidR="0067074F" w:rsidRPr="00B1081E" w:rsidRDefault="0067074F" w:rsidP="003E0073">
            <w:pPr>
              <w:widowControl w:val="0"/>
              <w:numPr>
                <w:ilvl w:val="0"/>
                <w:numId w:val="17"/>
              </w:numPr>
              <w:tabs>
                <w:tab w:val="left" w:pos="473"/>
              </w:tabs>
              <w:autoSpaceDE w:val="0"/>
              <w:autoSpaceDN w:val="0"/>
              <w:adjustRightInd w:val="0"/>
              <w:ind w:left="0" w:firstLine="0"/>
              <w:jc w:val="left"/>
            </w:pPr>
            <w:r w:rsidRPr="00B1081E">
              <w:t>номинальная</w:t>
            </w:r>
          </w:p>
        </w:tc>
        <w:tc>
          <w:tcPr>
            <w:tcW w:w="4678" w:type="dxa"/>
            <w:noWrap/>
            <w:vAlign w:val="center"/>
          </w:tcPr>
          <w:p w:rsidR="0067074F" w:rsidRPr="00B1081E" w:rsidRDefault="0067074F" w:rsidP="009A7B38">
            <w:pPr>
              <w:ind w:firstLine="0"/>
              <w:jc w:val="center"/>
            </w:pPr>
            <w:r w:rsidRPr="00B1081E">
              <w:t>187,5 мин</w:t>
            </w:r>
            <w:r w:rsidRPr="00B1081E">
              <w:rPr>
                <w:vertAlign w:val="superscript"/>
              </w:rPr>
              <w:t xml:space="preserve"> -1</w:t>
            </w:r>
          </w:p>
        </w:tc>
      </w:tr>
      <w:tr w:rsidR="0067074F" w:rsidRPr="00B1081E" w:rsidTr="0067074F">
        <w:trPr>
          <w:trHeight w:val="285"/>
        </w:trPr>
        <w:tc>
          <w:tcPr>
            <w:tcW w:w="5685" w:type="dxa"/>
            <w:noWrap/>
          </w:tcPr>
          <w:p w:rsidR="0067074F" w:rsidRPr="00B1081E" w:rsidRDefault="0067074F" w:rsidP="003E0073">
            <w:pPr>
              <w:widowControl w:val="0"/>
              <w:numPr>
                <w:ilvl w:val="0"/>
                <w:numId w:val="17"/>
              </w:numPr>
              <w:tabs>
                <w:tab w:val="left" w:pos="473"/>
              </w:tabs>
              <w:autoSpaceDE w:val="0"/>
              <w:autoSpaceDN w:val="0"/>
              <w:adjustRightInd w:val="0"/>
              <w:ind w:left="0" w:firstLine="0"/>
              <w:jc w:val="left"/>
            </w:pPr>
            <w:r w:rsidRPr="00B1081E">
              <w:t>разгонная</w:t>
            </w:r>
          </w:p>
        </w:tc>
        <w:tc>
          <w:tcPr>
            <w:tcW w:w="4678" w:type="dxa"/>
            <w:noWrap/>
            <w:vAlign w:val="center"/>
          </w:tcPr>
          <w:p w:rsidR="0067074F" w:rsidRPr="00B1081E" w:rsidRDefault="0067074F" w:rsidP="009A7B38">
            <w:pPr>
              <w:ind w:firstLine="0"/>
              <w:jc w:val="center"/>
            </w:pPr>
            <w:r w:rsidRPr="00B1081E">
              <w:t>415 мин</w:t>
            </w:r>
            <w:r w:rsidRPr="00B1081E">
              <w:rPr>
                <w:vertAlign w:val="superscript"/>
              </w:rPr>
              <w:t xml:space="preserve"> -1</w:t>
            </w:r>
          </w:p>
        </w:tc>
      </w:tr>
      <w:tr w:rsidR="0067074F" w:rsidRPr="00B1081E" w:rsidTr="0067074F">
        <w:trPr>
          <w:trHeight w:val="255"/>
        </w:trPr>
        <w:tc>
          <w:tcPr>
            <w:tcW w:w="5685" w:type="dxa"/>
            <w:noWrap/>
          </w:tcPr>
          <w:p w:rsidR="0067074F" w:rsidRPr="00B1081E" w:rsidRDefault="0067074F" w:rsidP="003E0073">
            <w:pPr>
              <w:widowControl w:val="0"/>
              <w:numPr>
                <w:ilvl w:val="0"/>
                <w:numId w:val="17"/>
              </w:numPr>
              <w:tabs>
                <w:tab w:val="left" w:pos="473"/>
              </w:tabs>
              <w:autoSpaceDE w:val="0"/>
              <w:autoSpaceDN w:val="0"/>
              <w:adjustRightInd w:val="0"/>
              <w:ind w:left="0" w:firstLine="0"/>
              <w:jc w:val="left"/>
            </w:pPr>
            <w:r w:rsidRPr="00B1081E">
              <w:t>КПД</w:t>
            </w:r>
          </w:p>
        </w:tc>
        <w:tc>
          <w:tcPr>
            <w:tcW w:w="4678" w:type="dxa"/>
            <w:noWrap/>
            <w:vAlign w:val="center"/>
          </w:tcPr>
          <w:p w:rsidR="0067074F" w:rsidRPr="00B1081E" w:rsidRDefault="0067074F" w:rsidP="009A7B38">
            <w:pPr>
              <w:ind w:firstLine="0"/>
              <w:jc w:val="center"/>
            </w:pPr>
            <w:r w:rsidRPr="00B1081E">
              <w:t>89,8%</w:t>
            </w:r>
          </w:p>
        </w:tc>
      </w:tr>
      <w:tr w:rsidR="0067074F" w:rsidRPr="00B1081E" w:rsidTr="0067074F">
        <w:trPr>
          <w:trHeight w:val="255"/>
        </w:trPr>
        <w:tc>
          <w:tcPr>
            <w:tcW w:w="5685" w:type="dxa"/>
            <w:noWrap/>
          </w:tcPr>
          <w:p w:rsidR="0067074F" w:rsidRPr="00B1081E" w:rsidRDefault="0067074F" w:rsidP="009A7B38">
            <w:pPr>
              <w:tabs>
                <w:tab w:val="left" w:pos="473"/>
              </w:tabs>
              <w:ind w:firstLine="0"/>
              <w:rPr>
                <w:b/>
                <w:bCs/>
                <w:lang w:val="en-US"/>
              </w:rPr>
            </w:pPr>
            <w:r w:rsidRPr="00B1081E">
              <w:rPr>
                <w:b/>
                <w:bCs/>
              </w:rPr>
              <w:t>Вал турбины</w:t>
            </w:r>
          </w:p>
        </w:tc>
        <w:tc>
          <w:tcPr>
            <w:tcW w:w="4678" w:type="dxa"/>
            <w:noWrap/>
            <w:vAlign w:val="center"/>
          </w:tcPr>
          <w:p w:rsidR="0067074F" w:rsidRPr="00B1081E" w:rsidRDefault="0067074F" w:rsidP="009A7B38">
            <w:pPr>
              <w:ind w:firstLine="0"/>
              <w:jc w:val="center"/>
            </w:pPr>
          </w:p>
        </w:tc>
      </w:tr>
      <w:tr w:rsidR="0067074F" w:rsidRPr="00B1081E" w:rsidTr="0067074F">
        <w:trPr>
          <w:trHeight w:val="255"/>
        </w:trPr>
        <w:tc>
          <w:tcPr>
            <w:tcW w:w="5685" w:type="dxa"/>
            <w:noWrap/>
          </w:tcPr>
          <w:p w:rsidR="0067074F" w:rsidRPr="00B1081E" w:rsidRDefault="0067074F" w:rsidP="003E0073">
            <w:pPr>
              <w:widowControl w:val="0"/>
              <w:numPr>
                <w:ilvl w:val="0"/>
                <w:numId w:val="18"/>
              </w:numPr>
              <w:tabs>
                <w:tab w:val="left" w:pos="473"/>
              </w:tabs>
              <w:autoSpaceDE w:val="0"/>
              <w:autoSpaceDN w:val="0"/>
              <w:adjustRightInd w:val="0"/>
              <w:ind w:left="0" w:firstLine="0"/>
              <w:jc w:val="left"/>
            </w:pPr>
            <w:r w:rsidRPr="00B1081E">
              <w:t>диаметр</w:t>
            </w:r>
          </w:p>
        </w:tc>
        <w:tc>
          <w:tcPr>
            <w:tcW w:w="4678" w:type="dxa"/>
            <w:noWrap/>
            <w:vAlign w:val="center"/>
          </w:tcPr>
          <w:p w:rsidR="0067074F" w:rsidRPr="00B1081E" w:rsidRDefault="0067074F" w:rsidP="009A7B38">
            <w:pPr>
              <w:ind w:firstLine="0"/>
              <w:jc w:val="center"/>
            </w:pPr>
            <w:r w:rsidRPr="00B1081E">
              <w:t>800 мм</w:t>
            </w:r>
          </w:p>
        </w:tc>
      </w:tr>
      <w:tr w:rsidR="0067074F" w:rsidRPr="00B1081E" w:rsidTr="0067074F">
        <w:trPr>
          <w:trHeight w:val="255"/>
        </w:trPr>
        <w:tc>
          <w:tcPr>
            <w:tcW w:w="5685" w:type="dxa"/>
            <w:noWrap/>
          </w:tcPr>
          <w:p w:rsidR="0067074F" w:rsidRPr="00B1081E" w:rsidRDefault="0067074F" w:rsidP="003E0073">
            <w:pPr>
              <w:widowControl w:val="0"/>
              <w:numPr>
                <w:ilvl w:val="0"/>
                <w:numId w:val="18"/>
              </w:numPr>
              <w:tabs>
                <w:tab w:val="left" w:pos="473"/>
              </w:tabs>
              <w:autoSpaceDE w:val="0"/>
              <w:autoSpaceDN w:val="0"/>
              <w:adjustRightInd w:val="0"/>
              <w:ind w:left="0" w:firstLine="0"/>
              <w:jc w:val="left"/>
            </w:pPr>
            <w:r w:rsidRPr="00B1081E">
              <w:t>длина</w:t>
            </w:r>
          </w:p>
        </w:tc>
        <w:tc>
          <w:tcPr>
            <w:tcW w:w="4678" w:type="dxa"/>
            <w:noWrap/>
            <w:vAlign w:val="center"/>
          </w:tcPr>
          <w:p w:rsidR="0067074F" w:rsidRPr="00B1081E" w:rsidRDefault="0067074F" w:rsidP="009A7B38">
            <w:pPr>
              <w:ind w:firstLine="0"/>
              <w:jc w:val="center"/>
            </w:pPr>
            <w:r w:rsidRPr="00B1081E">
              <w:t>5198 мм</w:t>
            </w:r>
          </w:p>
        </w:tc>
      </w:tr>
      <w:tr w:rsidR="0067074F" w:rsidRPr="00B1081E" w:rsidTr="0067074F">
        <w:trPr>
          <w:trHeight w:val="255"/>
        </w:trPr>
        <w:tc>
          <w:tcPr>
            <w:tcW w:w="5685" w:type="dxa"/>
            <w:noWrap/>
          </w:tcPr>
          <w:p w:rsidR="0067074F" w:rsidRPr="00B1081E" w:rsidRDefault="0067074F" w:rsidP="003E0073">
            <w:pPr>
              <w:widowControl w:val="0"/>
              <w:numPr>
                <w:ilvl w:val="0"/>
                <w:numId w:val="18"/>
              </w:numPr>
              <w:tabs>
                <w:tab w:val="left" w:pos="473"/>
              </w:tabs>
              <w:autoSpaceDE w:val="0"/>
              <w:autoSpaceDN w:val="0"/>
              <w:adjustRightInd w:val="0"/>
              <w:ind w:left="0" w:firstLine="0"/>
              <w:jc w:val="left"/>
            </w:pPr>
            <w:r w:rsidRPr="00B1081E">
              <w:t>масса</w:t>
            </w:r>
          </w:p>
        </w:tc>
        <w:tc>
          <w:tcPr>
            <w:tcW w:w="4678" w:type="dxa"/>
            <w:noWrap/>
            <w:vAlign w:val="center"/>
          </w:tcPr>
          <w:p w:rsidR="0067074F" w:rsidRPr="00B1081E" w:rsidRDefault="0067074F" w:rsidP="009A7B38">
            <w:pPr>
              <w:ind w:firstLine="0"/>
              <w:jc w:val="center"/>
            </w:pPr>
            <w:r w:rsidRPr="00B1081E">
              <w:t>17,4 т</w:t>
            </w:r>
          </w:p>
        </w:tc>
      </w:tr>
      <w:tr w:rsidR="0067074F" w:rsidRPr="00B1081E" w:rsidTr="0067074F">
        <w:trPr>
          <w:trHeight w:val="255"/>
        </w:trPr>
        <w:tc>
          <w:tcPr>
            <w:tcW w:w="5685" w:type="dxa"/>
            <w:noWrap/>
          </w:tcPr>
          <w:p w:rsidR="0067074F" w:rsidRPr="00B1081E" w:rsidRDefault="0067074F" w:rsidP="003E0073">
            <w:pPr>
              <w:widowControl w:val="0"/>
              <w:numPr>
                <w:ilvl w:val="0"/>
                <w:numId w:val="18"/>
              </w:numPr>
              <w:tabs>
                <w:tab w:val="left" w:pos="473"/>
              </w:tabs>
              <w:autoSpaceDE w:val="0"/>
              <w:autoSpaceDN w:val="0"/>
              <w:adjustRightInd w:val="0"/>
              <w:ind w:left="0" w:firstLine="0"/>
              <w:jc w:val="left"/>
            </w:pPr>
            <w:proofErr w:type="gramStart"/>
            <w:r w:rsidRPr="00B1081E">
              <w:t>диаметр  облицовки</w:t>
            </w:r>
            <w:proofErr w:type="gramEnd"/>
            <w:r w:rsidRPr="00B1081E">
              <w:t xml:space="preserve"> вала в зоне работы ТП</w:t>
            </w:r>
          </w:p>
        </w:tc>
        <w:tc>
          <w:tcPr>
            <w:tcW w:w="4678" w:type="dxa"/>
            <w:noWrap/>
            <w:vAlign w:val="center"/>
          </w:tcPr>
          <w:p w:rsidR="0067074F" w:rsidRPr="00B1081E" w:rsidRDefault="0067074F" w:rsidP="009A7B38">
            <w:pPr>
              <w:ind w:firstLine="0"/>
              <w:jc w:val="center"/>
            </w:pPr>
            <w:r w:rsidRPr="00B1081E">
              <w:t>850 мм</w:t>
            </w:r>
          </w:p>
        </w:tc>
      </w:tr>
      <w:tr w:rsidR="0067074F" w:rsidRPr="00B1081E" w:rsidTr="0067074F">
        <w:trPr>
          <w:trHeight w:val="255"/>
        </w:trPr>
        <w:tc>
          <w:tcPr>
            <w:tcW w:w="5685" w:type="dxa"/>
            <w:noWrap/>
          </w:tcPr>
          <w:p w:rsidR="0067074F" w:rsidRPr="00B1081E" w:rsidRDefault="0067074F" w:rsidP="003E0073">
            <w:pPr>
              <w:widowControl w:val="0"/>
              <w:numPr>
                <w:ilvl w:val="0"/>
                <w:numId w:val="18"/>
              </w:numPr>
              <w:tabs>
                <w:tab w:val="left" w:pos="473"/>
              </w:tabs>
              <w:autoSpaceDE w:val="0"/>
              <w:autoSpaceDN w:val="0"/>
              <w:adjustRightInd w:val="0"/>
              <w:ind w:left="0" w:firstLine="0"/>
              <w:jc w:val="left"/>
              <w:rPr>
                <w:b/>
                <w:bCs/>
              </w:rPr>
            </w:pPr>
            <w:r w:rsidRPr="00B1081E">
              <w:t>толщина облицовки вала</w:t>
            </w:r>
          </w:p>
        </w:tc>
        <w:tc>
          <w:tcPr>
            <w:tcW w:w="4678" w:type="dxa"/>
            <w:noWrap/>
            <w:vAlign w:val="center"/>
          </w:tcPr>
          <w:p w:rsidR="0067074F" w:rsidRPr="00B1081E" w:rsidRDefault="0067074F" w:rsidP="009A7B38">
            <w:pPr>
              <w:ind w:firstLine="0"/>
              <w:jc w:val="center"/>
            </w:pPr>
            <w:r w:rsidRPr="00B1081E">
              <w:t>20 мм</w:t>
            </w:r>
          </w:p>
        </w:tc>
      </w:tr>
      <w:tr w:rsidR="0067074F" w:rsidRPr="00B1081E" w:rsidTr="0067074F">
        <w:trPr>
          <w:trHeight w:val="255"/>
        </w:trPr>
        <w:tc>
          <w:tcPr>
            <w:tcW w:w="5685" w:type="dxa"/>
            <w:noWrap/>
          </w:tcPr>
          <w:p w:rsidR="0067074F" w:rsidRPr="00B1081E" w:rsidRDefault="0067074F" w:rsidP="009A7B38">
            <w:pPr>
              <w:tabs>
                <w:tab w:val="left" w:pos="473"/>
              </w:tabs>
              <w:ind w:firstLine="0"/>
              <w:rPr>
                <w:b/>
                <w:bCs/>
              </w:rPr>
            </w:pPr>
            <w:r w:rsidRPr="00B1081E">
              <w:rPr>
                <w:b/>
                <w:bCs/>
              </w:rPr>
              <w:t>Рабочее колесо (РК)</w:t>
            </w:r>
          </w:p>
        </w:tc>
        <w:tc>
          <w:tcPr>
            <w:tcW w:w="4678" w:type="dxa"/>
            <w:noWrap/>
            <w:vAlign w:val="center"/>
          </w:tcPr>
          <w:p w:rsidR="0067074F" w:rsidRPr="00B1081E" w:rsidRDefault="0067074F" w:rsidP="009A7B38">
            <w:pPr>
              <w:ind w:firstLine="0"/>
              <w:jc w:val="center"/>
            </w:pPr>
          </w:p>
        </w:tc>
      </w:tr>
      <w:tr w:rsidR="0067074F" w:rsidRPr="00B1081E" w:rsidTr="0067074F">
        <w:trPr>
          <w:trHeight w:val="255"/>
        </w:trPr>
        <w:tc>
          <w:tcPr>
            <w:tcW w:w="5685" w:type="dxa"/>
            <w:noWrap/>
          </w:tcPr>
          <w:p w:rsidR="0067074F" w:rsidRPr="00B1081E" w:rsidRDefault="0067074F" w:rsidP="003E0073">
            <w:pPr>
              <w:widowControl w:val="0"/>
              <w:numPr>
                <w:ilvl w:val="0"/>
                <w:numId w:val="18"/>
              </w:numPr>
              <w:tabs>
                <w:tab w:val="left" w:pos="473"/>
              </w:tabs>
              <w:autoSpaceDE w:val="0"/>
              <w:autoSpaceDN w:val="0"/>
              <w:adjustRightInd w:val="0"/>
              <w:ind w:left="0" w:firstLine="0"/>
              <w:jc w:val="left"/>
            </w:pPr>
            <w:r w:rsidRPr="00B1081E">
              <w:t>тип</w:t>
            </w:r>
          </w:p>
        </w:tc>
        <w:tc>
          <w:tcPr>
            <w:tcW w:w="4678" w:type="dxa"/>
            <w:noWrap/>
            <w:vAlign w:val="center"/>
          </w:tcPr>
          <w:p w:rsidR="0067074F" w:rsidRPr="00B1081E" w:rsidRDefault="0067074F" w:rsidP="009A7B38">
            <w:pPr>
              <w:ind w:firstLine="0"/>
              <w:jc w:val="center"/>
            </w:pPr>
            <w:r w:rsidRPr="00B1081E">
              <w:t>ПЛ 646</w:t>
            </w:r>
          </w:p>
        </w:tc>
      </w:tr>
      <w:tr w:rsidR="0067074F" w:rsidRPr="00B1081E" w:rsidTr="0067074F">
        <w:trPr>
          <w:trHeight w:val="255"/>
        </w:trPr>
        <w:tc>
          <w:tcPr>
            <w:tcW w:w="5685" w:type="dxa"/>
            <w:noWrap/>
          </w:tcPr>
          <w:p w:rsidR="0067074F" w:rsidRPr="00B1081E" w:rsidRDefault="0067074F" w:rsidP="003E0073">
            <w:pPr>
              <w:widowControl w:val="0"/>
              <w:numPr>
                <w:ilvl w:val="0"/>
                <w:numId w:val="18"/>
              </w:numPr>
              <w:tabs>
                <w:tab w:val="left" w:pos="473"/>
              </w:tabs>
              <w:autoSpaceDE w:val="0"/>
              <w:autoSpaceDN w:val="0"/>
              <w:adjustRightInd w:val="0"/>
              <w:ind w:left="0" w:firstLine="0"/>
              <w:jc w:val="left"/>
            </w:pPr>
            <w:r w:rsidRPr="00B1081E">
              <w:t>диаметр РК</w:t>
            </w:r>
          </w:p>
        </w:tc>
        <w:tc>
          <w:tcPr>
            <w:tcW w:w="4678" w:type="dxa"/>
            <w:noWrap/>
            <w:vAlign w:val="center"/>
          </w:tcPr>
          <w:p w:rsidR="0067074F" w:rsidRPr="00B1081E" w:rsidRDefault="0067074F" w:rsidP="009A7B38">
            <w:pPr>
              <w:ind w:firstLine="0"/>
              <w:jc w:val="center"/>
            </w:pPr>
            <w:r w:rsidRPr="00B1081E">
              <w:t>4200 мм</w:t>
            </w:r>
          </w:p>
        </w:tc>
      </w:tr>
      <w:tr w:rsidR="0067074F" w:rsidRPr="00B1081E" w:rsidTr="0067074F">
        <w:trPr>
          <w:trHeight w:val="255"/>
        </w:trPr>
        <w:tc>
          <w:tcPr>
            <w:tcW w:w="5685" w:type="dxa"/>
            <w:noWrap/>
          </w:tcPr>
          <w:p w:rsidR="0067074F" w:rsidRPr="00B1081E" w:rsidRDefault="0067074F" w:rsidP="003E0073">
            <w:pPr>
              <w:widowControl w:val="0"/>
              <w:numPr>
                <w:ilvl w:val="0"/>
                <w:numId w:val="18"/>
              </w:numPr>
              <w:tabs>
                <w:tab w:val="left" w:pos="473"/>
              </w:tabs>
              <w:autoSpaceDE w:val="0"/>
              <w:autoSpaceDN w:val="0"/>
              <w:adjustRightInd w:val="0"/>
              <w:ind w:left="0" w:firstLine="0"/>
              <w:jc w:val="left"/>
            </w:pPr>
            <w:r w:rsidRPr="00B1081E">
              <w:t>диаметр корпуса РК в сферической части</w:t>
            </w:r>
          </w:p>
        </w:tc>
        <w:tc>
          <w:tcPr>
            <w:tcW w:w="4678" w:type="dxa"/>
            <w:noWrap/>
            <w:vAlign w:val="center"/>
          </w:tcPr>
          <w:p w:rsidR="0067074F" w:rsidRPr="00B1081E" w:rsidRDefault="0067074F" w:rsidP="009A7B38">
            <w:pPr>
              <w:ind w:firstLine="0"/>
              <w:jc w:val="center"/>
            </w:pPr>
            <w:r w:rsidRPr="00B1081E">
              <w:t>2300 мм</w:t>
            </w:r>
          </w:p>
        </w:tc>
      </w:tr>
      <w:tr w:rsidR="0067074F" w:rsidRPr="00B1081E" w:rsidTr="0067074F">
        <w:trPr>
          <w:trHeight w:val="255"/>
        </w:trPr>
        <w:tc>
          <w:tcPr>
            <w:tcW w:w="5685" w:type="dxa"/>
            <w:noWrap/>
          </w:tcPr>
          <w:p w:rsidR="0067074F" w:rsidRPr="00B1081E" w:rsidRDefault="0067074F" w:rsidP="003E0073">
            <w:pPr>
              <w:widowControl w:val="0"/>
              <w:numPr>
                <w:ilvl w:val="0"/>
                <w:numId w:val="18"/>
              </w:numPr>
              <w:tabs>
                <w:tab w:val="left" w:pos="473"/>
              </w:tabs>
              <w:autoSpaceDE w:val="0"/>
              <w:autoSpaceDN w:val="0"/>
              <w:adjustRightInd w:val="0"/>
              <w:ind w:left="0" w:firstLine="0"/>
              <w:jc w:val="left"/>
            </w:pPr>
            <w:r w:rsidRPr="00B1081E">
              <w:t>диаметр корпуса РК в цилиндрической части</w:t>
            </w:r>
          </w:p>
        </w:tc>
        <w:tc>
          <w:tcPr>
            <w:tcW w:w="4678" w:type="dxa"/>
            <w:noWrap/>
            <w:vAlign w:val="center"/>
          </w:tcPr>
          <w:p w:rsidR="0067074F" w:rsidRPr="00B1081E" w:rsidRDefault="0067074F" w:rsidP="009A7B38">
            <w:pPr>
              <w:ind w:firstLine="0"/>
              <w:jc w:val="center"/>
            </w:pPr>
            <w:r w:rsidRPr="00B1081E">
              <w:t>2070 мм</w:t>
            </w:r>
          </w:p>
        </w:tc>
      </w:tr>
      <w:tr w:rsidR="0067074F" w:rsidRPr="00B1081E" w:rsidTr="0067074F">
        <w:trPr>
          <w:trHeight w:val="255"/>
        </w:trPr>
        <w:tc>
          <w:tcPr>
            <w:tcW w:w="5685" w:type="dxa"/>
            <w:noWrap/>
          </w:tcPr>
          <w:p w:rsidR="0067074F" w:rsidRPr="00B1081E" w:rsidRDefault="0067074F" w:rsidP="003E0073">
            <w:pPr>
              <w:widowControl w:val="0"/>
              <w:numPr>
                <w:ilvl w:val="0"/>
                <w:numId w:val="18"/>
              </w:numPr>
              <w:tabs>
                <w:tab w:val="left" w:pos="473"/>
              </w:tabs>
              <w:autoSpaceDE w:val="0"/>
              <w:autoSpaceDN w:val="0"/>
              <w:adjustRightInd w:val="0"/>
              <w:ind w:left="0" w:firstLine="0"/>
              <w:jc w:val="left"/>
            </w:pPr>
            <w:r w:rsidRPr="00B1081E">
              <w:t>число лопастей РК</w:t>
            </w:r>
          </w:p>
        </w:tc>
        <w:tc>
          <w:tcPr>
            <w:tcW w:w="4678" w:type="dxa"/>
            <w:noWrap/>
            <w:vAlign w:val="center"/>
          </w:tcPr>
          <w:p w:rsidR="0067074F" w:rsidRPr="00B1081E" w:rsidRDefault="0067074F" w:rsidP="009A7B38">
            <w:pPr>
              <w:ind w:firstLine="0"/>
              <w:jc w:val="center"/>
            </w:pPr>
            <w:r w:rsidRPr="00B1081E">
              <w:t xml:space="preserve">8 </w:t>
            </w:r>
            <w:proofErr w:type="spellStart"/>
            <w:r w:rsidRPr="00B1081E">
              <w:t>шт</w:t>
            </w:r>
            <w:proofErr w:type="spellEnd"/>
          </w:p>
        </w:tc>
      </w:tr>
      <w:tr w:rsidR="0067074F" w:rsidRPr="00B1081E" w:rsidTr="0067074F">
        <w:trPr>
          <w:trHeight w:val="255"/>
        </w:trPr>
        <w:tc>
          <w:tcPr>
            <w:tcW w:w="5685" w:type="dxa"/>
            <w:noWrap/>
          </w:tcPr>
          <w:p w:rsidR="0067074F" w:rsidRPr="00B1081E" w:rsidRDefault="0067074F" w:rsidP="003E0073">
            <w:pPr>
              <w:widowControl w:val="0"/>
              <w:numPr>
                <w:ilvl w:val="0"/>
                <w:numId w:val="18"/>
              </w:numPr>
              <w:tabs>
                <w:tab w:val="left" w:pos="473"/>
              </w:tabs>
              <w:autoSpaceDE w:val="0"/>
              <w:autoSpaceDN w:val="0"/>
              <w:adjustRightInd w:val="0"/>
              <w:ind w:left="0" w:firstLine="0"/>
              <w:jc w:val="left"/>
            </w:pPr>
            <w:r w:rsidRPr="00B1081E">
              <w:t>масса РК</w:t>
            </w:r>
          </w:p>
        </w:tc>
        <w:tc>
          <w:tcPr>
            <w:tcW w:w="4678" w:type="dxa"/>
            <w:noWrap/>
            <w:vAlign w:val="center"/>
          </w:tcPr>
          <w:p w:rsidR="0067074F" w:rsidRPr="00B1081E" w:rsidRDefault="0067074F" w:rsidP="009A7B38">
            <w:pPr>
              <w:ind w:firstLine="0"/>
              <w:jc w:val="center"/>
            </w:pPr>
            <w:r w:rsidRPr="00B1081E">
              <w:t>46000 кг</w:t>
            </w:r>
          </w:p>
        </w:tc>
      </w:tr>
      <w:tr w:rsidR="0067074F" w:rsidRPr="00B1081E" w:rsidTr="0067074F">
        <w:trPr>
          <w:trHeight w:val="255"/>
        </w:trPr>
        <w:tc>
          <w:tcPr>
            <w:tcW w:w="5685" w:type="dxa"/>
            <w:noWrap/>
          </w:tcPr>
          <w:p w:rsidR="0067074F" w:rsidRPr="00B1081E" w:rsidRDefault="0067074F" w:rsidP="003E0073">
            <w:pPr>
              <w:widowControl w:val="0"/>
              <w:numPr>
                <w:ilvl w:val="0"/>
                <w:numId w:val="18"/>
              </w:numPr>
              <w:tabs>
                <w:tab w:val="left" w:pos="473"/>
              </w:tabs>
              <w:autoSpaceDE w:val="0"/>
              <w:autoSpaceDN w:val="0"/>
              <w:adjustRightInd w:val="0"/>
              <w:ind w:left="0" w:firstLine="0"/>
              <w:jc w:val="left"/>
            </w:pPr>
            <w:r w:rsidRPr="00B1081E">
              <w:t>отметка оси разворота лопастей</w:t>
            </w:r>
          </w:p>
        </w:tc>
        <w:tc>
          <w:tcPr>
            <w:tcW w:w="4678" w:type="dxa"/>
            <w:noWrap/>
            <w:vAlign w:val="center"/>
          </w:tcPr>
          <w:p w:rsidR="0067074F" w:rsidRPr="00B1081E" w:rsidRDefault="0067074F" w:rsidP="009A7B38">
            <w:pPr>
              <w:ind w:firstLine="0"/>
              <w:jc w:val="center"/>
            </w:pPr>
            <w:r w:rsidRPr="00B1081E">
              <w:t>13,04 м</w:t>
            </w:r>
          </w:p>
        </w:tc>
      </w:tr>
      <w:tr w:rsidR="0067074F" w:rsidRPr="00B1081E" w:rsidTr="0067074F">
        <w:trPr>
          <w:trHeight w:val="255"/>
        </w:trPr>
        <w:tc>
          <w:tcPr>
            <w:tcW w:w="5685" w:type="dxa"/>
            <w:noWrap/>
          </w:tcPr>
          <w:p w:rsidR="0067074F" w:rsidRPr="00B1081E" w:rsidRDefault="0067074F" w:rsidP="009A7B38">
            <w:pPr>
              <w:tabs>
                <w:tab w:val="left" w:pos="473"/>
              </w:tabs>
              <w:ind w:firstLine="0"/>
              <w:rPr>
                <w:b/>
                <w:bCs/>
              </w:rPr>
            </w:pPr>
            <w:r w:rsidRPr="00B1081E">
              <w:rPr>
                <w:b/>
                <w:bCs/>
              </w:rPr>
              <w:t>Направляющий аппарат (НА)</w:t>
            </w:r>
          </w:p>
        </w:tc>
        <w:tc>
          <w:tcPr>
            <w:tcW w:w="4678" w:type="dxa"/>
            <w:noWrap/>
            <w:vAlign w:val="center"/>
          </w:tcPr>
          <w:p w:rsidR="0067074F" w:rsidRPr="00B1081E" w:rsidRDefault="0067074F" w:rsidP="009A7B38">
            <w:pPr>
              <w:ind w:firstLine="0"/>
              <w:jc w:val="center"/>
            </w:pPr>
          </w:p>
        </w:tc>
      </w:tr>
      <w:tr w:rsidR="0067074F" w:rsidRPr="00B1081E" w:rsidTr="0067074F">
        <w:trPr>
          <w:trHeight w:val="255"/>
        </w:trPr>
        <w:tc>
          <w:tcPr>
            <w:tcW w:w="5685" w:type="dxa"/>
            <w:noWrap/>
          </w:tcPr>
          <w:p w:rsidR="0067074F" w:rsidRPr="00B1081E" w:rsidRDefault="0067074F" w:rsidP="003E0073">
            <w:pPr>
              <w:widowControl w:val="0"/>
              <w:numPr>
                <w:ilvl w:val="0"/>
                <w:numId w:val="18"/>
              </w:numPr>
              <w:tabs>
                <w:tab w:val="left" w:pos="473"/>
              </w:tabs>
              <w:autoSpaceDE w:val="0"/>
              <w:autoSpaceDN w:val="0"/>
              <w:adjustRightInd w:val="0"/>
              <w:ind w:left="0" w:firstLine="0"/>
              <w:jc w:val="left"/>
            </w:pPr>
            <w:r w:rsidRPr="00B1081E">
              <w:t>число лопаток НА</w:t>
            </w:r>
          </w:p>
        </w:tc>
        <w:tc>
          <w:tcPr>
            <w:tcW w:w="4678" w:type="dxa"/>
            <w:noWrap/>
            <w:vAlign w:val="center"/>
          </w:tcPr>
          <w:p w:rsidR="0067074F" w:rsidRPr="00B1081E" w:rsidRDefault="0067074F" w:rsidP="009A7B38">
            <w:pPr>
              <w:ind w:firstLine="0"/>
              <w:jc w:val="center"/>
            </w:pPr>
            <w:r w:rsidRPr="00B1081E">
              <w:t xml:space="preserve">24 </w:t>
            </w:r>
            <w:proofErr w:type="spellStart"/>
            <w:r w:rsidRPr="00B1081E">
              <w:t>шт</w:t>
            </w:r>
            <w:proofErr w:type="spellEnd"/>
          </w:p>
        </w:tc>
      </w:tr>
      <w:tr w:rsidR="0067074F" w:rsidRPr="00B1081E" w:rsidTr="0067074F">
        <w:trPr>
          <w:trHeight w:val="255"/>
        </w:trPr>
        <w:tc>
          <w:tcPr>
            <w:tcW w:w="5685" w:type="dxa"/>
            <w:noWrap/>
          </w:tcPr>
          <w:p w:rsidR="0067074F" w:rsidRPr="00B1081E" w:rsidRDefault="0067074F" w:rsidP="003E0073">
            <w:pPr>
              <w:widowControl w:val="0"/>
              <w:numPr>
                <w:ilvl w:val="0"/>
                <w:numId w:val="18"/>
              </w:numPr>
              <w:tabs>
                <w:tab w:val="left" w:pos="473"/>
              </w:tabs>
              <w:autoSpaceDE w:val="0"/>
              <w:autoSpaceDN w:val="0"/>
              <w:adjustRightInd w:val="0"/>
              <w:ind w:left="0" w:firstLine="0"/>
              <w:jc w:val="left"/>
            </w:pPr>
            <w:r w:rsidRPr="00B1081E">
              <w:t>вес лопатки, рычага, подшипника лопатки НА</w:t>
            </w:r>
          </w:p>
        </w:tc>
        <w:tc>
          <w:tcPr>
            <w:tcW w:w="4678" w:type="dxa"/>
            <w:noWrap/>
            <w:vAlign w:val="center"/>
          </w:tcPr>
          <w:p w:rsidR="0067074F" w:rsidRPr="00B1081E" w:rsidRDefault="0067074F" w:rsidP="009A7B38">
            <w:pPr>
              <w:ind w:firstLine="0"/>
              <w:jc w:val="center"/>
            </w:pPr>
            <w:r w:rsidRPr="00B1081E">
              <w:t>1050, 100, 262 кг</w:t>
            </w:r>
          </w:p>
        </w:tc>
      </w:tr>
      <w:tr w:rsidR="0067074F" w:rsidRPr="00B1081E" w:rsidTr="0067074F">
        <w:trPr>
          <w:trHeight w:val="255"/>
        </w:trPr>
        <w:tc>
          <w:tcPr>
            <w:tcW w:w="5685" w:type="dxa"/>
            <w:noWrap/>
          </w:tcPr>
          <w:p w:rsidR="0067074F" w:rsidRPr="00B1081E" w:rsidRDefault="0067074F" w:rsidP="003E0073">
            <w:pPr>
              <w:widowControl w:val="0"/>
              <w:numPr>
                <w:ilvl w:val="0"/>
                <w:numId w:val="18"/>
              </w:numPr>
              <w:tabs>
                <w:tab w:val="left" w:pos="473"/>
              </w:tabs>
              <w:autoSpaceDE w:val="0"/>
              <w:autoSpaceDN w:val="0"/>
              <w:adjustRightInd w:val="0"/>
              <w:ind w:left="0" w:firstLine="0"/>
              <w:jc w:val="left"/>
            </w:pPr>
            <w:r w:rsidRPr="00B1081E">
              <w:t>диаметры: втулок подшипников скольжения цапф лопаток НА (верхняя, средняя, нижняя)</w:t>
            </w:r>
          </w:p>
        </w:tc>
        <w:tc>
          <w:tcPr>
            <w:tcW w:w="4678" w:type="dxa"/>
            <w:noWrap/>
            <w:vAlign w:val="center"/>
          </w:tcPr>
          <w:p w:rsidR="0067074F" w:rsidRPr="00B1081E" w:rsidRDefault="0067074F" w:rsidP="009A7B38">
            <w:pPr>
              <w:ind w:firstLine="0"/>
              <w:jc w:val="center"/>
            </w:pPr>
            <w:r w:rsidRPr="00B1081E">
              <w:t>210, 220, 150мм</w:t>
            </w:r>
          </w:p>
        </w:tc>
      </w:tr>
      <w:tr w:rsidR="0067074F" w:rsidRPr="00B1081E" w:rsidTr="0067074F">
        <w:trPr>
          <w:trHeight w:val="255"/>
        </w:trPr>
        <w:tc>
          <w:tcPr>
            <w:tcW w:w="5685" w:type="dxa"/>
            <w:noWrap/>
          </w:tcPr>
          <w:p w:rsidR="0067074F" w:rsidRPr="00B1081E" w:rsidRDefault="0067074F" w:rsidP="003E0073">
            <w:pPr>
              <w:widowControl w:val="0"/>
              <w:numPr>
                <w:ilvl w:val="0"/>
                <w:numId w:val="18"/>
              </w:numPr>
              <w:tabs>
                <w:tab w:val="left" w:pos="473"/>
              </w:tabs>
              <w:autoSpaceDE w:val="0"/>
              <w:autoSpaceDN w:val="0"/>
              <w:adjustRightInd w:val="0"/>
              <w:ind w:left="0" w:firstLine="0"/>
              <w:jc w:val="left"/>
            </w:pPr>
            <w:r w:rsidRPr="00B1081E">
              <w:t>втулок кинематики НА</w:t>
            </w:r>
          </w:p>
        </w:tc>
        <w:tc>
          <w:tcPr>
            <w:tcW w:w="4678" w:type="dxa"/>
            <w:noWrap/>
            <w:vAlign w:val="center"/>
          </w:tcPr>
          <w:p w:rsidR="0067074F" w:rsidRPr="00B1081E" w:rsidRDefault="0067074F" w:rsidP="009A7B38">
            <w:pPr>
              <w:ind w:firstLine="0"/>
              <w:jc w:val="center"/>
            </w:pPr>
            <w:r w:rsidRPr="00B1081E">
              <w:t>60мм</w:t>
            </w:r>
          </w:p>
        </w:tc>
      </w:tr>
      <w:tr w:rsidR="0067074F" w:rsidRPr="00B1081E" w:rsidTr="0067074F">
        <w:trPr>
          <w:trHeight w:val="255"/>
        </w:trPr>
        <w:tc>
          <w:tcPr>
            <w:tcW w:w="5685" w:type="dxa"/>
            <w:noWrap/>
          </w:tcPr>
          <w:p w:rsidR="0067074F" w:rsidRPr="00B1081E" w:rsidRDefault="0067074F" w:rsidP="003E0073">
            <w:pPr>
              <w:widowControl w:val="0"/>
              <w:numPr>
                <w:ilvl w:val="0"/>
                <w:numId w:val="18"/>
              </w:numPr>
              <w:tabs>
                <w:tab w:val="left" w:pos="473"/>
              </w:tabs>
              <w:autoSpaceDE w:val="0"/>
              <w:autoSpaceDN w:val="0"/>
              <w:adjustRightInd w:val="0"/>
              <w:ind w:left="0" w:firstLine="0"/>
              <w:jc w:val="left"/>
            </w:pPr>
            <w:r w:rsidRPr="00B1081E">
              <w:t>высота НА</w:t>
            </w:r>
          </w:p>
        </w:tc>
        <w:tc>
          <w:tcPr>
            <w:tcW w:w="4678" w:type="dxa"/>
            <w:noWrap/>
            <w:vAlign w:val="center"/>
          </w:tcPr>
          <w:p w:rsidR="0067074F" w:rsidRPr="00B1081E" w:rsidRDefault="0067074F" w:rsidP="009A7B38">
            <w:pPr>
              <w:ind w:firstLine="0"/>
              <w:jc w:val="center"/>
            </w:pPr>
            <w:r w:rsidRPr="00B1081E">
              <w:t>1470 мм</w:t>
            </w:r>
          </w:p>
        </w:tc>
      </w:tr>
      <w:tr w:rsidR="0067074F" w:rsidRPr="00B1081E" w:rsidTr="0067074F">
        <w:trPr>
          <w:trHeight w:val="255"/>
        </w:trPr>
        <w:tc>
          <w:tcPr>
            <w:tcW w:w="5685" w:type="dxa"/>
            <w:noWrap/>
          </w:tcPr>
          <w:p w:rsidR="0067074F" w:rsidRPr="00B1081E" w:rsidRDefault="0067074F" w:rsidP="003E0073">
            <w:pPr>
              <w:widowControl w:val="0"/>
              <w:numPr>
                <w:ilvl w:val="0"/>
                <w:numId w:val="18"/>
              </w:numPr>
              <w:tabs>
                <w:tab w:val="left" w:pos="473"/>
              </w:tabs>
              <w:autoSpaceDE w:val="0"/>
              <w:autoSpaceDN w:val="0"/>
              <w:adjustRightInd w:val="0"/>
              <w:ind w:left="0" w:firstLine="0"/>
              <w:jc w:val="left"/>
            </w:pPr>
            <w:r w:rsidRPr="00B1081E">
              <w:t>количество колонн статора турбины</w:t>
            </w:r>
          </w:p>
        </w:tc>
        <w:tc>
          <w:tcPr>
            <w:tcW w:w="4678" w:type="dxa"/>
            <w:noWrap/>
            <w:vAlign w:val="center"/>
          </w:tcPr>
          <w:p w:rsidR="0067074F" w:rsidRPr="00B1081E" w:rsidRDefault="0067074F" w:rsidP="009A7B38">
            <w:pPr>
              <w:ind w:firstLine="0"/>
              <w:jc w:val="center"/>
            </w:pPr>
            <w:r w:rsidRPr="00B1081E">
              <w:t xml:space="preserve">12 </w:t>
            </w:r>
            <w:proofErr w:type="spellStart"/>
            <w:r w:rsidRPr="00B1081E">
              <w:t>шт</w:t>
            </w:r>
            <w:proofErr w:type="spellEnd"/>
          </w:p>
        </w:tc>
      </w:tr>
      <w:tr w:rsidR="0067074F" w:rsidRPr="00B1081E" w:rsidTr="0067074F">
        <w:trPr>
          <w:trHeight w:val="255"/>
        </w:trPr>
        <w:tc>
          <w:tcPr>
            <w:tcW w:w="5685" w:type="dxa"/>
            <w:noWrap/>
          </w:tcPr>
          <w:p w:rsidR="0067074F" w:rsidRPr="00B1081E" w:rsidRDefault="0067074F" w:rsidP="003E0073">
            <w:pPr>
              <w:widowControl w:val="0"/>
              <w:numPr>
                <w:ilvl w:val="0"/>
                <w:numId w:val="18"/>
              </w:numPr>
              <w:tabs>
                <w:tab w:val="left" w:pos="473"/>
              </w:tabs>
              <w:autoSpaceDE w:val="0"/>
              <w:autoSpaceDN w:val="0"/>
              <w:adjustRightInd w:val="0"/>
              <w:ind w:left="0" w:firstLine="0"/>
              <w:jc w:val="left"/>
            </w:pPr>
            <w:r w:rsidRPr="00B1081E">
              <w:t>сервомотор НА:</w:t>
            </w:r>
          </w:p>
        </w:tc>
        <w:tc>
          <w:tcPr>
            <w:tcW w:w="4678" w:type="dxa"/>
            <w:noWrap/>
            <w:vAlign w:val="center"/>
          </w:tcPr>
          <w:p w:rsidR="0067074F" w:rsidRPr="00B1081E" w:rsidRDefault="0067074F" w:rsidP="009A7B38">
            <w:pPr>
              <w:ind w:firstLine="0"/>
              <w:jc w:val="center"/>
            </w:pPr>
            <w:r w:rsidRPr="00B1081E">
              <w:t xml:space="preserve">2 </w:t>
            </w:r>
            <w:proofErr w:type="spellStart"/>
            <w:r w:rsidRPr="00B1081E">
              <w:t>шт</w:t>
            </w:r>
            <w:proofErr w:type="spellEnd"/>
          </w:p>
        </w:tc>
      </w:tr>
      <w:tr w:rsidR="0067074F" w:rsidRPr="00B1081E" w:rsidTr="0067074F">
        <w:trPr>
          <w:trHeight w:val="255"/>
        </w:trPr>
        <w:tc>
          <w:tcPr>
            <w:tcW w:w="5685" w:type="dxa"/>
            <w:noWrap/>
          </w:tcPr>
          <w:p w:rsidR="0067074F" w:rsidRPr="00B1081E" w:rsidRDefault="0067074F" w:rsidP="003E0073">
            <w:pPr>
              <w:widowControl w:val="0"/>
              <w:numPr>
                <w:ilvl w:val="0"/>
                <w:numId w:val="18"/>
              </w:numPr>
              <w:tabs>
                <w:tab w:val="left" w:pos="473"/>
              </w:tabs>
              <w:autoSpaceDE w:val="0"/>
              <w:autoSpaceDN w:val="0"/>
              <w:adjustRightInd w:val="0"/>
              <w:ind w:left="0" w:firstLine="0"/>
              <w:jc w:val="left"/>
            </w:pPr>
            <w:r w:rsidRPr="00B1081E">
              <w:t>тип</w:t>
            </w:r>
          </w:p>
        </w:tc>
        <w:tc>
          <w:tcPr>
            <w:tcW w:w="4678" w:type="dxa"/>
            <w:noWrap/>
            <w:vAlign w:val="center"/>
          </w:tcPr>
          <w:p w:rsidR="0067074F" w:rsidRPr="00B1081E" w:rsidRDefault="0067074F" w:rsidP="009A7B38">
            <w:pPr>
              <w:ind w:firstLine="0"/>
              <w:jc w:val="center"/>
            </w:pPr>
            <w:r w:rsidRPr="00B1081E">
              <w:t>сдвоенный</w:t>
            </w:r>
          </w:p>
        </w:tc>
      </w:tr>
      <w:tr w:rsidR="0067074F" w:rsidRPr="00B1081E" w:rsidTr="0067074F">
        <w:trPr>
          <w:trHeight w:val="255"/>
        </w:trPr>
        <w:tc>
          <w:tcPr>
            <w:tcW w:w="5685" w:type="dxa"/>
            <w:noWrap/>
          </w:tcPr>
          <w:p w:rsidR="0067074F" w:rsidRPr="00B1081E" w:rsidRDefault="0067074F" w:rsidP="003E0073">
            <w:pPr>
              <w:widowControl w:val="0"/>
              <w:numPr>
                <w:ilvl w:val="0"/>
                <w:numId w:val="18"/>
              </w:numPr>
              <w:tabs>
                <w:tab w:val="left" w:pos="473"/>
              </w:tabs>
              <w:autoSpaceDE w:val="0"/>
              <w:autoSpaceDN w:val="0"/>
              <w:adjustRightInd w:val="0"/>
              <w:ind w:left="0" w:firstLine="0"/>
              <w:jc w:val="left"/>
            </w:pPr>
            <w:r w:rsidRPr="00B1081E">
              <w:t>диаметр</w:t>
            </w:r>
          </w:p>
        </w:tc>
        <w:tc>
          <w:tcPr>
            <w:tcW w:w="4678" w:type="dxa"/>
            <w:noWrap/>
            <w:vAlign w:val="center"/>
          </w:tcPr>
          <w:p w:rsidR="0067074F" w:rsidRPr="00B1081E" w:rsidRDefault="0067074F" w:rsidP="009A7B38">
            <w:pPr>
              <w:ind w:firstLine="0"/>
              <w:jc w:val="center"/>
            </w:pPr>
            <w:r w:rsidRPr="00B1081E">
              <w:t>300 мм</w:t>
            </w:r>
          </w:p>
        </w:tc>
      </w:tr>
      <w:tr w:rsidR="0067074F" w:rsidRPr="00B1081E" w:rsidTr="0067074F">
        <w:trPr>
          <w:trHeight w:val="255"/>
        </w:trPr>
        <w:tc>
          <w:tcPr>
            <w:tcW w:w="5685" w:type="dxa"/>
            <w:noWrap/>
          </w:tcPr>
          <w:p w:rsidR="0067074F" w:rsidRPr="00B1081E" w:rsidRDefault="0067074F" w:rsidP="003E0073">
            <w:pPr>
              <w:widowControl w:val="0"/>
              <w:numPr>
                <w:ilvl w:val="0"/>
                <w:numId w:val="18"/>
              </w:numPr>
              <w:tabs>
                <w:tab w:val="left" w:pos="473"/>
              </w:tabs>
              <w:autoSpaceDE w:val="0"/>
              <w:autoSpaceDN w:val="0"/>
              <w:adjustRightInd w:val="0"/>
              <w:ind w:left="0" w:firstLine="0"/>
              <w:jc w:val="left"/>
            </w:pPr>
            <w:r w:rsidRPr="00B1081E">
              <w:t>отметка средней линии НА</w:t>
            </w:r>
          </w:p>
        </w:tc>
        <w:tc>
          <w:tcPr>
            <w:tcW w:w="4678" w:type="dxa"/>
            <w:noWrap/>
            <w:vAlign w:val="center"/>
          </w:tcPr>
          <w:p w:rsidR="0067074F" w:rsidRPr="00B1081E" w:rsidRDefault="0067074F" w:rsidP="009A7B38">
            <w:pPr>
              <w:ind w:firstLine="0"/>
              <w:jc w:val="center"/>
            </w:pPr>
            <w:r w:rsidRPr="00B1081E">
              <w:t>14,65 м</w:t>
            </w:r>
          </w:p>
        </w:tc>
      </w:tr>
      <w:tr w:rsidR="0067074F" w:rsidRPr="00B1081E" w:rsidTr="0067074F">
        <w:trPr>
          <w:trHeight w:val="255"/>
        </w:trPr>
        <w:tc>
          <w:tcPr>
            <w:tcW w:w="5685" w:type="dxa"/>
            <w:noWrap/>
          </w:tcPr>
          <w:p w:rsidR="0067074F" w:rsidRPr="00B1081E" w:rsidRDefault="0067074F" w:rsidP="009A7B38">
            <w:pPr>
              <w:tabs>
                <w:tab w:val="left" w:pos="473"/>
              </w:tabs>
              <w:ind w:firstLine="0"/>
              <w:rPr>
                <w:b/>
                <w:bCs/>
              </w:rPr>
            </w:pPr>
            <w:r w:rsidRPr="00B1081E">
              <w:rPr>
                <w:b/>
                <w:bCs/>
              </w:rPr>
              <w:t>Спиральная камера (СК)</w:t>
            </w:r>
          </w:p>
        </w:tc>
        <w:tc>
          <w:tcPr>
            <w:tcW w:w="4678" w:type="dxa"/>
            <w:noWrap/>
            <w:vAlign w:val="center"/>
          </w:tcPr>
          <w:p w:rsidR="0067074F" w:rsidRPr="00B1081E" w:rsidRDefault="0067074F" w:rsidP="009A7B38">
            <w:pPr>
              <w:ind w:firstLine="0"/>
              <w:jc w:val="center"/>
            </w:pPr>
          </w:p>
        </w:tc>
      </w:tr>
      <w:tr w:rsidR="0067074F" w:rsidRPr="00B1081E" w:rsidTr="0067074F">
        <w:trPr>
          <w:trHeight w:val="255"/>
        </w:trPr>
        <w:tc>
          <w:tcPr>
            <w:tcW w:w="5685" w:type="dxa"/>
            <w:noWrap/>
          </w:tcPr>
          <w:p w:rsidR="0067074F" w:rsidRPr="00B1081E" w:rsidRDefault="0067074F" w:rsidP="009A7B38">
            <w:pPr>
              <w:tabs>
                <w:tab w:val="left" w:pos="473"/>
              </w:tabs>
              <w:ind w:firstLine="0"/>
            </w:pPr>
            <w:r w:rsidRPr="00B1081E">
              <w:t>тип</w:t>
            </w:r>
          </w:p>
        </w:tc>
        <w:tc>
          <w:tcPr>
            <w:tcW w:w="4678" w:type="dxa"/>
            <w:noWrap/>
            <w:vAlign w:val="center"/>
          </w:tcPr>
          <w:p w:rsidR="0067074F" w:rsidRPr="00B1081E" w:rsidRDefault="0067074F" w:rsidP="009A7B38">
            <w:pPr>
              <w:ind w:firstLine="0"/>
              <w:jc w:val="center"/>
            </w:pPr>
            <w:r w:rsidRPr="00B1081E">
              <w:t>металлическая</w:t>
            </w:r>
          </w:p>
        </w:tc>
      </w:tr>
      <w:tr w:rsidR="0067074F" w:rsidRPr="00B1081E" w:rsidTr="0067074F">
        <w:trPr>
          <w:trHeight w:val="285"/>
        </w:trPr>
        <w:tc>
          <w:tcPr>
            <w:tcW w:w="5685" w:type="dxa"/>
            <w:noWrap/>
          </w:tcPr>
          <w:p w:rsidR="0067074F" w:rsidRPr="00B1081E" w:rsidRDefault="0067074F" w:rsidP="003E0073">
            <w:pPr>
              <w:widowControl w:val="0"/>
              <w:numPr>
                <w:ilvl w:val="0"/>
                <w:numId w:val="18"/>
              </w:numPr>
              <w:tabs>
                <w:tab w:val="left" w:pos="473"/>
              </w:tabs>
              <w:autoSpaceDE w:val="0"/>
              <w:autoSpaceDN w:val="0"/>
              <w:adjustRightInd w:val="0"/>
              <w:ind w:left="0" w:firstLine="0"/>
              <w:jc w:val="left"/>
            </w:pPr>
            <w:r w:rsidRPr="00B1081E">
              <w:t>площадь</w:t>
            </w:r>
          </w:p>
        </w:tc>
        <w:tc>
          <w:tcPr>
            <w:tcW w:w="4678" w:type="dxa"/>
            <w:noWrap/>
            <w:vAlign w:val="center"/>
          </w:tcPr>
          <w:p w:rsidR="0067074F" w:rsidRPr="00B1081E" w:rsidRDefault="0067074F" w:rsidP="009A7B38">
            <w:pPr>
              <w:ind w:firstLine="0"/>
              <w:jc w:val="center"/>
            </w:pPr>
            <w:r w:rsidRPr="00B1081E">
              <w:t>600 м</w:t>
            </w:r>
            <w:r w:rsidRPr="00B1081E">
              <w:rPr>
                <w:vertAlign w:val="superscript"/>
              </w:rPr>
              <w:t xml:space="preserve"> 2</w:t>
            </w:r>
          </w:p>
        </w:tc>
      </w:tr>
      <w:tr w:rsidR="0067074F" w:rsidRPr="00B1081E" w:rsidTr="0067074F">
        <w:trPr>
          <w:trHeight w:val="255"/>
        </w:trPr>
        <w:tc>
          <w:tcPr>
            <w:tcW w:w="5685" w:type="dxa"/>
            <w:noWrap/>
          </w:tcPr>
          <w:p w:rsidR="0067074F" w:rsidRPr="00B1081E" w:rsidRDefault="0067074F" w:rsidP="009A7B38">
            <w:pPr>
              <w:tabs>
                <w:tab w:val="left" w:pos="473"/>
              </w:tabs>
              <w:ind w:firstLine="0"/>
              <w:rPr>
                <w:b/>
                <w:bCs/>
              </w:rPr>
            </w:pPr>
            <w:r w:rsidRPr="00B1081E">
              <w:rPr>
                <w:b/>
                <w:bCs/>
              </w:rPr>
              <w:t>Отсасывающая труба (ОТ)</w:t>
            </w:r>
          </w:p>
        </w:tc>
        <w:tc>
          <w:tcPr>
            <w:tcW w:w="4678" w:type="dxa"/>
            <w:noWrap/>
            <w:vAlign w:val="center"/>
          </w:tcPr>
          <w:p w:rsidR="0067074F" w:rsidRPr="00B1081E" w:rsidRDefault="0067074F" w:rsidP="009A7B38">
            <w:pPr>
              <w:ind w:firstLine="0"/>
              <w:jc w:val="center"/>
            </w:pPr>
          </w:p>
        </w:tc>
      </w:tr>
      <w:tr w:rsidR="0067074F" w:rsidRPr="00B1081E" w:rsidTr="0067074F">
        <w:trPr>
          <w:trHeight w:val="255"/>
        </w:trPr>
        <w:tc>
          <w:tcPr>
            <w:tcW w:w="5685" w:type="dxa"/>
            <w:noWrap/>
          </w:tcPr>
          <w:p w:rsidR="0067074F" w:rsidRPr="00B1081E" w:rsidRDefault="0067074F" w:rsidP="003E0073">
            <w:pPr>
              <w:numPr>
                <w:ilvl w:val="0"/>
                <w:numId w:val="18"/>
              </w:numPr>
              <w:tabs>
                <w:tab w:val="left" w:pos="473"/>
              </w:tabs>
              <w:ind w:left="0" w:firstLine="0"/>
              <w:jc w:val="left"/>
            </w:pPr>
            <w:r w:rsidRPr="00B1081E">
              <w:t>тип</w:t>
            </w:r>
          </w:p>
        </w:tc>
        <w:tc>
          <w:tcPr>
            <w:tcW w:w="4678" w:type="dxa"/>
            <w:noWrap/>
            <w:vAlign w:val="center"/>
          </w:tcPr>
          <w:p w:rsidR="0067074F" w:rsidRPr="00B1081E" w:rsidRDefault="0067074F" w:rsidP="009A7B38">
            <w:pPr>
              <w:ind w:firstLine="0"/>
              <w:jc w:val="center"/>
            </w:pPr>
            <w:r w:rsidRPr="00B1081E">
              <w:t>бетонная, изогнутая, D=1</w:t>
            </w:r>
          </w:p>
        </w:tc>
      </w:tr>
      <w:tr w:rsidR="0067074F" w:rsidRPr="00B1081E" w:rsidTr="0067074F">
        <w:trPr>
          <w:trHeight w:val="255"/>
        </w:trPr>
        <w:tc>
          <w:tcPr>
            <w:tcW w:w="5685" w:type="dxa"/>
            <w:noWrap/>
          </w:tcPr>
          <w:p w:rsidR="0067074F" w:rsidRPr="00B1081E" w:rsidRDefault="0067074F" w:rsidP="009A7B38">
            <w:pPr>
              <w:tabs>
                <w:tab w:val="left" w:pos="473"/>
              </w:tabs>
              <w:ind w:firstLine="0"/>
              <w:rPr>
                <w:b/>
                <w:bCs/>
              </w:rPr>
            </w:pPr>
            <w:r w:rsidRPr="00B1081E">
              <w:rPr>
                <w:b/>
                <w:bCs/>
              </w:rPr>
              <w:t>Регулятор скорости</w:t>
            </w:r>
          </w:p>
        </w:tc>
        <w:tc>
          <w:tcPr>
            <w:tcW w:w="4678" w:type="dxa"/>
            <w:noWrap/>
            <w:vAlign w:val="center"/>
          </w:tcPr>
          <w:p w:rsidR="0067074F" w:rsidRPr="00B1081E" w:rsidRDefault="0067074F" w:rsidP="009A7B38">
            <w:pPr>
              <w:ind w:firstLine="0"/>
              <w:jc w:val="center"/>
            </w:pPr>
          </w:p>
        </w:tc>
      </w:tr>
      <w:tr w:rsidR="0067074F" w:rsidRPr="00B1081E" w:rsidTr="0067074F">
        <w:trPr>
          <w:trHeight w:val="255"/>
        </w:trPr>
        <w:tc>
          <w:tcPr>
            <w:tcW w:w="5685" w:type="dxa"/>
            <w:noWrap/>
          </w:tcPr>
          <w:p w:rsidR="0067074F" w:rsidRPr="00B1081E" w:rsidRDefault="0067074F" w:rsidP="003E0073">
            <w:pPr>
              <w:numPr>
                <w:ilvl w:val="0"/>
                <w:numId w:val="18"/>
              </w:numPr>
              <w:tabs>
                <w:tab w:val="left" w:pos="473"/>
              </w:tabs>
              <w:ind w:left="0" w:firstLine="0"/>
              <w:jc w:val="left"/>
            </w:pPr>
            <w:r w:rsidRPr="00B1081E">
              <w:t>тип</w:t>
            </w:r>
          </w:p>
        </w:tc>
        <w:tc>
          <w:tcPr>
            <w:tcW w:w="4678" w:type="dxa"/>
            <w:noWrap/>
            <w:vAlign w:val="center"/>
          </w:tcPr>
          <w:p w:rsidR="0067074F" w:rsidRPr="00B1081E" w:rsidRDefault="0067074F" w:rsidP="009A7B38">
            <w:pPr>
              <w:ind w:firstLine="0"/>
              <w:jc w:val="center"/>
            </w:pPr>
            <w:r w:rsidRPr="00B1081E">
              <w:t>ЭГРК-2И1-100-8Т</w:t>
            </w:r>
          </w:p>
        </w:tc>
      </w:tr>
      <w:tr w:rsidR="0067074F" w:rsidRPr="00B1081E" w:rsidTr="0067074F">
        <w:trPr>
          <w:trHeight w:val="255"/>
        </w:trPr>
        <w:tc>
          <w:tcPr>
            <w:tcW w:w="5685" w:type="dxa"/>
            <w:noWrap/>
          </w:tcPr>
          <w:p w:rsidR="0067074F" w:rsidRPr="00B1081E" w:rsidRDefault="0067074F" w:rsidP="003E0073">
            <w:pPr>
              <w:widowControl w:val="0"/>
              <w:numPr>
                <w:ilvl w:val="0"/>
                <w:numId w:val="18"/>
              </w:numPr>
              <w:tabs>
                <w:tab w:val="left" w:pos="473"/>
              </w:tabs>
              <w:autoSpaceDE w:val="0"/>
              <w:autoSpaceDN w:val="0"/>
              <w:adjustRightInd w:val="0"/>
              <w:ind w:left="0" w:firstLine="0"/>
              <w:jc w:val="left"/>
            </w:pPr>
            <w:r w:rsidRPr="00B1081E">
              <w:t>давление масла после дросселя</w:t>
            </w:r>
          </w:p>
        </w:tc>
        <w:tc>
          <w:tcPr>
            <w:tcW w:w="4678" w:type="dxa"/>
            <w:noWrap/>
            <w:vAlign w:val="center"/>
          </w:tcPr>
          <w:p w:rsidR="0067074F" w:rsidRPr="00B1081E" w:rsidRDefault="0067074F" w:rsidP="009A7B38">
            <w:pPr>
              <w:ind w:firstLine="0"/>
              <w:jc w:val="center"/>
            </w:pPr>
            <w:r w:rsidRPr="00B1081E">
              <w:t>25 кгс/см</w:t>
            </w:r>
            <w:r w:rsidRPr="00B1081E">
              <w:rPr>
                <w:vertAlign w:val="superscript"/>
              </w:rPr>
              <w:t>2</w:t>
            </w:r>
          </w:p>
        </w:tc>
      </w:tr>
      <w:tr w:rsidR="0067074F" w:rsidRPr="00B1081E" w:rsidTr="0067074F">
        <w:trPr>
          <w:trHeight w:val="255"/>
        </w:trPr>
        <w:tc>
          <w:tcPr>
            <w:tcW w:w="5685" w:type="dxa"/>
            <w:noWrap/>
          </w:tcPr>
          <w:p w:rsidR="0067074F" w:rsidRPr="00B1081E" w:rsidRDefault="0067074F" w:rsidP="003E0073">
            <w:pPr>
              <w:widowControl w:val="0"/>
              <w:numPr>
                <w:ilvl w:val="0"/>
                <w:numId w:val="18"/>
              </w:numPr>
              <w:tabs>
                <w:tab w:val="left" w:pos="473"/>
              </w:tabs>
              <w:autoSpaceDE w:val="0"/>
              <w:autoSpaceDN w:val="0"/>
              <w:adjustRightInd w:val="0"/>
              <w:ind w:left="0" w:firstLine="0"/>
              <w:jc w:val="left"/>
            </w:pPr>
            <w:r w:rsidRPr="00B1081E">
              <w:t>условный диаметр главных золотников</w:t>
            </w:r>
          </w:p>
        </w:tc>
        <w:tc>
          <w:tcPr>
            <w:tcW w:w="4678" w:type="dxa"/>
            <w:noWrap/>
            <w:vAlign w:val="center"/>
          </w:tcPr>
          <w:p w:rsidR="0067074F" w:rsidRPr="00B1081E" w:rsidRDefault="0067074F" w:rsidP="009A7B38">
            <w:pPr>
              <w:ind w:firstLine="0"/>
              <w:jc w:val="center"/>
            </w:pPr>
            <w:r w:rsidRPr="00B1081E">
              <w:t>100 мм</w:t>
            </w:r>
          </w:p>
        </w:tc>
      </w:tr>
      <w:tr w:rsidR="0067074F" w:rsidRPr="00B1081E" w:rsidTr="0067074F">
        <w:trPr>
          <w:trHeight w:val="285"/>
        </w:trPr>
        <w:tc>
          <w:tcPr>
            <w:tcW w:w="5685" w:type="dxa"/>
            <w:noWrap/>
          </w:tcPr>
          <w:p w:rsidR="0067074F" w:rsidRPr="00B1081E" w:rsidRDefault="0067074F" w:rsidP="003E0073">
            <w:pPr>
              <w:widowControl w:val="0"/>
              <w:numPr>
                <w:ilvl w:val="0"/>
                <w:numId w:val="18"/>
              </w:numPr>
              <w:tabs>
                <w:tab w:val="left" w:pos="473"/>
              </w:tabs>
              <w:autoSpaceDE w:val="0"/>
              <w:autoSpaceDN w:val="0"/>
              <w:adjustRightInd w:val="0"/>
              <w:ind w:left="0" w:firstLine="0"/>
              <w:jc w:val="left"/>
            </w:pPr>
            <w:r w:rsidRPr="00B1081E">
              <w:t>рабочее давление масла в системе</w:t>
            </w:r>
          </w:p>
        </w:tc>
        <w:tc>
          <w:tcPr>
            <w:tcW w:w="4678" w:type="dxa"/>
            <w:noWrap/>
            <w:vAlign w:val="center"/>
          </w:tcPr>
          <w:p w:rsidR="0067074F" w:rsidRPr="00B1081E" w:rsidRDefault="0067074F" w:rsidP="009A7B38">
            <w:pPr>
              <w:ind w:firstLine="0"/>
              <w:jc w:val="center"/>
            </w:pPr>
            <w:r w:rsidRPr="00B1081E">
              <w:t>25 кгс/см</w:t>
            </w:r>
            <w:r w:rsidRPr="00B1081E">
              <w:rPr>
                <w:vertAlign w:val="superscript"/>
              </w:rPr>
              <w:t>2</w:t>
            </w:r>
          </w:p>
        </w:tc>
      </w:tr>
      <w:tr w:rsidR="0067074F" w:rsidRPr="00B1081E" w:rsidTr="0067074F">
        <w:trPr>
          <w:trHeight w:val="255"/>
        </w:trPr>
        <w:tc>
          <w:tcPr>
            <w:tcW w:w="5685" w:type="dxa"/>
            <w:noWrap/>
          </w:tcPr>
          <w:p w:rsidR="0067074F" w:rsidRPr="00B1081E" w:rsidRDefault="0067074F" w:rsidP="009A7B38">
            <w:pPr>
              <w:tabs>
                <w:tab w:val="left" w:pos="473"/>
              </w:tabs>
              <w:ind w:firstLine="0"/>
              <w:rPr>
                <w:b/>
                <w:bCs/>
              </w:rPr>
            </w:pPr>
            <w:r w:rsidRPr="00B1081E">
              <w:rPr>
                <w:b/>
                <w:bCs/>
              </w:rPr>
              <w:t>Маслонапорная установка (МНУ)</w:t>
            </w:r>
          </w:p>
        </w:tc>
        <w:tc>
          <w:tcPr>
            <w:tcW w:w="4678" w:type="dxa"/>
            <w:noWrap/>
            <w:vAlign w:val="center"/>
          </w:tcPr>
          <w:p w:rsidR="0067074F" w:rsidRPr="00B1081E" w:rsidRDefault="0067074F" w:rsidP="009A7B38">
            <w:pPr>
              <w:ind w:firstLine="0"/>
              <w:jc w:val="center"/>
            </w:pPr>
          </w:p>
        </w:tc>
      </w:tr>
      <w:tr w:rsidR="0067074F" w:rsidRPr="00B1081E" w:rsidTr="0067074F">
        <w:trPr>
          <w:trHeight w:val="255"/>
        </w:trPr>
        <w:tc>
          <w:tcPr>
            <w:tcW w:w="5685" w:type="dxa"/>
            <w:noWrap/>
          </w:tcPr>
          <w:p w:rsidR="0067074F" w:rsidRPr="00B1081E" w:rsidRDefault="0067074F" w:rsidP="003E0073">
            <w:pPr>
              <w:numPr>
                <w:ilvl w:val="0"/>
                <w:numId w:val="18"/>
              </w:numPr>
              <w:tabs>
                <w:tab w:val="left" w:pos="473"/>
              </w:tabs>
              <w:ind w:left="0" w:firstLine="0"/>
              <w:jc w:val="left"/>
            </w:pPr>
            <w:r w:rsidRPr="00B1081E">
              <w:t>тип</w:t>
            </w:r>
          </w:p>
        </w:tc>
        <w:tc>
          <w:tcPr>
            <w:tcW w:w="4678" w:type="dxa"/>
            <w:noWrap/>
            <w:vAlign w:val="center"/>
          </w:tcPr>
          <w:p w:rsidR="0067074F" w:rsidRPr="00B1081E" w:rsidRDefault="0067074F" w:rsidP="009A7B38">
            <w:pPr>
              <w:ind w:firstLine="0"/>
              <w:jc w:val="center"/>
            </w:pPr>
            <w:r w:rsidRPr="00B1081E">
              <w:t>МНУ-5,6</w:t>
            </w:r>
          </w:p>
        </w:tc>
      </w:tr>
      <w:tr w:rsidR="0067074F" w:rsidRPr="00B1081E" w:rsidTr="0067074F">
        <w:trPr>
          <w:trHeight w:val="285"/>
        </w:trPr>
        <w:tc>
          <w:tcPr>
            <w:tcW w:w="5685" w:type="dxa"/>
            <w:noWrap/>
          </w:tcPr>
          <w:p w:rsidR="0067074F" w:rsidRPr="00B1081E" w:rsidRDefault="0067074F" w:rsidP="003E0073">
            <w:pPr>
              <w:widowControl w:val="0"/>
              <w:numPr>
                <w:ilvl w:val="0"/>
                <w:numId w:val="18"/>
              </w:numPr>
              <w:tabs>
                <w:tab w:val="left" w:pos="473"/>
              </w:tabs>
              <w:autoSpaceDE w:val="0"/>
              <w:autoSpaceDN w:val="0"/>
              <w:adjustRightInd w:val="0"/>
              <w:ind w:left="0" w:firstLine="0"/>
              <w:jc w:val="left"/>
            </w:pPr>
            <w:r w:rsidRPr="00B1081E">
              <w:t>номинальное давление масла в системе регулирования</w:t>
            </w:r>
          </w:p>
        </w:tc>
        <w:tc>
          <w:tcPr>
            <w:tcW w:w="4678" w:type="dxa"/>
            <w:noWrap/>
            <w:vAlign w:val="center"/>
          </w:tcPr>
          <w:p w:rsidR="0067074F" w:rsidRPr="00B1081E" w:rsidRDefault="0067074F" w:rsidP="009A7B38">
            <w:pPr>
              <w:ind w:firstLine="0"/>
              <w:jc w:val="center"/>
            </w:pPr>
            <w:r w:rsidRPr="00B1081E">
              <w:t>25 кгс/см</w:t>
            </w:r>
            <w:r w:rsidRPr="00B1081E">
              <w:rPr>
                <w:vertAlign w:val="superscript"/>
              </w:rPr>
              <w:t>2</w:t>
            </w:r>
          </w:p>
        </w:tc>
      </w:tr>
      <w:tr w:rsidR="0067074F" w:rsidRPr="00B1081E" w:rsidTr="0067074F">
        <w:trPr>
          <w:trHeight w:val="285"/>
        </w:trPr>
        <w:tc>
          <w:tcPr>
            <w:tcW w:w="5685" w:type="dxa"/>
            <w:noWrap/>
          </w:tcPr>
          <w:p w:rsidR="0067074F" w:rsidRPr="00B1081E" w:rsidRDefault="0067074F" w:rsidP="003E0073">
            <w:pPr>
              <w:widowControl w:val="0"/>
              <w:numPr>
                <w:ilvl w:val="0"/>
                <w:numId w:val="18"/>
              </w:numPr>
              <w:tabs>
                <w:tab w:val="left" w:pos="473"/>
              </w:tabs>
              <w:autoSpaceDE w:val="0"/>
              <w:autoSpaceDN w:val="0"/>
              <w:adjustRightInd w:val="0"/>
              <w:ind w:left="0" w:firstLine="0"/>
              <w:jc w:val="left"/>
            </w:pPr>
            <w:r w:rsidRPr="00B1081E">
              <w:t>объем масляного бака</w:t>
            </w:r>
          </w:p>
        </w:tc>
        <w:tc>
          <w:tcPr>
            <w:tcW w:w="4678" w:type="dxa"/>
            <w:noWrap/>
            <w:vAlign w:val="center"/>
          </w:tcPr>
          <w:p w:rsidR="0067074F" w:rsidRPr="00B1081E" w:rsidRDefault="0067074F" w:rsidP="009A7B38">
            <w:pPr>
              <w:ind w:firstLine="0"/>
              <w:jc w:val="center"/>
            </w:pPr>
            <w:r w:rsidRPr="00B1081E">
              <w:t>8 м</w:t>
            </w:r>
            <w:r w:rsidRPr="00B1081E">
              <w:rPr>
                <w:vertAlign w:val="superscript"/>
              </w:rPr>
              <w:t>3</w:t>
            </w:r>
          </w:p>
        </w:tc>
      </w:tr>
      <w:tr w:rsidR="0067074F" w:rsidRPr="00B1081E" w:rsidTr="0067074F">
        <w:trPr>
          <w:trHeight w:val="255"/>
        </w:trPr>
        <w:tc>
          <w:tcPr>
            <w:tcW w:w="5685" w:type="dxa"/>
            <w:noWrap/>
          </w:tcPr>
          <w:p w:rsidR="0067074F" w:rsidRPr="00B1081E" w:rsidRDefault="0067074F" w:rsidP="003E0073">
            <w:pPr>
              <w:widowControl w:val="0"/>
              <w:numPr>
                <w:ilvl w:val="0"/>
                <w:numId w:val="18"/>
              </w:numPr>
              <w:tabs>
                <w:tab w:val="left" w:pos="473"/>
              </w:tabs>
              <w:autoSpaceDE w:val="0"/>
              <w:autoSpaceDN w:val="0"/>
              <w:adjustRightInd w:val="0"/>
              <w:ind w:left="0" w:firstLine="0"/>
              <w:jc w:val="left"/>
            </w:pPr>
            <w:r w:rsidRPr="00B1081E">
              <w:t xml:space="preserve">количество насосов МНУ </w:t>
            </w:r>
          </w:p>
        </w:tc>
        <w:tc>
          <w:tcPr>
            <w:tcW w:w="4678" w:type="dxa"/>
            <w:noWrap/>
            <w:vAlign w:val="center"/>
          </w:tcPr>
          <w:p w:rsidR="0067074F" w:rsidRPr="00B1081E" w:rsidRDefault="0067074F" w:rsidP="009A7B38">
            <w:pPr>
              <w:ind w:firstLine="0"/>
              <w:jc w:val="center"/>
            </w:pPr>
            <w:r w:rsidRPr="00B1081E">
              <w:t>2 шт.</w:t>
            </w:r>
          </w:p>
        </w:tc>
      </w:tr>
      <w:tr w:rsidR="0067074F" w:rsidRPr="00B1081E" w:rsidTr="0067074F">
        <w:trPr>
          <w:trHeight w:val="255"/>
        </w:trPr>
        <w:tc>
          <w:tcPr>
            <w:tcW w:w="5685" w:type="dxa"/>
            <w:noWrap/>
          </w:tcPr>
          <w:p w:rsidR="0067074F" w:rsidRPr="00B1081E" w:rsidRDefault="0067074F" w:rsidP="003E0073">
            <w:pPr>
              <w:widowControl w:val="0"/>
              <w:numPr>
                <w:ilvl w:val="0"/>
                <w:numId w:val="18"/>
              </w:numPr>
              <w:tabs>
                <w:tab w:val="left" w:pos="473"/>
              </w:tabs>
              <w:autoSpaceDE w:val="0"/>
              <w:autoSpaceDN w:val="0"/>
              <w:adjustRightInd w:val="0"/>
              <w:ind w:left="0" w:firstLine="0"/>
              <w:jc w:val="left"/>
            </w:pPr>
            <w:r w:rsidRPr="00B1081E">
              <w:t>тип маслонасосов</w:t>
            </w:r>
          </w:p>
        </w:tc>
        <w:tc>
          <w:tcPr>
            <w:tcW w:w="4678" w:type="dxa"/>
            <w:noWrap/>
            <w:vAlign w:val="center"/>
          </w:tcPr>
          <w:p w:rsidR="0067074F" w:rsidRPr="00B1081E" w:rsidRDefault="0067074F" w:rsidP="009A7B38">
            <w:pPr>
              <w:ind w:firstLine="0"/>
              <w:jc w:val="center"/>
            </w:pPr>
            <w:proofErr w:type="spellStart"/>
            <w:proofErr w:type="gramStart"/>
            <w:r w:rsidRPr="00B1081E">
              <w:t>масловинтовые</w:t>
            </w:r>
            <w:proofErr w:type="spellEnd"/>
            <w:r w:rsidRPr="00B1081E">
              <w:t>,  МВН</w:t>
            </w:r>
            <w:proofErr w:type="gramEnd"/>
            <w:r w:rsidRPr="00B1081E">
              <w:t xml:space="preserve"> 3В 40/40 ГТ</w:t>
            </w:r>
          </w:p>
        </w:tc>
      </w:tr>
      <w:tr w:rsidR="0067074F" w:rsidRPr="00B1081E" w:rsidTr="0067074F">
        <w:trPr>
          <w:trHeight w:val="166"/>
        </w:trPr>
        <w:tc>
          <w:tcPr>
            <w:tcW w:w="5685" w:type="dxa"/>
            <w:noWrap/>
          </w:tcPr>
          <w:p w:rsidR="0067074F" w:rsidRPr="00B1081E" w:rsidRDefault="0067074F" w:rsidP="003E0073">
            <w:pPr>
              <w:widowControl w:val="0"/>
              <w:numPr>
                <w:ilvl w:val="0"/>
                <w:numId w:val="18"/>
              </w:numPr>
              <w:tabs>
                <w:tab w:val="left" w:pos="473"/>
              </w:tabs>
              <w:autoSpaceDE w:val="0"/>
              <w:autoSpaceDN w:val="0"/>
              <w:adjustRightInd w:val="0"/>
              <w:ind w:left="0" w:firstLine="0"/>
              <w:jc w:val="left"/>
            </w:pPr>
            <w:r w:rsidRPr="00B1081E">
              <w:t>вместимость масловоздушного котла</w:t>
            </w:r>
          </w:p>
        </w:tc>
        <w:tc>
          <w:tcPr>
            <w:tcW w:w="4678" w:type="dxa"/>
            <w:noWrap/>
            <w:vAlign w:val="center"/>
          </w:tcPr>
          <w:p w:rsidR="0067074F" w:rsidRPr="00B1081E" w:rsidRDefault="0067074F" w:rsidP="009A7B38">
            <w:pPr>
              <w:ind w:firstLine="0"/>
              <w:jc w:val="center"/>
            </w:pPr>
            <w:r w:rsidRPr="00B1081E">
              <w:t>5,6 м</w:t>
            </w:r>
            <w:r w:rsidRPr="00B1081E">
              <w:rPr>
                <w:vertAlign w:val="superscript"/>
              </w:rPr>
              <w:t>3</w:t>
            </w:r>
          </w:p>
        </w:tc>
      </w:tr>
      <w:tr w:rsidR="0067074F" w:rsidRPr="00B1081E" w:rsidTr="0067074F">
        <w:trPr>
          <w:trHeight w:val="166"/>
        </w:trPr>
        <w:tc>
          <w:tcPr>
            <w:tcW w:w="5685" w:type="dxa"/>
            <w:noWrap/>
          </w:tcPr>
          <w:p w:rsidR="0067074F" w:rsidRPr="00B1081E" w:rsidRDefault="0067074F" w:rsidP="003E0073">
            <w:pPr>
              <w:widowControl w:val="0"/>
              <w:numPr>
                <w:ilvl w:val="0"/>
                <w:numId w:val="18"/>
              </w:numPr>
              <w:tabs>
                <w:tab w:val="left" w:pos="473"/>
              </w:tabs>
              <w:autoSpaceDE w:val="0"/>
              <w:autoSpaceDN w:val="0"/>
              <w:adjustRightInd w:val="0"/>
              <w:ind w:left="0" w:firstLine="0"/>
              <w:jc w:val="left"/>
            </w:pPr>
            <w:r w:rsidRPr="00B1081E">
              <w:t>вместимость сливного бака</w:t>
            </w:r>
          </w:p>
        </w:tc>
        <w:tc>
          <w:tcPr>
            <w:tcW w:w="4678" w:type="dxa"/>
            <w:noWrap/>
            <w:vAlign w:val="center"/>
          </w:tcPr>
          <w:p w:rsidR="0067074F" w:rsidRPr="00B1081E" w:rsidRDefault="0067074F" w:rsidP="009A7B38">
            <w:pPr>
              <w:ind w:firstLine="0"/>
              <w:jc w:val="center"/>
            </w:pPr>
            <w:r w:rsidRPr="00B1081E">
              <w:t>8 м</w:t>
            </w:r>
            <w:r w:rsidRPr="00B1081E">
              <w:rPr>
                <w:vertAlign w:val="superscript"/>
              </w:rPr>
              <w:t>3</w:t>
            </w:r>
          </w:p>
        </w:tc>
      </w:tr>
      <w:tr w:rsidR="0067074F" w:rsidRPr="00B1081E" w:rsidTr="0067074F">
        <w:trPr>
          <w:trHeight w:val="331"/>
        </w:trPr>
        <w:tc>
          <w:tcPr>
            <w:tcW w:w="5685" w:type="dxa"/>
            <w:noWrap/>
          </w:tcPr>
          <w:p w:rsidR="0067074F" w:rsidRPr="00B1081E" w:rsidRDefault="0067074F" w:rsidP="009A7B38">
            <w:pPr>
              <w:tabs>
                <w:tab w:val="left" w:pos="473"/>
              </w:tabs>
              <w:ind w:firstLine="0"/>
              <w:rPr>
                <w:b/>
                <w:bCs/>
              </w:rPr>
            </w:pPr>
            <w:r w:rsidRPr="00B1081E">
              <w:rPr>
                <w:b/>
                <w:bCs/>
              </w:rPr>
              <w:t>Турбинный подшипник (ТП)</w:t>
            </w:r>
          </w:p>
        </w:tc>
        <w:tc>
          <w:tcPr>
            <w:tcW w:w="4678" w:type="dxa"/>
            <w:noWrap/>
            <w:vAlign w:val="center"/>
          </w:tcPr>
          <w:p w:rsidR="0067074F" w:rsidRPr="00B1081E" w:rsidRDefault="0067074F" w:rsidP="009A7B38">
            <w:pPr>
              <w:ind w:firstLine="0"/>
              <w:jc w:val="center"/>
            </w:pPr>
          </w:p>
        </w:tc>
      </w:tr>
      <w:tr w:rsidR="0067074F" w:rsidRPr="00B1081E" w:rsidTr="0067074F">
        <w:trPr>
          <w:trHeight w:val="134"/>
        </w:trPr>
        <w:tc>
          <w:tcPr>
            <w:tcW w:w="5685" w:type="dxa"/>
            <w:noWrap/>
          </w:tcPr>
          <w:p w:rsidR="0067074F" w:rsidRPr="00B1081E" w:rsidRDefault="0067074F" w:rsidP="003E0073">
            <w:pPr>
              <w:widowControl w:val="0"/>
              <w:numPr>
                <w:ilvl w:val="0"/>
                <w:numId w:val="18"/>
              </w:numPr>
              <w:tabs>
                <w:tab w:val="left" w:pos="473"/>
              </w:tabs>
              <w:autoSpaceDE w:val="0"/>
              <w:autoSpaceDN w:val="0"/>
              <w:adjustRightInd w:val="0"/>
              <w:ind w:left="0" w:firstLine="0"/>
              <w:jc w:val="left"/>
            </w:pPr>
            <w:r w:rsidRPr="00B1081E">
              <w:t>тип</w:t>
            </w:r>
          </w:p>
        </w:tc>
        <w:tc>
          <w:tcPr>
            <w:tcW w:w="4678" w:type="dxa"/>
            <w:noWrap/>
            <w:vAlign w:val="center"/>
          </w:tcPr>
          <w:p w:rsidR="0067074F" w:rsidRPr="00B1081E" w:rsidRDefault="0067074F" w:rsidP="009A7B38">
            <w:pPr>
              <w:ind w:firstLine="0"/>
              <w:jc w:val="center"/>
            </w:pPr>
            <w:r w:rsidRPr="00B1081E">
              <w:t>кольцевой, обрезиненный вкладыш из 6-ти частей, корпус вкладыша из 2-х частей.</w:t>
            </w:r>
          </w:p>
        </w:tc>
      </w:tr>
      <w:tr w:rsidR="0067074F" w:rsidRPr="00B1081E" w:rsidTr="0067074F">
        <w:trPr>
          <w:trHeight w:val="255"/>
        </w:trPr>
        <w:tc>
          <w:tcPr>
            <w:tcW w:w="5685" w:type="dxa"/>
            <w:noWrap/>
          </w:tcPr>
          <w:p w:rsidR="0067074F" w:rsidRPr="00B1081E" w:rsidRDefault="0067074F" w:rsidP="003E0073">
            <w:pPr>
              <w:widowControl w:val="0"/>
              <w:numPr>
                <w:ilvl w:val="0"/>
                <w:numId w:val="18"/>
              </w:numPr>
              <w:tabs>
                <w:tab w:val="left" w:pos="473"/>
              </w:tabs>
              <w:autoSpaceDE w:val="0"/>
              <w:autoSpaceDN w:val="0"/>
              <w:adjustRightInd w:val="0"/>
              <w:ind w:left="0" w:firstLine="0"/>
              <w:jc w:val="left"/>
            </w:pPr>
            <w:r w:rsidRPr="00B1081E">
              <w:t>масса вкладыша</w:t>
            </w:r>
          </w:p>
        </w:tc>
        <w:tc>
          <w:tcPr>
            <w:tcW w:w="4678" w:type="dxa"/>
            <w:noWrap/>
            <w:vAlign w:val="center"/>
          </w:tcPr>
          <w:p w:rsidR="0067074F" w:rsidRPr="00B1081E" w:rsidRDefault="0067074F" w:rsidP="009A7B38">
            <w:pPr>
              <w:ind w:firstLine="0"/>
              <w:jc w:val="center"/>
            </w:pPr>
            <w:r w:rsidRPr="00B1081E">
              <w:t>344 кг</w:t>
            </w:r>
          </w:p>
        </w:tc>
      </w:tr>
      <w:tr w:rsidR="0067074F" w:rsidRPr="00B1081E" w:rsidTr="0067074F">
        <w:trPr>
          <w:trHeight w:val="255"/>
        </w:trPr>
        <w:tc>
          <w:tcPr>
            <w:tcW w:w="5685" w:type="dxa"/>
            <w:noWrap/>
          </w:tcPr>
          <w:p w:rsidR="0067074F" w:rsidRPr="00B1081E" w:rsidRDefault="0067074F" w:rsidP="003E0073">
            <w:pPr>
              <w:widowControl w:val="0"/>
              <w:numPr>
                <w:ilvl w:val="0"/>
                <w:numId w:val="18"/>
              </w:numPr>
              <w:tabs>
                <w:tab w:val="left" w:pos="473"/>
              </w:tabs>
              <w:autoSpaceDE w:val="0"/>
              <w:autoSpaceDN w:val="0"/>
              <w:adjustRightInd w:val="0"/>
              <w:ind w:left="0" w:firstLine="0"/>
              <w:jc w:val="left"/>
            </w:pPr>
            <w:r w:rsidRPr="00B1081E">
              <w:t>масса корпуса вкладыша</w:t>
            </w:r>
          </w:p>
        </w:tc>
        <w:tc>
          <w:tcPr>
            <w:tcW w:w="4678" w:type="dxa"/>
            <w:noWrap/>
            <w:vAlign w:val="center"/>
          </w:tcPr>
          <w:p w:rsidR="0067074F" w:rsidRPr="00B1081E" w:rsidRDefault="0067074F" w:rsidP="009A7B38">
            <w:pPr>
              <w:ind w:firstLine="0"/>
              <w:jc w:val="center"/>
            </w:pPr>
            <w:r w:rsidRPr="00B1081E">
              <w:t>1260 кг</w:t>
            </w:r>
          </w:p>
        </w:tc>
      </w:tr>
      <w:tr w:rsidR="0067074F" w:rsidRPr="00B1081E" w:rsidTr="0067074F">
        <w:trPr>
          <w:trHeight w:val="331"/>
        </w:trPr>
        <w:tc>
          <w:tcPr>
            <w:tcW w:w="5685" w:type="dxa"/>
            <w:noWrap/>
          </w:tcPr>
          <w:p w:rsidR="0067074F" w:rsidRPr="00B1081E" w:rsidRDefault="0067074F" w:rsidP="009A7B38">
            <w:pPr>
              <w:tabs>
                <w:tab w:val="left" w:pos="473"/>
              </w:tabs>
              <w:ind w:firstLine="0"/>
              <w:rPr>
                <w:b/>
                <w:bCs/>
              </w:rPr>
            </w:pPr>
            <w:r w:rsidRPr="00B1081E">
              <w:rPr>
                <w:b/>
                <w:bCs/>
              </w:rPr>
              <w:t>Турбинные затворы (БПЩ)</w:t>
            </w:r>
          </w:p>
        </w:tc>
        <w:tc>
          <w:tcPr>
            <w:tcW w:w="4678" w:type="dxa"/>
            <w:noWrap/>
            <w:vAlign w:val="center"/>
          </w:tcPr>
          <w:p w:rsidR="0067074F" w:rsidRPr="00B1081E" w:rsidRDefault="0067074F" w:rsidP="009A7B38">
            <w:pPr>
              <w:ind w:firstLine="0"/>
              <w:jc w:val="center"/>
            </w:pPr>
          </w:p>
        </w:tc>
      </w:tr>
      <w:tr w:rsidR="0067074F" w:rsidRPr="00B1081E" w:rsidTr="0067074F">
        <w:trPr>
          <w:trHeight w:val="134"/>
        </w:trPr>
        <w:tc>
          <w:tcPr>
            <w:tcW w:w="5685" w:type="dxa"/>
            <w:noWrap/>
          </w:tcPr>
          <w:p w:rsidR="0067074F" w:rsidRPr="00B1081E" w:rsidRDefault="0067074F" w:rsidP="003E0073">
            <w:pPr>
              <w:widowControl w:val="0"/>
              <w:numPr>
                <w:ilvl w:val="0"/>
                <w:numId w:val="19"/>
              </w:numPr>
              <w:tabs>
                <w:tab w:val="left" w:pos="473"/>
              </w:tabs>
              <w:autoSpaceDE w:val="0"/>
              <w:autoSpaceDN w:val="0"/>
              <w:adjustRightInd w:val="0"/>
              <w:ind w:left="0" w:firstLine="0"/>
              <w:jc w:val="left"/>
            </w:pPr>
            <w:r w:rsidRPr="00B1081E">
              <w:t xml:space="preserve">тип </w:t>
            </w:r>
          </w:p>
        </w:tc>
        <w:tc>
          <w:tcPr>
            <w:tcW w:w="4678" w:type="dxa"/>
            <w:noWrap/>
            <w:vAlign w:val="center"/>
          </w:tcPr>
          <w:p w:rsidR="0067074F" w:rsidRPr="00B1081E" w:rsidRDefault="0067074F" w:rsidP="009A7B38">
            <w:pPr>
              <w:ind w:firstLine="0"/>
              <w:jc w:val="center"/>
            </w:pPr>
            <w:r w:rsidRPr="00B1081E">
              <w:t>металлический, плоский, парусно-колёсный, быстропадающий</w:t>
            </w:r>
          </w:p>
        </w:tc>
      </w:tr>
      <w:tr w:rsidR="0067074F" w:rsidRPr="00B1081E" w:rsidTr="0067074F">
        <w:trPr>
          <w:trHeight w:val="331"/>
        </w:trPr>
        <w:tc>
          <w:tcPr>
            <w:tcW w:w="5685" w:type="dxa"/>
            <w:noWrap/>
          </w:tcPr>
          <w:p w:rsidR="0067074F" w:rsidRPr="00B1081E" w:rsidRDefault="0067074F" w:rsidP="003E0073">
            <w:pPr>
              <w:widowControl w:val="0"/>
              <w:numPr>
                <w:ilvl w:val="0"/>
                <w:numId w:val="19"/>
              </w:numPr>
              <w:tabs>
                <w:tab w:val="left" w:pos="473"/>
              </w:tabs>
              <w:autoSpaceDE w:val="0"/>
              <w:autoSpaceDN w:val="0"/>
              <w:adjustRightInd w:val="0"/>
              <w:ind w:left="0" w:firstLine="0"/>
              <w:jc w:val="left"/>
            </w:pPr>
            <w:r w:rsidRPr="00B1081E">
              <w:t>габаритные размеры БПЩ</w:t>
            </w:r>
          </w:p>
        </w:tc>
        <w:tc>
          <w:tcPr>
            <w:tcW w:w="4678" w:type="dxa"/>
            <w:noWrap/>
            <w:vAlign w:val="center"/>
          </w:tcPr>
          <w:p w:rsidR="0067074F" w:rsidRPr="00B1081E" w:rsidRDefault="0067074F" w:rsidP="009A7B38">
            <w:pPr>
              <w:ind w:firstLine="0"/>
              <w:jc w:val="center"/>
            </w:pPr>
            <w:r w:rsidRPr="00B1081E">
              <w:t>9062х65</w:t>
            </w:r>
            <w:r w:rsidRPr="00B1081E">
              <w:rPr>
                <w:lang w:val="en-US"/>
              </w:rPr>
              <w:t>10</w:t>
            </w:r>
            <w:r w:rsidRPr="00B1081E">
              <w:t xml:space="preserve"> мм</w:t>
            </w:r>
          </w:p>
        </w:tc>
      </w:tr>
      <w:tr w:rsidR="0067074F" w:rsidRPr="00B1081E" w:rsidTr="0067074F">
        <w:trPr>
          <w:trHeight w:val="331"/>
        </w:trPr>
        <w:tc>
          <w:tcPr>
            <w:tcW w:w="5685" w:type="dxa"/>
            <w:noWrap/>
          </w:tcPr>
          <w:p w:rsidR="0067074F" w:rsidRPr="00B1081E" w:rsidRDefault="0067074F" w:rsidP="003E0073">
            <w:pPr>
              <w:widowControl w:val="0"/>
              <w:numPr>
                <w:ilvl w:val="0"/>
                <w:numId w:val="19"/>
              </w:numPr>
              <w:tabs>
                <w:tab w:val="left" w:pos="473"/>
              </w:tabs>
              <w:autoSpaceDE w:val="0"/>
              <w:autoSpaceDN w:val="0"/>
              <w:adjustRightInd w:val="0"/>
              <w:ind w:left="0" w:firstLine="0"/>
              <w:jc w:val="left"/>
            </w:pPr>
            <w:r w:rsidRPr="00B1081E">
              <w:t>количество БПЩ</w:t>
            </w:r>
          </w:p>
        </w:tc>
        <w:tc>
          <w:tcPr>
            <w:tcW w:w="4678" w:type="dxa"/>
            <w:noWrap/>
            <w:vAlign w:val="center"/>
          </w:tcPr>
          <w:p w:rsidR="0067074F" w:rsidRPr="00B1081E" w:rsidRDefault="0067074F" w:rsidP="009A7B38">
            <w:pPr>
              <w:ind w:firstLine="0"/>
              <w:jc w:val="center"/>
            </w:pPr>
            <w:r w:rsidRPr="00B1081E">
              <w:t>2 шт.</w:t>
            </w:r>
          </w:p>
        </w:tc>
      </w:tr>
      <w:tr w:rsidR="0067074F" w:rsidRPr="00B1081E" w:rsidTr="0067074F">
        <w:trPr>
          <w:trHeight w:val="331"/>
        </w:trPr>
        <w:tc>
          <w:tcPr>
            <w:tcW w:w="5685" w:type="dxa"/>
            <w:noWrap/>
          </w:tcPr>
          <w:p w:rsidR="0067074F" w:rsidRPr="00B1081E" w:rsidRDefault="0067074F" w:rsidP="003E0073">
            <w:pPr>
              <w:widowControl w:val="0"/>
              <w:numPr>
                <w:ilvl w:val="0"/>
                <w:numId w:val="19"/>
              </w:numPr>
              <w:tabs>
                <w:tab w:val="left" w:pos="473"/>
              </w:tabs>
              <w:autoSpaceDE w:val="0"/>
              <w:autoSpaceDN w:val="0"/>
              <w:adjustRightInd w:val="0"/>
              <w:ind w:left="0" w:firstLine="0"/>
              <w:jc w:val="left"/>
            </w:pPr>
            <w:r w:rsidRPr="00B1081E">
              <w:t>масса БПЩ</w:t>
            </w:r>
          </w:p>
        </w:tc>
        <w:tc>
          <w:tcPr>
            <w:tcW w:w="4678" w:type="dxa"/>
            <w:noWrap/>
            <w:vAlign w:val="center"/>
          </w:tcPr>
          <w:p w:rsidR="0067074F" w:rsidRPr="00B1081E" w:rsidRDefault="0067074F" w:rsidP="009A7B38">
            <w:pPr>
              <w:ind w:firstLine="0"/>
              <w:jc w:val="center"/>
              <w:rPr>
                <w:lang w:val="en-US"/>
              </w:rPr>
            </w:pPr>
            <w:r w:rsidRPr="00B1081E">
              <w:t>25000кг</w:t>
            </w:r>
          </w:p>
        </w:tc>
      </w:tr>
      <w:tr w:rsidR="0067074F" w:rsidRPr="00B1081E" w:rsidTr="0067074F">
        <w:trPr>
          <w:trHeight w:val="293"/>
        </w:trPr>
        <w:tc>
          <w:tcPr>
            <w:tcW w:w="5685" w:type="dxa"/>
            <w:noWrap/>
          </w:tcPr>
          <w:p w:rsidR="0067074F" w:rsidRPr="00B1081E" w:rsidRDefault="0067074F" w:rsidP="003E0073">
            <w:pPr>
              <w:pStyle w:val="afa"/>
              <w:numPr>
                <w:ilvl w:val="0"/>
                <w:numId w:val="19"/>
              </w:numPr>
              <w:tabs>
                <w:tab w:val="left" w:pos="473"/>
              </w:tabs>
              <w:ind w:left="0" w:firstLine="0"/>
              <w:jc w:val="left"/>
              <w:rPr>
                <w:b/>
                <w:bCs/>
              </w:rPr>
            </w:pPr>
            <w:r w:rsidRPr="00B1081E">
              <w:t>гидравлический подъемный механизм турбинных щитов:</w:t>
            </w:r>
          </w:p>
        </w:tc>
        <w:tc>
          <w:tcPr>
            <w:tcW w:w="4678" w:type="dxa"/>
            <w:noWrap/>
            <w:vAlign w:val="center"/>
          </w:tcPr>
          <w:p w:rsidR="0067074F" w:rsidRPr="00B1081E" w:rsidRDefault="0067074F" w:rsidP="009A7B38">
            <w:pPr>
              <w:ind w:firstLine="0"/>
            </w:pPr>
            <w:r w:rsidRPr="00B1081E">
              <w:t xml:space="preserve">– гидроцилиндр – по одному на турбинный затвор, всего 8шт.; </w:t>
            </w:r>
          </w:p>
          <w:p w:rsidR="0067074F" w:rsidRPr="00B1081E" w:rsidRDefault="0067074F" w:rsidP="009A7B38">
            <w:pPr>
              <w:ind w:firstLine="0"/>
            </w:pPr>
            <w:r w:rsidRPr="00B1081E">
              <w:t>– маслонапорная установка (МНУ) для подъема турбинных щитов и затворов водосброса (расположена в южном конце щитового помещения). МНУ состоит из сливного бака, трех основных маслонасосов производительностью 60 л/мин каждый с двигателями переменного тока и одного запасного маслонасоса производительностью 10 л/мин с двигателем постоянного тока, распределительной колонки, системы маслопроводов с запорной и регулирующей арматурой. Номинальное давление МНУ – 200 кгс/см².</w:t>
            </w:r>
          </w:p>
        </w:tc>
      </w:tr>
      <w:tr w:rsidR="0067074F" w:rsidRPr="00B1081E" w:rsidTr="0067074F">
        <w:trPr>
          <w:trHeight w:val="293"/>
        </w:trPr>
        <w:tc>
          <w:tcPr>
            <w:tcW w:w="5685" w:type="dxa"/>
            <w:noWrap/>
          </w:tcPr>
          <w:p w:rsidR="0067074F" w:rsidRPr="00B1081E" w:rsidRDefault="0067074F" w:rsidP="009A7B38">
            <w:pPr>
              <w:pStyle w:val="afa"/>
              <w:tabs>
                <w:tab w:val="left" w:pos="473"/>
              </w:tabs>
              <w:ind w:left="0" w:firstLine="0"/>
              <w:rPr>
                <w:b/>
                <w:bCs/>
              </w:rPr>
            </w:pPr>
            <w:r w:rsidRPr="00B1081E">
              <w:rPr>
                <w:b/>
                <w:bCs/>
              </w:rPr>
              <w:t>Сороудерживающие решётки (СУР)</w:t>
            </w:r>
          </w:p>
        </w:tc>
        <w:tc>
          <w:tcPr>
            <w:tcW w:w="4678" w:type="dxa"/>
            <w:noWrap/>
            <w:vAlign w:val="center"/>
          </w:tcPr>
          <w:p w:rsidR="0067074F" w:rsidRPr="00B1081E" w:rsidRDefault="0067074F" w:rsidP="009A7B38">
            <w:pPr>
              <w:ind w:firstLine="0"/>
              <w:jc w:val="center"/>
            </w:pPr>
          </w:p>
        </w:tc>
      </w:tr>
      <w:tr w:rsidR="0067074F" w:rsidRPr="00B1081E" w:rsidTr="0067074F">
        <w:trPr>
          <w:trHeight w:val="1147"/>
        </w:trPr>
        <w:tc>
          <w:tcPr>
            <w:tcW w:w="5685" w:type="dxa"/>
            <w:noWrap/>
          </w:tcPr>
          <w:p w:rsidR="0067074F" w:rsidRPr="00B1081E" w:rsidRDefault="0067074F" w:rsidP="003E0073">
            <w:pPr>
              <w:widowControl w:val="0"/>
              <w:numPr>
                <w:ilvl w:val="0"/>
                <w:numId w:val="19"/>
              </w:numPr>
              <w:tabs>
                <w:tab w:val="left" w:pos="473"/>
              </w:tabs>
              <w:autoSpaceDE w:val="0"/>
              <w:autoSpaceDN w:val="0"/>
              <w:adjustRightInd w:val="0"/>
              <w:ind w:left="0" w:firstLine="0"/>
              <w:jc w:val="left"/>
            </w:pPr>
            <w:r w:rsidRPr="00B1081E">
              <w:t xml:space="preserve">тип </w:t>
            </w:r>
          </w:p>
        </w:tc>
        <w:tc>
          <w:tcPr>
            <w:tcW w:w="4678" w:type="dxa"/>
            <w:noWrap/>
            <w:vAlign w:val="center"/>
          </w:tcPr>
          <w:p w:rsidR="0067074F" w:rsidRPr="00B1081E" w:rsidRDefault="0067074F" w:rsidP="009A7B38">
            <w:pPr>
              <w:ind w:firstLine="0"/>
              <w:jc w:val="center"/>
            </w:pPr>
            <w:r w:rsidRPr="00B1081E">
              <w:t>металлическая, плоская, составлена из 6 сборок из полос специального (каплевидного) профиля с просветом 100мм; крепление сборок на опорных ригелях</w:t>
            </w:r>
          </w:p>
        </w:tc>
      </w:tr>
      <w:tr w:rsidR="0067074F" w:rsidRPr="00B1081E" w:rsidTr="0067074F">
        <w:trPr>
          <w:trHeight w:val="80"/>
        </w:trPr>
        <w:tc>
          <w:tcPr>
            <w:tcW w:w="5685" w:type="dxa"/>
            <w:noWrap/>
          </w:tcPr>
          <w:p w:rsidR="0067074F" w:rsidRPr="00B1081E" w:rsidRDefault="0067074F" w:rsidP="003E0073">
            <w:pPr>
              <w:widowControl w:val="0"/>
              <w:numPr>
                <w:ilvl w:val="0"/>
                <w:numId w:val="19"/>
              </w:numPr>
              <w:tabs>
                <w:tab w:val="left" w:pos="473"/>
              </w:tabs>
              <w:autoSpaceDE w:val="0"/>
              <w:autoSpaceDN w:val="0"/>
              <w:adjustRightInd w:val="0"/>
              <w:ind w:left="0" w:firstLine="0"/>
              <w:jc w:val="left"/>
            </w:pPr>
            <w:r w:rsidRPr="00B1081E">
              <w:t>габаритные размеры СУР</w:t>
            </w:r>
          </w:p>
        </w:tc>
        <w:tc>
          <w:tcPr>
            <w:tcW w:w="4678" w:type="dxa"/>
            <w:noWrap/>
            <w:vAlign w:val="center"/>
          </w:tcPr>
          <w:p w:rsidR="0067074F" w:rsidRPr="00B1081E" w:rsidRDefault="0067074F" w:rsidP="009A7B38">
            <w:pPr>
              <w:ind w:firstLine="0"/>
              <w:jc w:val="center"/>
            </w:pPr>
            <w:r w:rsidRPr="00B1081E">
              <w:t>11840х6500 мм</w:t>
            </w:r>
          </w:p>
        </w:tc>
      </w:tr>
      <w:tr w:rsidR="0067074F" w:rsidRPr="00B1081E" w:rsidTr="0067074F">
        <w:trPr>
          <w:trHeight w:val="80"/>
        </w:trPr>
        <w:tc>
          <w:tcPr>
            <w:tcW w:w="5685" w:type="dxa"/>
            <w:noWrap/>
          </w:tcPr>
          <w:p w:rsidR="0067074F" w:rsidRPr="00B1081E" w:rsidRDefault="0067074F" w:rsidP="003E0073">
            <w:pPr>
              <w:widowControl w:val="0"/>
              <w:numPr>
                <w:ilvl w:val="0"/>
                <w:numId w:val="19"/>
              </w:numPr>
              <w:tabs>
                <w:tab w:val="left" w:pos="473"/>
              </w:tabs>
              <w:autoSpaceDE w:val="0"/>
              <w:autoSpaceDN w:val="0"/>
              <w:adjustRightInd w:val="0"/>
              <w:ind w:left="0" w:firstLine="0"/>
              <w:jc w:val="left"/>
            </w:pPr>
            <w:r w:rsidRPr="00B1081E">
              <w:t>количество СУР</w:t>
            </w:r>
          </w:p>
        </w:tc>
        <w:tc>
          <w:tcPr>
            <w:tcW w:w="4678" w:type="dxa"/>
            <w:noWrap/>
            <w:vAlign w:val="center"/>
          </w:tcPr>
          <w:p w:rsidR="0067074F" w:rsidRPr="00B1081E" w:rsidRDefault="0067074F" w:rsidP="009A7B38">
            <w:pPr>
              <w:ind w:firstLine="0"/>
              <w:jc w:val="center"/>
            </w:pPr>
            <w:r w:rsidRPr="00B1081E">
              <w:t>2 шт.</w:t>
            </w:r>
          </w:p>
        </w:tc>
      </w:tr>
      <w:tr w:rsidR="0067074F" w:rsidRPr="00B1081E" w:rsidTr="0067074F">
        <w:trPr>
          <w:trHeight w:val="80"/>
        </w:trPr>
        <w:tc>
          <w:tcPr>
            <w:tcW w:w="5685" w:type="dxa"/>
            <w:noWrap/>
          </w:tcPr>
          <w:p w:rsidR="0067074F" w:rsidRPr="00B1081E" w:rsidRDefault="0067074F" w:rsidP="003E0073">
            <w:pPr>
              <w:widowControl w:val="0"/>
              <w:numPr>
                <w:ilvl w:val="0"/>
                <w:numId w:val="19"/>
              </w:numPr>
              <w:tabs>
                <w:tab w:val="left" w:pos="473"/>
              </w:tabs>
              <w:autoSpaceDE w:val="0"/>
              <w:autoSpaceDN w:val="0"/>
              <w:adjustRightInd w:val="0"/>
              <w:ind w:left="0" w:firstLine="0"/>
              <w:jc w:val="left"/>
            </w:pPr>
            <w:r w:rsidRPr="00B1081E">
              <w:t>состав СУР</w:t>
            </w:r>
          </w:p>
        </w:tc>
        <w:tc>
          <w:tcPr>
            <w:tcW w:w="4678" w:type="dxa"/>
            <w:noWrap/>
            <w:vAlign w:val="center"/>
          </w:tcPr>
          <w:p w:rsidR="0067074F" w:rsidRPr="00B1081E" w:rsidRDefault="0067074F" w:rsidP="009A7B38">
            <w:pPr>
              <w:ind w:firstLine="0"/>
              <w:jc w:val="center"/>
            </w:pPr>
            <w:r w:rsidRPr="00B1081E">
              <w:t>6 сборок (3 нижние - 6200х2170мм;</w:t>
            </w:r>
          </w:p>
          <w:p w:rsidR="0067074F" w:rsidRPr="00B1081E" w:rsidRDefault="0067074F" w:rsidP="009A7B38">
            <w:pPr>
              <w:ind w:firstLine="0"/>
              <w:jc w:val="center"/>
            </w:pPr>
            <w:r w:rsidRPr="00B1081E">
              <w:t xml:space="preserve">3 верхние – 5640х1170мм); составлены по 2 сборки в </w:t>
            </w:r>
            <w:proofErr w:type="gramStart"/>
            <w:r w:rsidRPr="00B1081E">
              <w:t>высоту  и</w:t>
            </w:r>
            <w:proofErr w:type="gramEnd"/>
            <w:r w:rsidRPr="00B1081E">
              <w:t xml:space="preserve">  3 сборки  по ширине</w:t>
            </w:r>
          </w:p>
        </w:tc>
      </w:tr>
      <w:tr w:rsidR="0067074F" w:rsidRPr="00B1081E" w:rsidTr="0067074F">
        <w:trPr>
          <w:trHeight w:val="80"/>
        </w:trPr>
        <w:tc>
          <w:tcPr>
            <w:tcW w:w="5685" w:type="dxa"/>
            <w:noWrap/>
          </w:tcPr>
          <w:p w:rsidR="0067074F" w:rsidRPr="00B1081E" w:rsidRDefault="0067074F" w:rsidP="003E0073">
            <w:pPr>
              <w:widowControl w:val="0"/>
              <w:numPr>
                <w:ilvl w:val="0"/>
                <w:numId w:val="19"/>
              </w:numPr>
              <w:tabs>
                <w:tab w:val="left" w:pos="473"/>
              </w:tabs>
              <w:autoSpaceDE w:val="0"/>
              <w:autoSpaceDN w:val="0"/>
              <w:adjustRightInd w:val="0"/>
              <w:ind w:left="0" w:firstLine="0"/>
              <w:jc w:val="left"/>
            </w:pPr>
            <w:r w:rsidRPr="00B1081E">
              <w:t xml:space="preserve">количество </w:t>
            </w:r>
            <w:proofErr w:type="gramStart"/>
            <w:r w:rsidRPr="00B1081E">
              <w:t>опорных  ригелей</w:t>
            </w:r>
            <w:proofErr w:type="gramEnd"/>
            <w:r w:rsidRPr="00B1081E">
              <w:t xml:space="preserve">  СУР.</w:t>
            </w:r>
          </w:p>
        </w:tc>
        <w:tc>
          <w:tcPr>
            <w:tcW w:w="4678" w:type="dxa"/>
            <w:noWrap/>
            <w:vAlign w:val="center"/>
          </w:tcPr>
          <w:p w:rsidR="0067074F" w:rsidRPr="00B1081E" w:rsidRDefault="0067074F" w:rsidP="009A7B38">
            <w:pPr>
              <w:ind w:firstLine="0"/>
              <w:jc w:val="center"/>
            </w:pPr>
            <w:r w:rsidRPr="00B1081E">
              <w:t>14 шт. (2х7шт)</w:t>
            </w:r>
          </w:p>
        </w:tc>
      </w:tr>
      <w:tr w:rsidR="0067074F" w:rsidRPr="00B1081E" w:rsidTr="0067074F">
        <w:trPr>
          <w:trHeight w:val="80"/>
        </w:trPr>
        <w:tc>
          <w:tcPr>
            <w:tcW w:w="5685" w:type="dxa"/>
            <w:noWrap/>
          </w:tcPr>
          <w:p w:rsidR="0067074F" w:rsidRPr="00B1081E" w:rsidRDefault="0067074F" w:rsidP="003E0073">
            <w:pPr>
              <w:widowControl w:val="0"/>
              <w:numPr>
                <w:ilvl w:val="0"/>
                <w:numId w:val="19"/>
              </w:numPr>
              <w:tabs>
                <w:tab w:val="left" w:pos="473"/>
              </w:tabs>
              <w:autoSpaceDE w:val="0"/>
              <w:autoSpaceDN w:val="0"/>
              <w:adjustRightInd w:val="0"/>
              <w:ind w:left="0" w:firstLine="0"/>
              <w:jc w:val="left"/>
            </w:pPr>
            <w:r w:rsidRPr="00B1081E">
              <w:t>масса СУР</w:t>
            </w:r>
          </w:p>
        </w:tc>
        <w:tc>
          <w:tcPr>
            <w:tcW w:w="4678" w:type="dxa"/>
            <w:noWrap/>
            <w:vAlign w:val="center"/>
          </w:tcPr>
          <w:p w:rsidR="0067074F" w:rsidRPr="00B1081E" w:rsidRDefault="0067074F" w:rsidP="009A7B38">
            <w:pPr>
              <w:ind w:firstLine="0"/>
              <w:jc w:val="center"/>
            </w:pPr>
            <w:r w:rsidRPr="00B1081E">
              <w:t>20000кг</w:t>
            </w:r>
          </w:p>
        </w:tc>
      </w:tr>
    </w:tbl>
    <w:p w:rsidR="0067074F" w:rsidRPr="00B1081E" w:rsidRDefault="0067074F" w:rsidP="0067074F"/>
    <w:tbl>
      <w:tblPr>
        <w:tblW w:w="5000" w:type="pct"/>
        <w:tblLook w:val="0000" w:firstRow="0" w:lastRow="0" w:firstColumn="0" w:lastColumn="0" w:noHBand="0" w:noVBand="0"/>
      </w:tblPr>
      <w:tblGrid>
        <w:gridCol w:w="5521"/>
        <w:gridCol w:w="4544"/>
      </w:tblGrid>
      <w:tr w:rsidR="0067074F" w:rsidRPr="00B1081E" w:rsidTr="0067074F">
        <w:trPr>
          <w:trHeight w:val="331"/>
        </w:trPr>
        <w:tc>
          <w:tcPr>
            <w:tcW w:w="10363" w:type="dxa"/>
            <w:gridSpan w:val="2"/>
            <w:noWrap/>
            <w:vAlign w:val="center"/>
          </w:tcPr>
          <w:p w:rsidR="0067074F" w:rsidRPr="00B1081E" w:rsidRDefault="0067074F" w:rsidP="009A7B38">
            <w:pPr>
              <w:ind w:firstLine="0"/>
              <w:rPr>
                <w:b/>
                <w:bCs/>
              </w:rPr>
            </w:pPr>
            <w:r>
              <w:rPr>
                <w:b/>
                <w:bCs/>
              </w:rPr>
              <w:t xml:space="preserve">3.2. </w:t>
            </w:r>
            <w:r w:rsidRPr="00B1081E">
              <w:rPr>
                <w:b/>
                <w:bCs/>
              </w:rPr>
              <w:t>Основные технические характеристики существующего гидрогенератора:</w:t>
            </w:r>
          </w:p>
        </w:tc>
      </w:tr>
      <w:tr w:rsidR="0067074F" w:rsidRPr="00B1081E" w:rsidTr="0067074F">
        <w:trPr>
          <w:trHeight w:val="255"/>
        </w:trPr>
        <w:tc>
          <w:tcPr>
            <w:tcW w:w="5685" w:type="dxa"/>
            <w:noWrap/>
            <w:vAlign w:val="bottom"/>
          </w:tcPr>
          <w:p w:rsidR="0067074F" w:rsidRPr="00B1081E" w:rsidRDefault="0067074F" w:rsidP="003E0073">
            <w:pPr>
              <w:numPr>
                <w:ilvl w:val="0"/>
                <w:numId w:val="20"/>
              </w:numPr>
              <w:tabs>
                <w:tab w:val="left" w:pos="532"/>
              </w:tabs>
              <w:ind w:left="0" w:firstLine="0"/>
              <w:jc w:val="left"/>
              <w:rPr>
                <w:b/>
                <w:bCs/>
              </w:rPr>
            </w:pPr>
            <w:r w:rsidRPr="00B1081E">
              <w:t>тип</w:t>
            </w:r>
          </w:p>
        </w:tc>
        <w:tc>
          <w:tcPr>
            <w:tcW w:w="4678" w:type="dxa"/>
            <w:noWrap/>
            <w:vAlign w:val="center"/>
          </w:tcPr>
          <w:p w:rsidR="0067074F" w:rsidRPr="00B1081E" w:rsidRDefault="0067074F" w:rsidP="009A7B38">
            <w:pPr>
              <w:ind w:firstLine="0"/>
              <w:jc w:val="center"/>
            </w:pPr>
            <w:r w:rsidRPr="00B1081E">
              <w:t>СВ-660/165-32</w:t>
            </w:r>
          </w:p>
        </w:tc>
      </w:tr>
      <w:tr w:rsidR="0067074F" w:rsidRPr="00B1081E" w:rsidTr="0067074F">
        <w:trPr>
          <w:trHeight w:val="25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мощность номинальная полная</w:t>
            </w:r>
          </w:p>
        </w:tc>
        <w:tc>
          <w:tcPr>
            <w:tcW w:w="4678" w:type="dxa"/>
            <w:noWrap/>
            <w:vAlign w:val="center"/>
          </w:tcPr>
          <w:p w:rsidR="0067074F" w:rsidRPr="00B1081E" w:rsidRDefault="0067074F" w:rsidP="009A7B38">
            <w:pPr>
              <w:ind w:firstLine="0"/>
              <w:jc w:val="center"/>
            </w:pPr>
            <w:r w:rsidRPr="00B1081E">
              <w:t>72МВА</w:t>
            </w:r>
          </w:p>
        </w:tc>
      </w:tr>
      <w:tr w:rsidR="0067074F" w:rsidRPr="00B1081E" w:rsidTr="0067074F">
        <w:trPr>
          <w:trHeight w:val="25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мощность номинальная активная</w:t>
            </w:r>
          </w:p>
        </w:tc>
        <w:tc>
          <w:tcPr>
            <w:tcW w:w="4678" w:type="dxa"/>
            <w:noWrap/>
            <w:vAlign w:val="center"/>
          </w:tcPr>
          <w:p w:rsidR="0067074F" w:rsidRPr="00B1081E" w:rsidRDefault="0067074F" w:rsidP="009A7B38">
            <w:pPr>
              <w:ind w:firstLine="0"/>
              <w:jc w:val="center"/>
            </w:pPr>
            <w:r w:rsidRPr="00B1081E">
              <w:t>67МВт</w:t>
            </w:r>
          </w:p>
        </w:tc>
      </w:tr>
      <w:tr w:rsidR="0067074F" w:rsidRPr="00B1081E" w:rsidTr="0067074F">
        <w:trPr>
          <w:trHeight w:val="25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напряжение номинальное линейное</w:t>
            </w:r>
          </w:p>
        </w:tc>
        <w:tc>
          <w:tcPr>
            <w:tcW w:w="4678" w:type="dxa"/>
            <w:noWrap/>
            <w:vAlign w:val="center"/>
          </w:tcPr>
          <w:p w:rsidR="0067074F" w:rsidRPr="00B1081E" w:rsidRDefault="0067074F" w:rsidP="009A7B38">
            <w:pPr>
              <w:ind w:firstLine="0"/>
              <w:jc w:val="center"/>
            </w:pPr>
            <w:r w:rsidRPr="00B1081E">
              <w:t>10,5кВ</w:t>
            </w:r>
          </w:p>
        </w:tc>
      </w:tr>
      <w:tr w:rsidR="0067074F" w:rsidRPr="00B1081E" w:rsidTr="0067074F">
        <w:trPr>
          <w:trHeight w:val="25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частота вращения номинальная</w:t>
            </w:r>
          </w:p>
        </w:tc>
        <w:tc>
          <w:tcPr>
            <w:tcW w:w="4678" w:type="dxa"/>
            <w:noWrap/>
            <w:vAlign w:val="center"/>
          </w:tcPr>
          <w:p w:rsidR="0067074F" w:rsidRPr="00B1081E" w:rsidRDefault="0067074F" w:rsidP="009A7B38">
            <w:pPr>
              <w:ind w:firstLine="0"/>
              <w:jc w:val="center"/>
            </w:pPr>
            <w:r w:rsidRPr="00B1081E">
              <w:t>187,5 об/мин</w:t>
            </w:r>
          </w:p>
        </w:tc>
      </w:tr>
      <w:tr w:rsidR="0067074F" w:rsidRPr="00B1081E" w:rsidTr="0067074F">
        <w:trPr>
          <w:trHeight w:val="301"/>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 xml:space="preserve">номинальный </w:t>
            </w:r>
            <w:proofErr w:type="spellStart"/>
            <w:r w:rsidRPr="00B1081E">
              <w:t>коэф.мощности</w:t>
            </w:r>
            <w:proofErr w:type="spellEnd"/>
          </w:p>
        </w:tc>
        <w:tc>
          <w:tcPr>
            <w:tcW w:w="4678" w:type="dxa"/>
            <w:noWrap/>
            <w:vAlign w:val="center"/>
          </w:tcPr>
          <w:p w:rsidR="0067074F" w:rsidRPr="00B1081E" w:rsidRDefault="0067074F" w:rsidP="009A7B38">
            <w:pPr>
              <w:ind w:firstLine="0"/>
              <w:jc w:val="center"/>
            </w:pPr>
            <w:r w:rsidRPr="00B1081E">
              <w:t>0,925</w:t>
            </w:r>
          </w:p>
        </w:tc>
      </w:tr>
      <w:tr w:rsidR="0067074F" w:rsidRPr="00B1081E" w:rsidTr="0067074F">
        <w:trPr>
          <w:trHeight w:val="255"/>
        </w:trPr>
        <w:tc>
          <w:tcPr>
            <w:tcW w:w="5685" w:type="dxa"/>
            <w:noWrap/>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реактивные сопротивления</w:t>
            </w:r>
          </w:p>
        </w:tc>
        <w:tc>
          <w:tcPr>
            <w:tcW w:w="4678" w:type="dxa"/>
            <w:noWrap/>
            <w:vAlign w:val="center"/>
          </w:tcPr>
          <w:p w:rsidR="0067074F" w:rsidRPr="00B1081E" w:rsidRDefault="0067074F" w:rsidP="009A7B38">
            <w:pPr>
              <w:ind w:firstLine="0"/>
              <w:jc w:val="center"/>
            </w:pPr>
            <w:proofErr w:type="spellStart"/>
            <w:r w:rsidRPr="00B1081E">
              <w:rPr>
                <w:sz w:val="22"/>
                <w:szCs w:val="22"/>
              </w:rPr>
              <w:t>Хd</w:t>
            </w:r>
            <w:proofErr w:type="spellEnd"/>
            <w:r w:rsidRPr="00B1081E">
              <w:rPr>
                <w:sz w:val="22"/>
                <w:szCs w:val="22"/>
              </w:rPr>
              <w:t xml:space="preserve">=0,973 </w:t>
            </w:r>
            <w:proofErr w:type="spellStart"/>
            <w:r w:rsidRPr="00B1081E">
              <w:rPr>
                <w:sz w:val="22"/>
                <w:szCs w:val="22"/>
              </w:rPr>
              <w:t>Хd</w:t>
            </w:r>
            <w:proofErr w:type="spellEnd"/>
            <w:r w:rsidRPr="00B1081E">
              <w:rPr>
                <w:sz w:val="22"/>
                <w:szCs w:val="22"/>
              </w:rPr>
              <w:t xml:space="preserve">´=0,29 </w:t>
            </w:r>
            <w:proofErr w:type="spellStart"/>
            <w:r w:rsidRPr="00B1081E">
              <w:rPr>
                <w:sz w:val="22"/>
                <w:szCs w:val="22"/>
              </w:rPr>
              <w:t>Хd</w:t>
            </w:r>
            <w:proofErr w:type="spellEnd"/>
            <w:r w:rsidRPr="00B1081E">
              <w:rPr>
                <w:sz w:val="22"/>
                <w:szCs w:val="22"/>
              </w:rPr>
              <w:t>´´=0,235</w:t>
            </w:r>
          </w:p>
        </w:tc>
      </w:tr>
      <w:tr w:rsidR="0067074F" w:rsidRPr="00B1081E" w:rsidTr="0067074F">
        <w:trPr>
          <w:trHeight w:val="25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охлаждение</w:t>
            </w:r>
          </w:p>
        </w:tc>
        <w:tc>
          <w:tcPr>
            <w:tcW w:w="4678" w:type="dxa"/>
            <w:noWrap/>
            <w:vAlign w:val="center"/>
          </w:tcPr>
          <w:p w:rsidR="0067074F" w:rsidRPr="00B1081E" w:rsidRDefault="0067074F" w:rsidP="009A7B38">
            <w:pPr>
              <w:ind w:firstLine="0"/>
              <w:jc w:val="center"/>
            </w:pPr>
            <w:r w:rsidRPr="00B1081E">
              <w:t>воздушное</w:t>
            </w:r>
          </w:p>
        </w:tc>
      </w:tr>
      <w:tr w:rsidR="0067074F" w:rsidRPr="00B1081E" w:rsidTr="0067074F">
        <w:trPr>
          <w:trHeight w:val="25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масса гидрогенератора общая</w:t>
            </w:r>
          </w:p>
        </w:tc>
        <w:tc>
          <w:tcPr>
            <w:tcW w:w="4678" w:type="dxa"/>
            <w:noWrap/>
            <w:vAlign w:val="center"/>
          </w:tcPr>
          <w:p w:rsidR="0067074F" w:rsidRPr="00B1081E" w:rsidRDefault="0067074F" w:rsidP="009A7B38">
            <w:pPr>
              <w:ind w:firstLine="0"/>
              <w:jc w:val="center"/>
            </w:pPr>
            <w:r w:rsidRPr="00B1081E">
              <w:t>480 000 кг</w:t>
            </w:r>
          </w:p>
        </w:tc>
      </w:tr>
      <w:tr w:rsidR="0067074F" w:rsidRPr="00B1081E" w:rsidTr="0067074F">
        <w:trPr>
          <w:trHeight w:val="255"/>
        </w:trPr>
        <w:tc>
          <w:tcPr>
            <w:tcW w:w="5685" w:type="dxa"/>
            <w:noWrap/>
            <w:vAlign w:val="bottom"/>
          </w:tcPr>
          <w:p w:rsidR="0067074F" w:rsidRPr="00B1081E" w:rsidRDefault="0067074F" w:rsidP="009A7B38">
            <w:pPr>
              <w:tabs>
                <w:tab w:val="left" w:pos="532"/>
              </w:tabs>
              <w:ind w:firstLine="0"/>
              <w:rPr>
                <w:b/>
                <w:bCs/>
              </w:rPr>
            </w:pPr>
            <w:r w:rsidRPr="00B1081E">
              <w:rPr>
                <w:b/>
                <w:bCs/>
              </w:rPr>
              <w:t>Регуляторный генератор</w:t>
            </w:r>
          </w:p>
        </w:tc>
        <w:tc>
          <w:tcPr>
            <w:tcW w:w="4678" w:type="dxa"/>
            <w:noWrap/>
            <w:vAlign w:val="center"/>
          </w:tcPr>
          <w:p w:rsidR="0067074F" w:rsidRPr="00B1081E" w:rsidRDefault="0067074F" w:rsidP="009A7B38">
            <w:pPr>
              <w:ind w:firstLine="0"/>
              <w:jc w:val="center"/>
            </w:pPr>
            <w:r w:rsidRPr="00B1081E">
              <w:t>СПМ-105/12-32</w:t>
            </w:r>
          </w:p>
        </w:tc>
      </w:tr>
      <w:tr w:rsidR="0067074F" w:rsidRPr="00B1081E" w:rsidTr="0067074F">
        <w:trPr>
          <w:trHeight w:val="25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мощность номинальная полная</w:t>
            </w:r>
          </w:p>
        </w:tc>
        <w:tc>
          <w:tcPr>
            <w:tcW w:w="4678" w:type="dxa"/>
            <w:noWrap/>
            <w:vAlign w:val="center"/>
          </w:tcPr>
          <w:p w:rsidR="0067074F" w:rsidRPr="00B1081E" w:rsidRDefault="0067074F" w:rsidP="009A7B38">
            <w:pPr>
              <w:ind w:firstLine="0"/>
              <w:jc w:val="center"/>
            </w:pPr>
            <w:r w:rsidRPr="00B1081E">
              <w:t>0,25кВт</w:t>
            </w:r>
          </w:p>
        </w:tc>
      </w:tr>
      <w:tr w:rsidR="0067074F" w:rsidRPr="00B1081E" w:rsidTr="0067074F">
        <w:trPr>
          <w:trHeight w:val="25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напряжение номинальное линейное</w:t>
            </w:r>
          </w:p>
        </w:tc>
        <w:tc>
          <w:tcPr>
            <w:tcW w:w="4678" w:type="dxa"/>
            <w:noWrap/>
            <w:vAlign w:val="center"/>
          </w:tcPr>
          <w:p w:rsidR="0067074F" w:rsidRPr="00B1081E" w:rsidRDefault="0067074F" w:rsidP="009A7B38">
            <w:pPr>
              <w:ind w:firstLine="0"/>
              <w:jc w:val="center"/>
            </w:pPr>
            <w:r w:rsidRPr="00B1081E">
              <w:t>110В</w:t>
            </w:r>
          </w:p>
        </w:tc>
      </w:tr>
      <w:tr w:rsidR="0067074F" w:rsidRPr="00B1081E" w:rsidTr="0067074F">
        <w:trPr>
          <w:trHeight w:val="25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частота тока номинальная</w:t>
            </w:r>
          </w:p>
        </w:tc>
        <w:tc>
          <w:tcPr>
            <w:tcW w:w="4678" w:type="dxa"/>
            <w:noWrap/>
            <w:vAlign w:val="center"/>
          </w:tcPr>
          <w:p w:rsidR="0067074F" w:rsidRPr="00B1081E" w:rsidRDefault="0067074F" w:rsidP="009A7B38">
            <w:pPr>
              <w:ind w:firstLine="0"/>
              <w:jc w:val="center"/>
            </w:pPr>
            <w:r w:rsidRPr="00B1081E">
              <w:t>50 Гц</w:t>
            </w:r>
          </w:p>
        </w:tc>
      </w:tr>
      <w:tr w:rsidR="0067074F" w:rsidRPr="00B1081E" w:rsidTr="0067074F">
        <w:trPr>
          <w:trHeight w:val="25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 xml:space="preserve">частота вращения номинальная </w:t>
            </w:r>
          </w:p>
        </w:tc>
        <w:tc>
          <w:tcPr>
            <w:tcW w:w="4678" w:type="dxa"/>
            <w:noWrap/>
            <w:vAlign w:val="center"/>
          </w:tcPr>
          <w:p w:rsidR="0067074F" w:rsidRPr="00B1081E" w:rsidRDefault="0067074F" w:rsidP="009A7B38">
            <w:pPr>
              <w:ind w:firstLine="0"/>
              <w:jc w:val="center"/>
            </w:pPr>
            <w:r w:rsidRPr="00B1081E">
              <w:t>187,5 об/мин</w:t>
            </w:r>
          </w:p>
        </w:tc>
      </w:tr>
      <w:tr w:rsidR="0067074F" w:rsidRPr="00B1081E" w:rsidTr="0067074F">
        <w:trPr>
          <w:trHeight w:val="25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масса генератора общая</w:t>
            </w:r>
          </w:p>
        </w:tc>
        <w:tc>
          <w:tcPr>
            <w:tcW w:w="4678" w:type="dxa"/>
            <w:noWrap/>
            <w:vAlign w:val="center"/>
          </w:tcPr>
          <w:p w:rsidR="0067074F" w:rsidRPr="00B1081E" w:rsidRDefault="0067074F" w:rsidP="009A7B38">
            <w:pPr>
              <w:ind w:firstLine="0"/>
              <w:jc w:val="center"/>
            </w:pPr>
            <w:r w:rsidRPr="00B1081E">
              <w:t>800 кг</w:t>
            </w:r>
          </w:p>
        </w:tc>
      </w:tr>
      <w:tr w:rsidR="0067074F" w:rsidRPr="00B1081E" w:rsidTr="0067074F">
        <w:trPr>
          <w:trHeight w:val="255"/>
        </w:trPr>
        <w:tc>
          <w:tcPr>
            <w:tcW w:w="5685" w:type="dxa"/>
            <w:noWrap/>
            <w:vAlign w:val="bottom"/>
          </w:tcPr>
          <w:p w:rsidR="0067074F" w:rsidRPr="00B1081E" w:rsidRDefault="0067074F" w:rsidP="009A7B38">
            <w:pPr>
              <w:tabs>
                <w:tab w:val="left" w:pos="532"/>
              </w:tabs>
              <w:ind w:firstLine="0"/>
              <w:rPr>
                <w:b/>
                <w:bCs/>
              </w:rPr>
            </w:pPr>
            <w:r w:rsidRPr="00B1081E">
              <w:rPr>
                <w:b/>
                <w:bCs/>
              </w:rPr>
              <w:t>Система возбуждения</w:t>
            </w:r>
          </w:p>
        </w:tc>
        <w:tc>
          <w:tcPr>
            <w:tcW w:w="4678" w:type="dxa"/>
            <w:noWrap/>
            <w:vAlign w:val="center"/>
          </w:tcPr>
          <w:p w:rsidR="0067074F" w:rsidRPr="00B1081E" w:rsidRDefault="0067074F" w:rsidP="009A7B38">
            <w:pPr>
              <w:ind w:firstLine="0"/>
              <w:jc w:val="center"/>
            </w:pPr>
          </w:p>
        </w:tc>
      </w:tr>
      <w:tr w:rsidR="0067074F" w:rsidRPr="00B1081E" w:rsidTr="0067074F">
        <w:trPr>
          <w:trHeight w:val="193"/>
        </w:trPr>
        <w:tc>
          <w:tcPr>
            <w:tcW w:w="5685" w:type="dxa"/>
            <w:noWrap/>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тип системы возбуждения</w:t>
            </w:r>
          </w:p>
        </w:tc>
        <w:tc>
          <w:tcPr>
            <w:tcW w:w="4678" w:type="dxa"/>
            <w:noWrap/>
            <w:vAlign w:val="center"/>
          </w:tcPr>
          <w:p w:rsidR="0067074F" w:rsidRPr="00B1081E" w:rsidRDefault="0067074F" w:rsidP="009A7B38">
            <w:pPr>
              <w:ind w:firstLine="0"/>
              <w:jc w:val="center"/>
            </w:pPr>
            <w:r w:rsidRPr="00B1081E">
              <w:t>электромашинное (Г-1, 2, 4)</w:t>
            </w:r>
          </w:p>
          <w:p w:rsidR="0067074F" w:rsidRPr="00B1081E" w:rsidRDefault="0067074F" w:rsidP="009A7B38">
            <w:pPr>
              <w:pStyle w:val="afb"/>
              <w:jc w:val="center"/>
              <w:rPr>
                <w:rFonts w:ascii="Times New Roman" w:hAnsi="Times New Roman"/>
                <w:sz w:val="24"/>
                <w:szCs w:val="24"/>
                <w:lang w:val="en-US"/>
              </w:rPr>
            </w:pPr>
            <w:proofErr w:type="spellStart"/>
            <w:r w:rsidRPr="00B1081E">
              <w:rPr>
                <w:rFonts w:ascii="Times New Roman" w:hAnsi="Times New Roman"/>
                <w:sz w:val="24"/>
                <w:szCs w:val="24"/>
              </w:rPr>
              <w:t>тиристорное</w:t>
            </w:r>
            <w:proofErr w:type="spellEnd"/>
            <w:r w:rsidRPr="00B1081E">
              <w:rPr>
                <w:rFonts w:ascii="Times New Roman" w:hAnsi="Times New Roman"/>
                <w:sz w:val="24"/>
                <w:szCs w:val="24"/>
              </w:rPr>
              <w:t xml:space="preserve"> </w:t>
            </w:r>
            <w:r w:rsidRPr="00B1081E">
              <w:rPr>
                <w:rFonts w:ascii="Times New Roman" w:hAnsi="Times New Roman"/>
                <w:sz w:val="22"/>
                <w:szCs w:val="22"/>
              </w:rPr>
              <w:t>СТС-275-1200-2,5 УХЛЧ</w:t>
            </w:r>
            <w:r w:rsidRPr="00B1081E">
              <w:rPr>
                <w:rFonts w:ascii="Times New Roman" w:hAnsi="Times New Roman"/>
                <w:sz w:val="24"/>
                <w:szCs w:val="24"/>
              </w:rPr>
              <w:t xml:space="preserve"> (Г-3)</w:t>
            </w:r>
          </w:p>
        </w:tc>
      </w:tr>
      <w:tr w:rsidR="0067074F" w:rsidRPr="00B1081E" w:rsidTr="0067074F">
        <w:trPr>
          <w:trHeight w:val="255"/>
        </w:trPr>
        <w:tc>
          <w:tcPr>
            <w:tcW w:w="5685" w:type="dxa"/>
            <w:noWrap/>
            <w:vAlign w:val="bottom"/>
          </w:tcPr>
          <w:p w:rsidR="0067074F" w:rsidRPr="00B1081E" w:rsidRDefault="0067074F" w:rsidP="009A7B38">
            <w:pPr>
              <w:tabs>
                <w:tab w:val="left" w:pos="532"/>
              </w:tabs>
              <w:ind w:firstLine="0"/>
              <w:rPr>
                <w:b/>
                <w:bCs/>
              </w:rPr>
            </w:pPr>
            <w:r w:rsidRPr="00B1081E">
              <w:rPr>
                <w:b/>
                <w:bCs/>
              </w:rPr>
              <w:t>Статор</w:t>
            </w:r>
          </w:p>
        </w:tc>
        <w:tc>
          <w:tcPr>
            <w:tcW w:w="4678" w:type="dxa"/>
            <w:noWrap/>
            <w:vAlign w:val="center"/>
          </w:tcPr>
          <w:p w:rsidR="0067074F" w:rsidRPr="00B1081E" w:rsidRDefault="0067074F" w:rsidP="009A7B38">
            <w:pPr>
              <w:ind w:firstLine="0"/>
              <w:jc w:val="center"/>
            </w:pPr>
          </w:p>
        </w:tc>
      </w:tr>
      <w:tr w:rsidR="0067074F" w:rsidRPr="00B1081E" w:rsidTr="0067074F">
        <w:trPr>
          <w:trHeight w:val="25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диаметр расточки активной стали</w:t>
            </w:r>
          </w:p>
        </w:tc>
        <w:tc>
          <w:tcPr>
            <w:tcW w:w="4678" w:type="dxa"/>
            <w:noWrap/>
            <w:vAlign w:val="center"/>
          </w:tcPr>
          <w:p w:rsidR="0067074F" w:rsidRPr="00B1081E" w:rsidRDefault="0067074F" w:rsidP="009A7B38">
            <w:pPr>
              <w:ind w:firstLine="0"/>
              <w:jc w:val="center"/>
            </w:pPr>
            <w:r w:rsidRPr="00B1081E">
              <w:t>5880 мм</w:t>
            </w:r>
          </w:p>
        </w:tc>
      </w:tr>
      <w:tr w:rsidR="0067074F" w:rsidRPr="00B1081E" w:rsidTr="0067074F">
        <w:trPr>
          <w:trHeight w:val="25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высота активной стали</w:t>
            </w:r>
          </w:p>
        </w:tc>
        <w:tc>
          <w:tcPr>
            <w:tcW w:w="4678" w:type="dxa"/>
            <w:noWrap/>
            <w:vAlign w:val="center"/>
          </w:tcPr>
          <w:p w:rsidR="0067074F" w:rsidRPr="00B1081E" w:rsidRDefault="0067074F" w:rsidP="009A7B38">
            <w:pPr>
              <w:ind w:firstLine="0"/>
              <w:jc w:val="center"/>
            </w:pPr>
            <w:r w:rsidRPr="00B1081E">
              <w:t>1650 мм</w:t>
            </w:r>
          </w:p>
        </w:tc>
      </w:tr>
      <w:tr w:rsidR="0067074F" w:rsidRPr="00B1081E" w:rsidTr="0067074F">
        <w:trPr>
          <w:trHeight w:val="510"/>
        </w:trPr>
        <w:tc>
          <w:tcPr>
            <w:tcW w:w="5685" w:type="dxa"/>
            <w:noWrap/>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тип обмотки</w:t>
            </w:r>
          </w:p>
        </w:tc>
        <w:tc>
          <w:tcPr>
            <w:tcW w:w="4678" w:type="dxa"/>
            <w:noWrap/>
            <w:vAlign w:val="center"/>
          </w:tcPr>
          <w:p w:rsidR="0067074F" w:rsidRPr="00B1081E" w:rsidRDefault="0067074F" w:rsidP="009A7B38">
            <w:pPr>
              <w:ind w:firstLine="0"/>
              <w:jc w:val="center"/>
            </w:pPr>
            <w:r w:rsidRPr="00B1081E">
              <w:t>стержневая, волновая, двухслойная с термореактивной изоляцией</w:t>
            </w:r>
          </w:p>
        </w:tc>
      </w:tr>
      <w:tr w:rsidR="0067074F" w:rsidRPr="00B1081E" w:rsidTr="0067074F">
        <w:trPr>
          <w:trHeight w:val="25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количество пазов</w:t>
            </w:r>
          </w:p>
        </w:tc>
        <w:tc>
          <w:tcPr>
            <w:tcW w:w="4678" w:type="dxa"/>
            <w:noWrap/>
            <w:vAlign w:val="center"/>
          </w:tcPr>
          <w:p w:rsidR="0067074F" w:rsidRPr="00B1081E" w:rsidRDefault="0067074F" w:rsidP="009A7B38">
            <w:pPr>
              <w:ind w:firstLine="0"/>
              <w:jc w:val="center"/>
            </w:pPr>
            <w:r w:rsidRPr="00B1081E">
              <w:t>300 шт.</w:t>
            </w:r>
          </w:p>
        </w:tc>
      </w:tr>
      <w:tr w:rsidR="0067074F" w:rsidRPr="00B1081E" w:rsidTr="0067074F">
        <w:trPr>
          <w:trHeight w:val="25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количество выводов</w:t>
            </w:r>
          </w:p>
        </w:tc>
        <w:tc>
          <w:tcPr>
            <w:tcW w:w="4678" w:type="dxa"/>
            <w:noWrap/>
            <w:vAlign w:val="center"/>
          </w:tcPr>
          <w:p w:rsidR="0067074F" w:rsidRPr="00B1081E" w:rsidRDefault="0067074F" w:rsidP="009A7B38">
            <w:pPr>
              <w:ind w:firstLine="0"/>
              <w:jc w:val="center"/>
            </w:pPr>
            <w:r w:rsidRPr="00B1081E">
              <w:t>6</w:t>
            </w:r>
          </w:p>
        </w:tc>
      </w:tr>
      <w:tr w:rsidR="0067074F" w:rsidRPr="00B1081E" w:rsidTr="0067074F">
        <w:trPr>
          <w:trHeight w:val="31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соединение фаз</w:t>
            </w:r>
          </w:p>
        </w:tc>
        <w:tc>
          <w:tcPr>
            <w:tcW w:w="4678" w:type="dxa"/>
            <w:vAlign w:val="center"/>
          </w:tcPr>
          <w:p w:rsidR="0067074F" w:rsidRPr="00B1081E" w:rsidRDefault="0067074F" w:rsidP="009A7B38">
            <w:pPr>
              <w:ind w:firstLine="0"/>
              <w:jc w:val="center"/>
            </w:pPr>
            <w:r w:rsidRPr="00B1081E">
              <w:t>звезда, с выведенным нулем</w:t>
            </w:r>
          </w:p>
        </w:tc>
      </w:tr>
      <w:tr w:rsidR="0067074F" w:rsidRPr="00B1081E" w:rsidTr="0067074F">
        <w:trPr>
          <w:trHeight w:val="25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масса (железо статора)</w:t>
            </w:r>
          </w:p>
        </w:tc>
        <w:tc>
          <w:tcPr>
            <w:tcW w:w="4678" w:type="dxa"/>
            <w:noWrap/>
            <w:vAlign w:val="center"/>
          </w:tcPr>
          <w:p w:rsidR="0067074F" w:rsidRPr="00B1081E" w:rsidRDefault="0067074F" w:rsidP="009A7B38">
            <w:pPr>
              <w:ind w:firstLine="0"/>
              <w:jc w:val="center"/>
            </w:pPr>
            <w:r w:rsidRPr="00B1081E">
              <w:t>14 200 кг</w:t>
            </w:r>
          </w:p>
        </w:tc>
      </w:tr>
      <w:tr w:rsidR="0067074F" w:rsidRPr="00B1081E" w:rsidTr="0067074F">
        <w:trPr>
          <w:trHeight w:val="25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rPr>
                <w:b/>
                <w:bCs/>
              </w:rPr>
            </w:pPr>
            <w:r w:rsidRPr="00B1081E">
              <w:t>масса (статор обмотанный)</w:t>
            </w:r>
          </w:p>
        </w:tc>
        <w:tc>
          <w:tcPr>
            <w:tcW w:w="4678" w:type="dxa"/>
            <w:noWrap/>
            <w:vAlign w:val="center"/>
          </w:tcPr>
          <w:p w:rsidR="0067074F" w:rsidRPr="00B1081E" w:rsidRDefault="0067074F" w:rsidP="009A7B38">
            <w:pPr>
              <w:ind w:firstLine="0"/>
              <w:jc w:val="center"/>
            </w:pPr>
            <w:r w:rsidRPr="00B1081E">
              <w:t>116 500 кг</w:t>
            </w:r>
          </w:p>
        </w:tc>
      </w:tr>
      <w:tr w:rsidR="0067074F" w:rsidRPr="00B1081E" w:rsidTr="0067074F">
        <w:trPr>
          <w:trHeight w:val="255"/>
        </w:trPr>
        <w:tc>
          <w:tcPr>
            <w:tcW w:w="5685" w:type="dxa"/>
            <w:noWrap/>
            <w:vAlign w:val="bottom"/>
          </w:tcPr>
          <w:p w:rsidR="0067074F" w:rsidRPr="00B1081E" w:rsidRDefault="0067074F" w:rsidP="009A7B38">
            <w:pPr>
              <w:tabs>
                <w:tab w:val="left" w:pos="532"/>
              </w:tabs>
              <w:ind w:firstLine="0"/>
              <w:rPr>
                <w:b/>
                <w:bCs/>
              </w:rPr>
            </w:pPr>
            <w:r w:rsidRPr="00B1081E">
              <w:rPr>
                <w:b/>
                <w:bCs/>
              </w:rPr>
              <w:t>Ротор</w:t>
            </w:r>
          </w:p>
        </w:tc>
        <w:tc>
          <w:tcPr>
            <w:tcW w:w="4678" w:type="dxa"/>
            <w:noWrap/>
            <w:vAlign w:val="center"/>
          </w:tcPr>
          <w:p w:rsidR="0067074F" w:rsidRPr="00B1081E" w:rsidRDefault="0067074F" w:rsidP="009A7B38">
            <w:pPr>
              <w:ind w:firstLine="0"/>
              <w:jc w:val="center"/>
            </w:pPr>
          </w:p>
        </w:tc>
      </w:tr>
      <w:tr w:rsidR="0067074F" w:rsidRPr="00B1081E" w:rsidTr="0067074F">
        <w:trPr>
          <w:trHeight w:val="255"/>
        </w:trPr>
        <w:tc>
          <w:tcPr>
            <w:tcW w:w="5685" w:type="dxa"/>
            <w:noWrap/>
            <w:vAlign w:val="bottom"/>
          </w:tcPr>
          <w:p w:rsidR="0067074F" w:rsidRPr="00B1081E" w:rsidRDefault="0067074F" w:rsidP="003E0073">
            <w:pPr>
              <w:numPr>
                <w:ilvl w:val="0"/>
                <w:numId w:val="20"/>
              </w:numPr>
              <w:tabs>
                <w:tab w:val="left" w:pos="532"/>
              </w:tabs>
              <w:ind w:left="0" w:firstLine="0"/>
              <w:jc w:val="left"/>
            </w:pPr>
            <w:r w:rsidRPr="00B1081E">
              <w:t>тип</w:t>
            </w:r>
          </w:p>
        </w:tc>
        <w:tc>
          <w:tcPr>
            <w:tcW w:w="4678" w:type="dxa"/>
            <w:noWrap/>
            <w:vAlign w:val="center"/>
          </w:tcPr>
          <w:p w:rsidR="0067074F" w:rsidRPr="00B1081E" w:rsidRDefault="0067074F" w:rsidP="009A7B38">
            <w:pPr>
              <w:ind w:firstLine="0"/>
              <w:jc w:val="center"/>
            </w:pPr>
            <w:proofErr w:type="spellStart"/>
            <w:r w:rsidRPr="00B1081E">
              <w:t>явнополюсный</w:t>
            </w:r>
            <w:proofErr w:type="spellEnd"/>
          </w:p>
        </w:tc>
      </w:tr>
      <w:tr w:rsidR="0067074F" w:rsidRPr="00B1081E" w:rsidTr="0067074F">
        <w:trPr>
          <w:trHeight w:val="25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количество полюсов</w:t>
            </w:r>
          </w:p>
        </w:tc>
        <w:tc>
          <w:tcPr>
            <w:tcW w:w="4678" w:type="dxa"/>
            <w:noWrap/>
            <w:vAlign w:val="center"/>
          </w:tcPr>
          <w:p w:rsidR="0067074F" w:rsidRPr="00B1081E" w:rsidRDefault="0067074F" w:rsidP="009A7B38">
            <w:pPr>
              <w:ind w:firstLine="0"/>
              <w:jc w:val="center"/>
            </w:pPr>
            <w:r w:rsidRPr="00B1081E">
              <w:t>32 шт.</w:t>
            </w:r>
          </w:p>
        </w:tc>
      </w:tr>
      <w:tr w:rsidR="0067074F" w:rsidRPr="00B1081E" w:rsidTr="0067074F">
        <w:trPr>
          <w:trHeight w:val="25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 xml:space="preserve">диаметр </w:t>
            </w:r>
          </w:p>
        </w:tc>
        <w:tc>
          <w:tcPr>
            <w:tcW w:w="4678" w:type="dxa"/>
            <w:noWrap/>
            <w:vAlign w:val="center"/>
          </w:tcPr>
          <w:p w:rsidR="0067074F" w:rsidRPr="00B1081E" w:rsidRDefault="0067074F" w:rsidP="009A7B38">
            <w:pPr>
              <w:ind w:firstLine="0"/>
              <w:jc w:val="center"/>
            </w:pPr>
            <w:r w:rsidRPr="00B1081E">
              <w:t>5850 мм</w:t>
            </w:r>
          </w:p>
        </w:tc>
      </w:tr>
      <w:tr w:rsidR="0067074F" w:rsidRPr="00B1081E" w:rsidTr="0067074F">
        <w:trPr>
          <w:trHeight w:val="382"/>
        </w:trPr>
        <w:tc>
          <w:tcPr>
            <w:tcW w:w="5685" w:type="dxa"/>
            <w:noWrap/>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 xml:space="preserve">масса </w:t>
            </w:r>
          </w:p>
        </w:tc>
        <w:tc>
          <w:tcPr>
            <w:tcW w:w="4678" w:type="dxa"/>
            <w:noWrap/>
            <w:vAlign w:val="center"/>
          </w:tcPr>
          <w:p w:rsidR="0067074F" w:rsidRPr="00B1081E" w:rsidRDefault="0067074F" w:rsidP="009A7B38">
            <w:pPr>
              <w:ind w:firstLine="0"/>
              <w:jc w:val="center"/>
            </w:pPr>
            <w:r w:rsidRPr="00B1081E">
              <w:t>225 000 кг</w:t>
            </w:r>
          </w:p>
        </w:tc>
      </w:tr>
      <w:tr w:rsidR="0067074F" w:rsidRPr="00B1081E" w:rsidTr="0067074F">
        <w:trPr>
          <w:trHeight w:val="255"/>
        </w:trPr>
        <w:tc>
          <w:tcPr>
            <w:tcW w:w="5685" w:type="dxa"/>
            <w:noWrap/>
            <w:vAlign w:val="bottom"/>
          </w:tcPr>
          <w:p w:rsidR="0067074F" w:rsidRPr="00B1081E" w:rsidRDefault="0067074F" w:rsidP="009A7B38">
            <w:pPr>
              <w:tabs>
                <w:tab w:val="left" w:pos="532"/>
              </w:tabs>
              <w:ind w:firstLine="0"/>
              <w:rPr>
                <w:b/>
                <w:bCs/>
              </w:rPr>
            </w:pPr>
            <w:r w:rsidRPr="00B1081E">
              <w:rPr>
                <w:b/>
                <w:bCs/>
              </w:rPr>
              <w:t>Воздухоохладители</w:t>
            </w:r>
          </w:p>
        </w:tc>
        <w:tc>
          <w:tcPr>
            <w:tcW w:w="4678" w:type="dxa"/>
            <w:noWrap/>
            <w:vAlign w:val="center"/>
          </w:tcPr>
          <w:p w:rsidR="0067074F" w:rsidRPr="00B1081E" w:rsidRDefault="0067074F" w:rsidP="009A7B38">
            <w:pPr>
              <w:ind w:firstLine="0"/>
              <w:jc w:val="center"/>
            </w:pPr>
          </w:p>
        </w:tc>
      </w:tr>
      <w:tr w:rsidR="0067074F" w:rsidRPr="00B1081E" w:rsidTr="0067074F">
        <w:trPr>
          <w:trHeight w:val="255"/>
        </w:trPr>
        <w:tc>
          <w:tcPr>
            <w:tcW w:w="5685" w:type="dxa"/>
            <w:noWrap/>
            <w:vAlign w:val="bottom"/>
          </w:tcPr>
          <w:p w:rsidR="0067074F" w:rsidRPr="00B1081E" w:rsidRDefault="0067074F" w:rsidP="003E0073">
            <w:pPr>
              <w:numPr>
                <w:ilvl w:val="0"/>
                <w:numId w:val="20"/>
              </w:numPr>
              <w:tabs>
                <w:tab w:val="left" w:pos="532"/>
              </w:tabs>
              <w:ind w:left="0" w:firstLine="0"/>
              <w:jc w:val="left"/>
            </w:pPr>
            <w:r w:rsidRPr="00B1081E">
              <w:t>тип</w:t>
            </w:r>
          </w:p>
        </w:tc>
        <w:tc>
          <w:tcPr>
            <w:tcW w:w="4678" w:type="dxa"/>
            <w:noWrap/>
            <w:vAlign w:val="center"/>
          </w:tcPr>
          <w:p w:rsidR="0067074F" w:rsidRPr="00B1081E" w:rsidRDefault="0067074F" w:rsidP="009A7B38">
            <w:pPr>
              <w:ind w:firstLine="0"/>
              <w:jc w:val="center"/>
            </w:pPr>
            <w:r w:rsidRPr="00B1081E">
              <w:t>ВО 158/1510-60-Н УХЛЧ</w:t>
            </w:r>
          </w:p>
        </w:tc>
      </w:tr>
      <w:tr w:rsidR="0067074F" w:rsidRPr="00B1081E" w:rsidTr="0067074F">
        <w:trPr>
          <w:trHeight w:val="25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количество на генераторе</w:t>
            </w:r>
          </w:p>
        </w:tc>
        <w:tc>
          <w:tcPr>
            <w:tcW w:w="4678" w:type="dxa"/>
            <w:noWrap/>
            <w:vAlign w:val="center"/>
          </w:tcPr>
          <w:p w:rsidR="0067074F" w:rsidRPr="00B1081E" w:rsidRDefault="0067074F" w:rsidP="009A7B38">
            <w:pPr>
              <w:ind w:firstLine="0"/>
              <w:jc w:val="center"/>
            </w:pPr>
            <w:r w:rsidRPr="00B1081E">
              <w:t>8 шт.</w:t>
            </w:r>
          </w:p>
        </w:tc>
      </w:tr>
      <w:tr w:rsidR="0067074F" w:rsidRPr="00B1081E" w:rsidTr="0067074F">
        <w:trPr>
          <w:trHeight w:val="28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максимальное рабочее давление воды</w:t>
            </w:r>
          </w:p>
        </w:tc>
        <w:tc>
          <w:tcPr>
            <w:tcW w:w="4678" w:type="dxa"/>
            <w:noWrap/>
            <w:vAlign w:val="center"/>
          </w:tcPr>
          <w:p w:rsidR="0067074F" w:rsidRPr="00B1081E" w:rsidRDefault="0067074F" w:rsidP="009A7B38">
            <w:pPr>
              <w:ind w:firstLine="0"/>
              <w:jc w:val="center"/>
            </w:pPr>
            <w:r w:rsidRPr="00B1081E">
              <w:rPr>
                <w:lang w:val="en-US"/>
              </w:rPr>
              <w:t xml:space="preserve">0,2 </w:t>
            </w:r>
            <w:proofErr w:type="spellStart"/>
            <w:r w:rsidRPr="00B1081E">
              <w:rPr>
                <w:lang w:val="en-US"/>
              </w:rPr>
              <w:t>МПа</w:t>
            </w:r>
            <w:proofErr w:type="spellEnd"/>
          </w:p>
        </w:tc>
      </w:tr>
      <w:tr w:rsidR="0067074F" w:rsidRPr="00B1081E" w:rsidTr="0067074F">
        <w:trPr>
          <w:trHeight w:val="359"/>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масса воздухоохладителя</w:t>
            </w:r>
          </w:p>
        </w:tc>
        <w:tc>
          <w:tcPr>
            <w:tcW w:w="4678" w:type="dxa"/>
            <w:noWrap/>
            <w:vAlign w:val="center"/>
          </w:tcPr>
          <w:p w:rsidR="0067074F" w:rsidRPr="00B1081E" w:rsidRDefault="0067074F" w:rsidP="009A7B38">
            <w:pPr>
              <w:ind w:firstLine="0"/>
              <w:jc w:val="center"/>
            </w:pPr>
            <w:r w:rsidRPr="00B1081E">
              <w:t>748 кг</w:t>
            </w:r>
          </w:p>
        </w:tc>
      </w:tr>
      <w:tr w:rsidR="0067074F" w:rsidRPr="00B1081E" w:rsidTr="0067074F">
        <w:trPr>
          <w:trHeight w:val="255"/>
        </w:trPr>
        <w:tc>
          <w:tcPr>
            <w:tcW w:w="5685" w:type="dxa"/>
            <w:noWrap/>
            <w:vAlign w:val="bottom"/>
          </w:tcPr>
          <w:p w:rsidR="0067074F" w:rsidRPr="00B1081E" w:rsidRDefault="0067074F" w:rsidP="009A7B38">
            <w:pPr>
              <w:tabs>
                <w:tab w:val="left" w:pos="532"/>
              </w:tabs>
              <w:ind w:firstLine="0"/>
              <w:rPr>
                <w:b/>
                <w:bCs/>
              </w:rPr>
            </w:pPr>
            <w:r w:rsidRPr="00B1081E">
              <w:rPr>
                <w:b/>
                <w:bCs/>
              </w:rPr>
              <w:t>Подпятник (ПП)</w:t>
            </w:r>
          </w:p>
        </w:tc>
        <w:tc>
          <w:tcPr>
            <w:tcW w:w="4678" w:type="dxa"/>
            <w:noWrap/>
            <w:vAlign w:val="center"/>
          </w:tcPr>
          <w:p w:rsidR="0067074F" w:rsidRPr="00B1081E" w:rsidRDefault="0067074F" w:rsidP="009A7B38">
            <w:pPr>
              <w:ind w:firstLine="0"/>
              <w:jc w:val="center"/>
            </w:pPr>
          </w:p>
        </w:tc>
      </w:tr>
      <w:tr w:rsidR="0067074F" w:rsidRPr="00B1081E" w:rsidTr="0067074F">
        <w:trPr>
          <w:trHeight w:val="255"/>
        </w:trPr>
        <w:tc>
          <w:tcPr>
            <w:tcW w:w="5685" w:type="dxa"/>
            <w:noWrap/>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тип ПП, сегментов</w:t>
            </w:r>
          </w:p>
        </w:tc>
        <w:tc>
          <w:tcPr>
            <w:tcW w:w="4678" w:type="dxa"/>
            <w:noWrap/>
            <w:vAlign w:val="center"/>
          </w:tcPr>
          <w:p w:rsidR="0067074F" w:rsidRPr="00B1081E" w:rsidRDefault="0067074F" w:rsidP="009A7B38">
            <w:pPr>
              <w:ind w:firstLine="0"/>
              <w:jc w:val="center"/>
            </w:pPr>
            <w:r w:rsidRPr="00B1081E">
              <w:t>сегментный, самоустанавливающийся, на жесткой винтовой опоре, сегменты с эластичным металлопластмассовым покрытием (ЭМП)</w:t>
            </w:r>
          </w:p>
        </w:tc>
      </w:tr>
      <w:tr w:rsidR="0067074F" w:rsidRPr="00B1081E" w:rsidTr="0067074F">
        <w:trPr>
          <w:trHeight w:val="25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количество сегментов</w:t>
            </w:r>
          </w:p>
        </w:tc>
        <w:tc>
          <w:tcPr>
            <w:tcW w:w="4678" w:type="dxa"/>
            <w:noWrap/>
            <w:vAlign w:val="center"/>
          </w:tcPr>
          <w:p w:rsidR="0067074F" w:rsidRPr="00B1081E" w:rsidRDefault="0067074F" w:rsidP="009A7B38">
            <w:pPr>
              <w:ind w:firstLine="0"/>
              <w:jc w:val="center"/>
            </w:pPr>
            <w:r w:rsidRPr="00B1081E">
              <w:t>8 шт.</w:t>
            </w:r>
          </w:p>
        </w:tc>
      </w:tr>
      <w:tr w:rsidR="0067074F" w:rsidRPr="00B1081E" w:rsidTr="0067074F">
        <w:trPr>
          <w:trHeight w:val="28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объем масла в ванне ПП</w:t>
            </w:r>
          </w:p>
        </w:tc>
        <w:tc>
          <w:tcPr>
            <w:tcW w:w="4678" w:type="dxa"/>
            <w:noWrap/>
            <w:vAlign w:val="center"/>
          </w:tcPr>
          <w:p w:rsidR="0067074F" w:rsidRPr="00B1081E" w:rsidRDefault="0067074F" w:rsidP="009A7B38">
            <w:pPr>
              <w:ind w:firstLine="0"/>
              <w:jc w:val="center"/>
            </w:pPr>
            <w:r w:rsidRPr="00B1081E">
              <w:t>8 м</w:t>
            </w:r>
            <w:r w:rsidRPr="00B1081E">
              <w:rPr>
                <w:vertAlign w:val="superscript"/>
              </w:rPr>
              <w:t>3</w:t>
            </w:r>
          </w:p>
        </w:tc>
      </w:tr>
      <w:tr w:rsidR="0067074F" w:rsidRPr="00B1081E" w:rsidTr="0067074F">
        <w:trPr>
          <w:trHeight w:val="25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масса втулки ПП</w:t>
            </w:r>
          </w:p>
        </w:tc>
        <w:tc>
          <w:tcPr>
            <w:tcW w:w="4678" w:type="dxa"/>
            <w:noWrap/>
            <w:vAlign w:val="center"/>
          </w:tcPr>
          <w:p w:rsidR="0067074F" w:rsidRPr="00B1081E" w:rsidRDefault="0067074F" w:rsidP="009A7B38">
            <w:pPr>
              <w:ind w:firstLine="0"/>
              <w:jc w:val="center"/>
            </w:pPr>
            <w:r w:rsidRPr="00B1081E">
              <w:t>8 600 кг</w:t>
            </w:r>
          </w:p>
        </w:tc>
      </w:tr>
      <w:tr w:rsidR="0067074F" w:rsidRPr="00B1081E" w:rsidTr="0067074F">
        <w:trPr>
          <w:trHeight w:val="25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масса сегмента</w:t>
            </w:r>
          </w:p>
        </w:tc>
        <w:tc>
          <w:tcPr>
            <w:tcW w:w="4678" w:type="dxa"/>
            <w:noWrap/>
            <w:vAlign w:val="center"/>
          </w:tcPr>
          <w:p w:rsidR="0067074F" w:rsidRPr="00B1081E" w:rsidRDefault="0067074F" w:rsidP="009A7B38">
            <w:pPr>
              <w:ind w:firstLine="0"/>
              <w:jc w:val="center"/>
            </w:pPr>
            <w:r w:rsidRPr="00B1081E">
              <w:t>135 кг</w:t>
            </w:r>
          </w:p>
        </w:tc>
      </w:tr>
      <w:tr w:rsidR="0067074F" w:rsidRPr="00B1081E" w:rsidTr="0067074F">
        <w:trPr>
          <w:trHeight w:val="25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диаметр наружный диска ПП</w:t>
            </w:r>
          </w:p>
        </w:tc>
        <w:tc>
          <w:tcPr>
            <w:tcW w:w="4678" w:type="dxa"/>
            <w:noWrap/>
            <w:vAlign w:val="center"/>
          </w:tcPr>
          <w:p w:rsidR="0067074F" w:rsidRPr="00B1081E" w:rsidRDefault="0067074F" w:rsidP="009A7B38">
            <w:pPr>
              <w:ind w:firstLine="0"/>
              <w:jc w:val="center"/>
            </w:pPr>
            <w:r w:rsidRPr="00B1081E">
              <w:t>2310 мм</w:t>
            </w:r>
          </w:p>
        </w:tc>
      </w:tr>
      <w:tr w:rsidR="0067074F" w:rsidRPr="00B1081E" w:rsidTr="0067074F">
        <w:trPr>
          <w:trHeight w:val="25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диаметр внутренний диска ПП</w:t>
            </w:r>
          </w:p>
        </w:tc>
        <w:tc>
          <w:tcPr>
            <w:tcW w:w="4678" w:type="dxa"/>
            <w:noWrap/>
            <w:vAlign w:val="center"/>
          </w:tcPr>
          <w:p w:rsidR="0067074F" w:rsidRPr="00B1081E" w:rsidRDefault="0067074F" w:rsidP="009A7B38">
            <w:pPr>
              <w:ind w:firstLine="0"/>
              <w:jc w:val="center"/>
            </w:pPr>
            <w:r w:rsidRPr="00B1081E">
              <w:t>950 мм</w:t>
            </w:r>
          </w:p>
        </w:tc>
      </w:tr>
      <w:tr w:rsidR="0067074F" w:rsidRPr="00B1081E" w:rsidTr="0067074F">
        <w:trPr>
          <w:trHeight w:val="25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масса диска ПП</w:t>
            </w:r>
          </w:p>
        </w:tc>
        <w:tc>
          <w:tcPr>
            <w:tcW w:w="4678" w:type="dxa"/>
            <w:noWrap/>
            <w:vAlign w:val="center"/>
          </w:tcPr>
          <w:p w:rsidR="0067074F" w:rsidRPr="00B1081E" w:rsidRDefault="0067074F" w:rsidP="009A7B38">
            <w:pPr>
              <w:ind w:firstLine="0"/>
              <w:jc w:val="center"/>
            </w:pPr>
            <w:r w:rsidRPr="00B1081E">
              <w:t>3 000 кг</w:t>
            </w:r>
          </w:p>
        </w:tc>
      </w:tr>
      <w:tr w:rsidR="0067074F" w:rsidRPr="00B1081E" w:rsidTr="0067074F">
        <w:trPr>
          <w:trHeight w:val="255"/>
        </w:trPr>
        <w:tc>
          <w:tcPr>
            <w:tcW w:w="5685" w:type="dxa"/>
            <w:noWrap/>
            <w:vAlign w:val="bottom"/>
          </w:tcPr>
          <w:p w:rsidR="0067074F" w:rsidRPr="00B1081E" w:rsidRDefault="0067074F" w:rsidP="009A7B38">
            <w:pPr>
              <w:tabs>
                <w:tab w:val="left" w:pos="532"/>
              </w:tabs>
              <w:ind w:firstLine="0"/>
              <w:rPr>
                <w:b/>
                <w:bCs/>
              </w:rPr>
            </w:pPr>
            <w:r w:rsidRPr="00B1081E">
              <w:rPr>
                <w:b/>
                <w:bCs/>
              </w:rPr>
              <w:t>Верхняя крестовина (ВК)</w:t>
            </w:r>
          </w:p>
        </w:tc>
        <w:tc>
          <w:tcPr>
            <w:tcW w:w="4678" w:type="dxa"/>
            <w:noWrap/>
            <w:vAlign w:val="center"/>
          </w:tcPr>
          <w:p w:rsidR="0067074F" w:rsidRPr="00B1081E" w:rsidRDefault="0067074F" w:rsidP="009A7B38">
            <w:pPr>
              <w:ind w:firstLine="0"/>
              <w:jc w:val="center"/>
            </w:pPr>
          </w:p>
        </w:tc>
      </w:tr>
      <w:tr w:rsidR="0067074F" w:rsidRPr="00B1081E" w:rsidTr="0067074F">
        <w:trPr>
          <w:trHeight w:val="25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тип верхней крестовины</w:t>
            </w:r>
          </w:p>
        </w:tc>
        <w:tc>
          <w:tcPr>
            <w:tcW w:w="4678" w:type="dxa"/>
            <w:noWrap/>
            <w:vAlign w:val="center"/>
          </w:tcPr>
          <w:p w:rsidR="0067074F" w:rsidRPr="00B1081E" w:rsidRDefault="0067074F" w:rsidP="009A7B38">
            <w:pPr>
              <w:ind w:firstLine="0"/>
              <w:jc w:val="center"/>
            </w:pPr>
            <w:r w:rsidRPr="00B1081E">
              <w:t>лучевая</w:t>
            </w:r>
          </w:p>
        </w:tc>
      </w:tr>
      <w:tr w:rsidR="0067074F" w:rsidRPr="00B1081E" w:rsidTr="0067074F">
        <w:trPr>
          <w:trHeight w:val="25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количество лап</w:t>
            </w:r>
          </w:p>
        </w:tc>
        <w:tc>
          <w:tcPr>
            <w:tcW w:w="4678" w:type="dxa"/>
            <w:noWrap/>
            <w:vAlign w:val="center"/>
          </w:tcPr>
          <w:p w:rsidR="0067074F" w:rsidRPr="00B1081E" w:rsidRDefault="0067074F" w:rsidP="009A7B38">
            <w:pPr>
              <w:ind w:firstLine="0"/>
              <w:jc w:val="center"/>
            </w:pPr>
            <w:r w:rsidRPr="00B1081E">
              <w:t>8 шт.</w:t>
            </w:r>
          </w:p>
        </w:tc>
      </w:tr>
      <w:tr w:rsidR="0067074F" w:rsidRPr="00B1081E" w:rsidTr="0067074F">
        <w:trPr>
          <w:trHeight w:val="25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rPr>
                <w:b/>
                <w:bCs/>
              </w:rPr>
            </w:pPr>
            <w:r w:rsidRPr="00B1081E">
              <w:t xml:space="preserve">масса </w:t>
            </w:r>
          </w:p>
        </w:tc>
        <w:tc>
          <w:tcPr>
            <w:tcW w:w="4678" w:type="dxa"/>
            <w:noWrap/>
            <w:vAlign w:val="center"/>
          </w:tcPr>
          <w:p w:rsidR="0067074F" w:rsidRPr="00B1081E" w:rsidRDefault="0067074F" w:rsidP="009A7B38">
            <w:pPr>
              <w:ind w:firstLine="0"/>
              <w:jc w:val="center"/>
            </w:pPr>
            <w:r w:rsidRPr="00B1081E">
              <w:t>87000 кг</w:t>
            </w:r>
          </w:p>
        </w:tc>
      </w:tr>
      <w:tr w:rsidR="0067074F" w:rsidRPr="00B1081E" w:rsidTr="0067074F">
        <w:trPr>
          <w:trHeight w:val="255"/>
        </w:trPr>
        <w:tc>
          <w:tcPr>
            <w:tcW w:w="5685" w:type="dxa"/>
            <w:noWrap/>
            <w:vAlign w:val="bottom"/>
          </w:tcPr>
          <w:p w:rsidR="0067074F" w:rsidRPr="00B1081E" w:rsidRDefault="0067074F" w:rsidP="009A7B38">
            <w:pPr>
              <w:tabs>
                <w:tab w:val="left" w:pos="532"/>
              </w:tabs>
              <w:ind w:firstLine="0"/>
              <w:rPr>
                <w:b/>
                <w:bCs/>
              </w:rPr>
            </w:pPr>
            <w:r w:rsidRPr="00B1081E">
              <w:rPr>
                <w:b/>
                <w:bCs/>
              </w:rPr>
              <w:t>Маслоохладители подпятника</w:t>
            </w:r>
          </w:p>
        </w:tc>
        <w:tc>
          <w:tcPr>
            <w:tcW w:w="4678" w:type="dxa"/>
            <w:noWrap/>
            <w:vAlign w:val="center"/>
          </w:tcPr>
          <w:p w:rsidR="0067074F" w:rsidRPr="00B1081E" w:rsidRDefault="0067074F" w:rsidP="009A7B38">
            <w:pPr>
              <w:ind w:firstLine="0"/>
              <w:jc w:val="center"/>
            </w:pPr>
          </w:p>
        </w:tc>
      </w:tr>
      <w:tr w:rsidR="0067074F" w:rsidRPr="00B1081E" w:rsidTr="0067074F">
        <w:trPr>
          <w:trHeight w:val="255"/>
        </w:trPr>
        <w:tc>
          <w:tcPr>
            <w:tcW w:w="5685" w:type="dxa"/>
            <w:noWrap/>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тип секций маслоохладителя</w:t>
            </w:r>
          </w:p>
        </w:tc>
        <w:tc>
          <w:tcPr>
            <w:tcW w:w="4678" w:type="dxa"/>
            <w:noWrap/>
            <w:vAlign w:val="center"/>
          </w:tcPr>
          <w:p w:rsidR="0067074F" w:rsidRPr="00B1081E" w:rsidRDefault="0067074F" w:rsidP="009A7B38">
            <w:pPr>
              <w:ind w:firstLine="0"/>
              <w:jc w:val="center"/>
            </w:pPr>
            <w:r w:rsidRPr="00B1081E">
              <w:t>8 шт. радиаторных (нижний ряд);</w:t>
            </w:r>
          </w:p>
          <w:p w:rsidR="0067074F" w:rsidRPr="00B1081E" w:rsidRDefault="0067074F" w:rsidP="009A7B38">
            <w:pPr>
              <w:ind w:firstLine="0"/>
              <w:jc w:val="center"/>
            </w:pPr>
            <w:r w:rsidRPr="00B1081E">
              <w:t>8 шт. U-образные (верхний ряд).</w:t>
            </w:r>
          </w:p>
        </w:tc>
      </w:tr>
      <w:tr w:rsidR="0067074F" w:rsidRPr="00B1081E" w:rsidTr="0067074F">
        <w:trPr>
          <w:trHeight w:val="25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количество секций маслоохладителя</w:t>
            </w:r>
          </w:p>
        </w:tc>
        <w:tc>
          <w:tcPr>
            <w:tcW w:w="4678" w:type="dxa"/>
            <w:noWrap/>
            <w:vAlign w:val="center"/>
          </w:tcPr>
          <w:p w:rsidR="0067074F" w:rsidRPr="00B1081E" w:rsidRDefault="0067074F" w:rsidP="009A7B38">
            <w:pPr>
              <w:ind w:firstLine="0"/>
              <w:jc w:val="center"/>
            </w:pPr>
            <w:r w:rsidRPr="00B1081E">
              <w:t>16 шт.</w:t>
            </w:r>
          </w:p>
        </w:tc>
      </w:tr>
      <w:tr w:rsidR="0067074F" w:rsidRPr="00B1081E" w:rsidTr="0067074F">
        <w:trPr>
          <w:trHeight w:val="25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масса секции маслоохладителя</w:t>
            </w:r>
          </w:p>
        </w:tc>
        <w:tc>
          <w:tcPr>
            <w:tcW w:w="4678" w:type="dxa"/>
            <w:noWrap/>
            <w:vAlign w:val="center"/>
          </w:tcPr>
          <w:p w:rsidR="0067074F" w:rsidRPr="00B1081E" w:rsidRDefault="0067074F" w:rsidP="009A7B38">
            <w:pPr>
              <w:ind w:firstLine="0"/>
              <w:jc w:val="center"/>
            </w:pPr>
            <w:r w:rsidRPr="00B1081E">
              <w:t>160 кг</w:t>
            </w:r>
          </w:p>
        </w:tc>
      </w:tr>
      <w:tr w:rsidR="0067074F" w:rsidRPr="00B1081E" w:rsidTr="0067074F">
        <w:trPr>
          <w:trHeight w:val="255"/>
        </w:trPr>
        <w:tc>
          <w:tcPr>
            <w:tcW w:w="5685" w:type="dxa"/>
            <w:noWrap/>
            <w:vAlign w:val="bottom"/>
          </w:tcPr>
          <w:p w:rsidR="0067074F" w:rsidRPr="00B1081E" w:rsidRDefault="0067074F" w:rsidP="009A7B38">
            <w:pPr>
              <w:tabs>
                <w:tab w:val="left" w:pos="532"/>
              </w:tabs>
              <w:ind w:firstLine="0"/>
              <w:rPr>
                <w:b/>
                <w:bCs/>
              </w:rPr>
            </w:pPr>
            <w:r w:rsidRPr="00B1081E">
              <w:rPr>
                <w:b/>
                <w:bCs/>
              </w:rPr>
              <w:t>Генераторные подшипники (ВГП, НГП)</w:t>
            </w:r>
          </w:p>
        </w:tc>
        <w:tc>
          <w:tcPr>
            <w:tcW w:w="4678" w:type="dxa"/>
            <w:noWrap/>
            <w:vAlign w:val="center"/>
          </w:tcPr>
          <w:p w:rsidR="0067074F" w:rsidRPr="00B1081E" w:rsidRDefault="0067074F" w:rsidP="009A7B38">
            <w:pPr>
              <w:ind w:firstLine="0"/>
              <w:jc w:val="center"/>
            </w:pPr>
          </w:p>
        </w:tc>
      </w:tr>
      <w:tr w:rsidR="0067074F" w:rsidRPr="00B1081E" w:rsidTr="0067074F">
        <w:trPr>
          <w:trHeight w:val="255"/>
        </w:trPr>
        <w:tc>
          <w:tcPr>
            <w:tcW w:w="5685" w:type="dxa"/>
            <w:noWrap/>
            <w:vAlign w:val="bottom"/>
          </w:tcPr>
          <w:p w:rsidR="0067074F" w:rsidRPr="00B1081E" w:rsidRDefault="0067074F" w:rsidP="003E0073">
            <w:pPr>
              <w:numPr>
                <w:ilvl w:val="0"/>
                <w:numId w:val="20"/>
              </w:numPr>
              <w:tabs>
                <w:tab w:val="left" w:pos="532"/>
              </w:tabs>
              <w:ind w:left="0" w:firstLine="0"/>
              <w:jc w:val="left"/>
            </w:pPr>
            <w:r w:rsidRPr="00B1081E">
              <w:t>тип</w:t>
            </w:r>
          </w:p>
        </w:tc>
        <w:tc>
          <w:tcPr>
            <w:tcW w:w="4678" w:type="dxa"/>
            <w:noWrap/>
            <w:vAlign w:val="center"/>
          </w:tcPr>
          <w:p w:rsidR="0067074F" w:rsidRPr="00B1081E" w:rsidRDefault="0067074F" w:rsidP="009A7B38">
            <w:pPr>
              <w:ind w:firstLine="0"/>
              <w:jc w:val="center"/>
            </w:pPr>
            <w:r w:rsidRPr="00B1081E">
              <w:t>Сегментный</w:t>
            </w:r>
          </w:p>
        </w:tc>
      </w:tr>
      <w:tr w:rsidR="0067074F" w:rsidRPr="00B1081E" w:rsidTr="0067074F">
        <w:trPr>
          <w:trHeight w:val="25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количество сегментов</w:t>
            </w:r>
          </w:p>
        </w:tc>
        <w:tc>
          <w:tcPr>
            <w:tcW w:w="4678" w:type="dxa"/>
            <w:noWrap/>
            <w:vAlign w:val="center"/>
          </w:tcPr>
          <w:p w:rsidR="0067074F" w:rsidRPr="00B1081E" w:rsidRDefault="0067074F" w:rsidP="009A7B38">
            <w:pPr>
              <w:ind w:firstLine="0"/>
              <w:jc w:val="center"/>
            </w:pPr>
            <w:r w:rsidRPr="00B1081E">
              <w:t>ВГП-8 шт., НГП-8 шт.</w:t>
            </w:r>
          </w:p>
        </w:tc>
      </w:tr>
      <w:tr w:rsidR="0067074F" w:rsidRPr="00B1081E" w:rsidTr="0067074F">
        <w:trPr>
          <w:trHeight w:val="25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 xml:space="preserve">тип сегментов </w:t>
            </w:r>
          </w:p>
        </w:tc>
        <w:tc>
          <w:tcPr>
            <w:tcW w:w="4678" w:type="dxa"/>
            <w:noWrap/>
            <w:vAlign w:val="center"/>
          </w:tcPr>
          <w:p w:rsidR="0067074F" w:rsidRPr="00B1081E" w:rsidRDefault="0067074F" w:rsidP="009A7B38">
            <w:pPr>
              <w:ind w:firstLine="0"/>
              <w:jc w:val="center"/>
            </w:pPr>
            <w:r w:rsidRPr="00B1081E">
              <w:t>с баббитовым покрытием (марка Б- 83)</w:t>
            </w:r>
          </w:p>
        </w:tc>
      </w:tr>
      <w:tr w:rsidR="0067074F" w:rsidRPr="00B1081E" w:rsidTr="0067074F">
        <w:trPr>
          <w:trHeight w:val="25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диаметр рубашки вала ВГП, НГП</w:t>
            </w:r>
          </w:p>
        </w:tc>
        <w:tc>
          <w:tcPr>
            <w:tcW w:w="4678" w:type="dxa"/>
            <w:noWrap/>
            <w:vAlign w:val="center"/>
          </w:tcPr>
          <w:p w:rsidR="0067074F" w:rsidRPr="00B1081E" w:rsidRDefault="0067074F" w:rsidP="009A7B38">
            <w:pPr>
              <w:ind w:firstLine="0"/>
              <w:jc w:val="center"/>
            </w:pPr>
            <w:r w:rsidRPr="00B1081E">
              <w:t>1300 мм</w:t>
            </w:r>
          </w:p>
        </w:tc>
      </w:tr>
      <w:tr w:rsidR="0067074F" w:rsidRPr="00B1081E" w:rsidTr="0067074F">
        <w:trPr>
          <w:trHeight w:val="25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масса сегмента</w:t>
            </w:r>
          </w:p>
        </w:tc>
        <w:tc>
          <w:tcPr>
            <w:tcW w:w="4678" w:type="dxa"/>
            <w:noWrap/>
            <w:vAlign w:val="center"/>
          </w:tcPr>
          <w:p w:rsidR="0067074F" w:rsidRPr="00B1081E" w:rsidRDefault="0067074F" w:rsidP="009A7B38">
            <w:pPr>
              <w:ind w:firstLine="0"/>
              <w:jc w:val="center"/>
            </w:pPr>
            <w:r w:rsidRPr="00B1081E">
              <w:t>70 кг</w:t>
            </w:r>
          </w:p>
        </w:tc>
      </w:tr>
      <w:tr w:rsidR="0067074F" w:rsidRPr="00B1081E" w:rsidTr="0067074F">
        <w:trPr>
          <w:trHeight w:val="255"/>
        </w:trPr>
        <w:tc>
          <w:tcPr>
            <w:tcW w:w="5685" w:type="dxa"/>
            <w:noWrap/>
            <w:vAlign w:val="bottom"/>
          </w:tcPr>
          <w:p w:rsidR="0067074F" w:rsidRPr="00B1081E" w:rsidRDefault="0067074F" w:rsidP="009A7B38">
            <w:pPr>
              <w:tabs>
                <w:tab w:val="left" w:pos="532"/>
              </w:tabs>
              <w:ind w:firstLine="0"/>
            </w:pPr>
            <w:r w:rsidRPr="00B1081E">
              <w:rPr>
                <w:b/>
                <w:bCs/>
              </w:rPr>
              <w:t>Нижняя крестовина</w:t>
            </w:r>
          </w:p>
        </w:tc>
        <w:tc>
          <w:tcPr>
            <w:tcW w:w="4678" w:type="dxa"/>
            <w:noWrap/>
            <w:vAlign w:val="center"/>
          </w:tcPr>
          <w:p w:rsidR="0067074F" w:rsidRPr="00B1081E" w:rsidRDefault="0067074F" w:rsidP="009A7B38">
            <w:pPr>
              <w:ind w:firstLine="0"/>
              <w:jc w:val="center"/>
            </w:pPr>
          </w:p>
        </w:tc>
      </w:tr>
      <w:tr w:rsidR="0067074F" w:rsidRPr="00B1081E" w:rsidTr="0067074F">
        <w:trPr>
          <w:trHeight w:val="25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тип нижней крестовины</w:t>
            </w:r>
          </w:p>
        </w:tc>
        <w:tc>
          <w:tcPr>
            <w:tcW w:w="4678" w:type="dxa"/>
            <w:noWrap/>
            <w:vAlign w:val="center"/>
          </w:tcPr>
          <w:p w:rsidR="0067074F" w:rsidRPr="00B1081E" w:rsidRDefault="0067074F" w:rsidP="009A7B38">
            <w:pPr>
              <w:ind w:firstLine="0"/>
              <w:jc w:val="center"/>
            </w:pPr>
            <w:r w:rsidRPr="00B1081E">
              <w:t>лучевая</w:t>
            </w:r>
          </w:p>
        </w:tc>
      </w:tr>
      <w:tr w:rsidR="0067074F" w:rsidRPr="00B1081E" w:rsidTr="0067074F">
        <w:trPr>
          <w:trHeight w:val="25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количество лап</w:t>
            </w:r>
          </w:p>
        </w:tc>
        <w:tc>
          <w:tcPr>
            <w:tcW w:w="4678" w:type="dxa"/>
            <w:noWrap/>
            <w:vAlign w:val="center"/>
          </w:tcPr>
          <w:p w:rsidR="0067074F" w:rsidRPr="00B1081E" w:rsidRDefault="0067074F" w:rsidP="009A7B38">
            <w:pPr>
              <w:ind w:firstLine="0"/>
              <w:jc w:val="center"/>
            </w:pPr>
            <w:r w:rsidRPr="00B1081E">
              <w:t>8 шт.</w:t>
            </w:r>
          </w:p>
        </w:tc>
      </w:tr>
      <w:tr w:rsidR="0067074F" w:rsidRPr="00B1081E" w:rsidTr="0067074F">
        <w:trPr>
          <w:trHeight w:val="25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rPr>
                <w:b/>
                <w:bCs/>
              </w:rPr>
            </w:pPr>
            <w:r w:rsidRPr="00B1081E">
              <w:t>масса нижней крестовины</w:t>
            </w:r>
          </w:p>
        </w:tc>
        <w:tc>
          <w:tcPr>
            <w:tcW w:w="4678" w:type="dxa"/>
            <w:noWrap/>
            <w:vAlign w:val="center"/>
          </w:tcPr>
          <w:p w:rsidR="0067074F" w:rsidRPr="00B1081E" w:rsidRDefault="0067074F" w:rsidP="009A7B38">
            <w:pPr>
              <w:ind w:firstLine="0"/>
              <w:jc w:val="center"/>
            </w:pPr>
            <w:r w:rsidRPr="00B1081E">
              <w:t>16800 кг</w:t>
            </w:r>
          </w:p>
        </w:tc>
      </w:tr>
      <w:tr w:rsidR="0067074F" w:rsidRPr="00B1081E" w:rsidTr="0067074F">
        <w:trPr>
          <w:trHeight w:val="255"/>
        </w:trPr>
        <w:tc>
          <w:tcPr>
            <w:tcW w:w="5685" w:type="dxa"/>
            <w:noWrap/>
            <w:vAlign w:val="bottom"/>
          </w:tcPr>
          <w:p w:rsidR="0067074F" w:rsidRPr="00B1081E" w:rsidRDefault="0067074F" w:rsidP="009A7B38">
            <w:pPr>
              <w:tabs>
                <w:tab w:val="left" w:pos="532"/>
              </w:tabs>
              <w:ind w:firstLine="0"/>
              <w:rPr>
                <w:b/>
                <w:bCs/>
              </w:rPr>
            </w:pPr>
            <w:r w:rsidRPr="00B1081E">
              <w:rPr>
                <w:b/>
                <w:bCs/>
              </w:rPr>
              <w:t>Секции маслоохладителя НГП, ВГП</w:t>
            </w:r>
          </w:p>
        </w:tc>
        <w:tc>
          <w:tcPr>
            <w:tcW w:w="4678" w:type="dxa"/>
            <w:noWrap/>
            <w:vAlign w:val="center"/>
          </w:tcPr>
          <w:p w:rsidR="0067074F" w:rsidRPr="00B1081E" w:rsidRDefault="0067074F" w:rsidP="009A7B38">
            <w:pPr>
              <w:ind w:firstLine="0"/>
              <w:jc w:val="center"/>
            </w:pPr>
          </w:p>
        </w:tc>
      </w:tr>
      <w:tr w:rsidR="0067074F" w:rsidRPr="00B1081E" w:rsidTr="0067074F">
        <w:trPr>
          <w:trHeight w:val="510"/>
        </w:trPr>
        <w:tc>
          <w:tcPr>
            <w:tcW w:w="5685" w:type="dxa"/>
            <w:noWrap/>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тип секций маслоохладителей</w:t>
            </w:r>
          </w:p>
        </w:tc>
        <w:tc>
          <w:tcPr>
            <w:tcW w:w="4678" w:type="dxa"/>
            <w:noWrap/>
            <w:vAlign w:val="center"/>
          </w:tcPr>
          <w:p w:rsidR="0067074F" w:rsidRPr="00B1081E" w:rsidRDefault="0067074F" w:rsidP="009A7B38">
            <w:pPr>
              <w:ind w:firstLine="0"/>
              <w:jc w:val="center"/>
            </w:pPr>
            <w:r w:rsidRPr="00B1081E">
              <w:t>ВГП - (в ванне ПП)</w:t>
            </w:r>
          </w:p>
          <w:p w:rsidR="0067074F" w:rsidRPr="00B1081E" w:rsidRDefault="0067074F" w:rsidP="009A7B38">
            <w:pPr>
              <w:ind w:firstLine="0"/>
              <w:jc w:val="center"/>
            </w:pPr>
            <w:r w:rsidRPr="00B1081E">
              <w:t>НГП - кольцевой</w:t>
            </w:r>
          </w:p>
        </w:tc>
      </w:tr>
      <w:tr w:rsidR="0067074F" w:rsidRPr="00B1081E" w:rsidTr="0067074F">
        <w:trPr>
          <w:trHeight w:val="25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количество секций в ванне НГП</w:t>
            </w:r>
          </w:p>
        </w:tc>
        <w:tc>
          <w:tcPr>
            <w:tcW w:w="4678" w:type="dxa"/>
            <w:noWrap/>
            <w:vAlign w:val="center"/>
          </w:tcPr>
          <w:p w:rsidR="0067074F" w:rsidRPr="00B1081E" w:rsidRDefault="0067074F" w:rsidP="009A7B38">
            <w:pPr>
              <w:ind w:firstLine="0"/>
              <w:jc w:val="center"/>
            </w:pPr>
            <w:r w:rsidRPr="00B1081E">
              <w:t>1 кольцо</w:t>
            </w:r>
          </w:p>
        </w:tc>
      </w:tr>
      <w:tr w:rsidR="0067074F" w:rsidRPr="00B1081E" w:rsidTr="0067074F">
        <w:trPr>
          <w:trHeight w:val="28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максимальное рабочее давление воды</w:t>
            </w:r>
          </w:p>
        </w:tc>
        <w:tc>
          <w:tcPr>
            <w:tcW w:w="4678" w:type="dxa"/>
            <w:noWrap/>
            <w:vAlign w:val="center"/>
          </w:tcPr>
          <w:p w:rsidR="0067074F" w:rsidRPr="00B1081E" w:rsidRDefault="0067074F" w:rsidP="009A7B38">
            <w:pPr>
              <w:ind w:firstLine="0"/>
              <w:jc w:val="center"/>
            </w:pPr>
            <w:r w:rsidRPr="00B1081E">
              <w:t>0,</w:t>
            </w:r>
            <w:r w:rsidRPr="00B1081E">
              <w:rPr>
                <w:lang w:val="en-US"/>
              </w:rPr>
              <w:t>2</w:t>
            </w:r>
            <w:r w:rsidRPr="00B1081E">
              <w:t xml:space="preserve"> МПа</w:t>
            </w:r>
          </w:p>
        </w:tc>
      </w:tr>
      <w:tr w:rsidR="0067074F" w:rsidRPr="00B1081E" w:rsidTr="0067074F">
        <w:trPr>
          <w:trHeight w:val="25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масса секции маслоохладителя</w:t>
            </w:r>
          </w:p>
        </w:tc>
        <w:tc>
          <w:tcPr>
            <w:tcW w:w="4678" w:type="dxa"/>
            <w:noWrap/>
            <w:vAlign w:val="center"/>
          </w:tcPr>
          <w:p w:rsidR="0067074F" w:rsidRPr="00B1081E" w:rsidRDefault="0067074F" w:rsidP="009A7B38">
            <w:pPr>
              <w:ind w:firstLine="0"/>
              <w:jc w:val="center"/>
            </w:pPr>
            <w:r w:rsidRPr="00B1081E">
              <w:t>160 кг</w:t>
            </w:r>
          </w:p>
        </w:tc>
      </w:tr>
      <w:tr w:rsidR="0067074F" w:rsidRPr="00B1081E" w:rsidTr="0067074F">
        <w:trPr>
          <w:trHeight w:val="255"/>
        </w:trPr>
        <w:tc>
          <w:tcPr>
            <w:tcW w:w="5685" w:type="dxa"/>
            <w:noWrap/>
            <w:vAlign w:val="bottom"/>
          </w:tcPr>
          <w:p w:rsidR="0067074F" w:rsidRPr="00B1081E" w:rsidRDefault="0067074F" w:rsidP="009A7B38">
            <w:pPr>
              <w:tabs>
                <w:tab w:val="left" w:pos="532"/>
              </w:tabs>
              <w:ind w:firstLine="0"/>
              <w:rPr>
                <w:b/>
                <w:bCs/>
              </w:rPr>
            </w:pPr>
            <w:r w:rsidRPr="00B1081E">
              <w:rPr>
                <w:b/>
                <w:bCs/>
              </w:rPr>
              <w:t>Тормозное устройство</w:t>
            </w:r>
          </w:p>
        </w:tc>
        <w:tc>
          <w:tcPr>
            <w:tcW w:w="4678" w:type="dxa"/>
            <w:noWrap/>
            <w:vAlign w:val="center"/>
          </w:tcPr>
          <w:p w:rsidR="0067074F" w:rsidRPr="00B1081E" w:rsidRDefault="0067074F" w:rsidP="009A7B38">
            <w:pPr>
              <w:ind w:firstLine="0"/>
              <w:jc w:val="center"/>
            </w:pPr>
          </w:p>
        </w:tc>
      </w:tr>
      <w:tr w:rsidR="0067074F" w:rsidRPr="00B1081E" w:rsidTr="0067074F">
        <w:trPr>
          <w:trHeight w:val="80"/>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тип тормоза</w:t>
            </w:r>
          </w:p>
        </w:tc>
        <w:tc>
          <w:tcPr>
            <w:tcW w:w="4678" w:type="dxa"/>
            <w:noWrap/>
            <w:vAlign w:val="center"/>
          </w:tcPr>
          <w:p w:rsidR="0067074F" w:rsidRPr="00B1081E" w:rsidRDefault="0067074F" w:rsidP="009A7B38">
            <w:pPr>
              <w:ind w:firstLine="0"/>
              <w:jc w:val="center"/>
            </w:pPr>
            <w:r w:rsidRPr="00B1081E">
              <w:t>ТЦ-220-400, пневматический</w:t>
            </w:r>
          </w:p>
        </w:tc>
      </w:tr>
      <w:tr w:rsidR="0067074F" w:rsidRPr="00B1081E" w:rsidTr="0067074F">
        <w:trPr>
          <w:trHeight w:val="25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количество цилиндров тормоз-домкратов</w:t>
            </w:r>
          </w:p>
        </w:tc>
        <w:tc>
          <w:tcPr>
            <w:tcW w:w="4678" w:type="dxa"/>
            <w:noWrap/>
            <w:vAlign w:val="center"/>
          </w:tcPr>
          <w:p w:rsidR="0067074F" w:rsidRPr="00B1081E" w:rsidRDefault="0067074F" w:rsidP="009A7B38">
            <w:pPr>
              <w:ind w:firstLine="0"/>
              <w:jc w:val="center"/>
            </w:pPr>
            <w:r w:rsidRPr="00B1081E">
              <w:t>8 шт.</w:t>
            </w:r>
          </w:p>
        </w:tc>
      </w:tr>
      <w:tr w:rsidR="0067074F" w:rsidRPr="00B1081E" w:rsidTr="0067074F">
        <w:trPr>
          <w:trHeight w:val="300"/>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количество манжет / фрикционных подушек</w:t>
            </w:r>
          </w:p>
        </w:tc>
        <w:tc>
          <w:tcPr>
            <w:tcW w:w="4678" w:type="dxa"/>
            <w:vAlign w:val="center"/>
          </w:tcPr>
          <w:p w:rsidR="0067074F" w:rsidRPr="00B1081E" w:rsidRDefault="0067074F" w:rsidP="009A7B38">
            <w:pPr>
              <w:ind w:firstLine="0"/>
              <w:jc w:val="center"/>
            </w:pPr>
            <w:r w:rsidRPr="00B1081E">
              <w:t>8 / 8 шт.</w:t>
            </w:r>
          </w:p>
        </w:tc>
      </w:tr>
      <w:tr w:rsidR="0067074F" w:rsidRPr="00B1081E" w:rsidTr="0067074F">
        <w:trPr>
          <w:trHeight w:val="270"/>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рабочее давление в системе</w:t>
            </w:r>
          </w:p>
        </w:tc>
        <w:tc>
          <w:tcPr>
            <w:tcW w:w="4678" w:type="dxa"/>
            <w:vAlign w:val="center"/>
          </w:tcPr>
          <w:p w:rsidR="0067074F" w:rsidRPr="00B1081E" w:rsidRDefault="0067074F" w:rsidP="009A7B38">
            <w:pPr>
              <w:ind w:firstLine="0"/>
              <w:jc w:val="center"/>
            </w:pPr>
            <w:r w:rsidRPr="00B1081E">
              <w:t>0,8 МПа</w:t>
            </w:r>
          </w:p>
        </w:tc>
      </w:tr>
      <w:tr w:rsidR="0067074F" w:rsidRPr="00B1081E" w:rsidTr="0067074F">
        <w:trPr>
          <w:trHeight w:val="25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масса тормоза-домкрата</w:t>
            </w:r>
          </w:p>
        </w:tc>
        <w:tc>
          <w:tcPr>
            <w:tcW w:w="4678" w:type="dxa"/>
            <w:noWrap/>
            <w:vAlign w:val="center"/>
          </w:tcPr>
          <w:p w:rsidR="0067074F" w:rsidRPr="00B1081E" w:rsidRDefault="0067074F" w:rsidP="009A7B38">
            <w:pPr>
              <w:ind w:firstLine="0"/>
              <w:jc w:val="center"/>
            </w:pPr>
            <w:r w:rsidRPr="00B1081E">
              <w:t>220 кг</w:t>
            </w:r>
          </w:p>
        </w:tc>
      </w:tr>
      <w:tr w:rsidR="0067074F" w:rsidRPr="00B1081E" w:rsidTr="0067074F">
        <w:trPr>
          <w:trHeight w:val="255"/>
        </w:trPr>
        <w:tc>
          <w:tcPr>
            <w:tcW w:w="5685" w:type="dxa"/>
            <w:noWrap/>
            <w:vAlign w:val="bottom"/>
          </w:tcPr>
          <w:p w:rsidR="0067074F" w:rsidRPr="00B1081E" w:rsidRDefault="0067074F" w:rsidP="009A7B38">
            <w:pPr>
              <w:tabs>
                <w:tab w:val="left" w:pos="532"/>
              </w:tabs>
              <w:ind w:firstLine="0"/>
              <w:rPr>
                <w:b/>
                <w:bCs/>
              </w:rPr>
            </w:pPr>
            <w:r w:rsidRPr="00B1081E">
              <w:rPr>
                <w:b/>
                <w:bCs/>
              </w:rPr>
              <w:t>Система пожаротушения</w:t>
            </w:r>
          </w:p>
        </w:tc>
        <w:tc>
          <w:tcPr>
            <w:tcW w:w="4678" w:type="dxa"/>
            <w:noWrap/>
            <w:vAlign w:val="center"/>
          </w:tcPr>
          <w:p w:rsidR="0067074F" w:rsidRPr="00B1081E" w:rsidRDefault="0067074F" w:rsidP="009A7B38">
            <w:pPr>
              <w:ind w:firstLine="0"/>
              <w:jc w:val="center"/>
            </w:pPr>
          </w:p>
        </w:tc>
      </w:tr>
      <w:tr w:rsidR="0067074F" w:rsidRPr="00B1081E" w:rsidTr="0067074F">
        <w:trPr>
          <w:trHeight w:val="25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кольцевой трубопровод</w:t>
            </w:r>
          </w:p>
        </w:tc>
        <w:tc>
          <w:tcPr>
            <w:tcW w:w="4678" w:type="dxa"/>
            <w:noWrap/>
            <w:vAlign w:val="center"/>
          </w:tcPr>
          <w:p w:rsidR="0067074F" w:rsidRPr="00B1081E" w:rsidRDefault="0067074F" w:rsidP="009A7B38">
            <w:pPr>
              <w:ind w:firstLine="0"/>
              <w:jc w:val="center"/>
              <w:rPr>
                <w:lang w:val="en-US"/>
              </w:rPr>
            </w:pPr>
            <w:r w:rsidRPr="00B1081E">
              <w:t>2 шт.</w:t>
            </w:r>
          </w:p>
        </w:tc>
      </w:tr>
      <w:tr w:rsidR="0067074F" w:rsidRPr="00B1081E" w:rsidTr="0067074F">
        <w:trPr>
          <w:trHeight w:val="255"/>
        </w:trPr>
        <w:tc>
          <w:tcPr>
            <w:tcW w:w="5685" w:type="dxa"/>
            <w:noWrap/>
            <w:vAlign w:val="bottom"/>
          </w:tcPr>
          <w:p w:rsidR="0067074F" w:rsidRPr="00B1081E" w:rsidRDefault="0067074F" w:rsidP="009A7B38">
            <w:pPr>
              <w:tabs>
                <w:tab w:val="left" w:pos="532"/>
              </w:tabs>
              <w:ind w:firstLine="0"/>
              <w:rPr>
                <w:b/>
                <w:bCs/>
              </w:rPr>
            </w:pPr>
            <w:r w:rsidRPr="00B1081E">
              <w:rPr>
                <w:b/>
                <w:bCs/>
              </w:rPr>
              <w:t>Выключатель генераторный</w:t>
            </w:r>
          </w:p>
        </w:tc>
        <w:tc>
          <w:tcPr>
            <w:tcW w:w="4678" w:type="dxa"/>
            <w:noWrap/>
            <w:vAlign w:val="center"/>
          </w:tcPr>
          <w:p w:rsidR="0067074F" w:rsidRPr="00B1081E" w:rsidRDefault="0067074F" w:rsidP="009A7B38">
            <w:pPr>
              <w:ind w:firstLine="0"/>
              <w:jc w:val="center"/>
            </w:pPr>
          </w:p>
        </w:tc>
      </w:tr>
      <w:tr w:rsidR="0067074F" w:rsidRPr="00B1081E" w:rsidTr="0067074F">
        <w:trPr>
          <w:trHeight w:val="255"/>
        </w:trPr>
        <w:tc>
          <w:tcPr>
            <w:tcW w:w="5685" w:type="dxa"/>
            <w:noWrap/>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 xml:space="preserve">тип </w:t>
            </w:r>
          </w:p>
        </w:tc>
        <w:tc>
          <w:tcPr>
            <w:tcW w:w="4678" w:type="dxa"/>
            <w:tcBorders>
              <w:left w:val="nil"/>
            </w:tcBorders>
            <w:noWrap/>
            <w:vAlign w:val="center"/>
          </w:tcPr>
          <w:p w:rsidR="0067074F" w:rsidRPr="00B1081E" w:rsidRDefault="0067074F" w:rsidP="009A7B38">
            <w:pPr>
              <w:ind w:firstLine="0"/>
              <w:jc w:val="center"/>
            </w:pPr>
            <w:r w:rsidRPr="00B1081E">
              <w:t>воздушный DB 10</w:t>
            </w:r>
            <w:r w:rsidRPr="00B1081E">
              <w:rPr>
                <w:lang w:val="en-US"/>
              </w:rPr>
              <w:t>q</w:t>
            </w:r>
            <w:r w:rsidRPr="00B1081E">
              <w:t xml:space="preserve">1500 фирмы "Броун </w:t>
            </w:r>
            <w:proofErr w:type="spellStart"/>
            <w:r w:rsidRPr="00B1081E">
              <w:t>Бовери</w:t>
            </w:r>
            <w:proofErr w:type="spellEnd"/>
            <w:r w:rsidRPr="00B1081E">
              <w:t>"</w:t>
            </w:r>
          </w:p>
        </w:tc>
      </w:tr>
      <w:tr w:rsidR="0067074F" w:rsidRPr="00B1081E" w:rsidTr="0067074F">
        <w:trPr>
          <w:trHeight w:val="25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номинальное напряжение</w:t>
            </w:r>
          </w:p>
        </w:tc>
        <w:tc>
          <w:tcPr>
            <w:tcW w:w="4678" w:type="dxa"/>
            <w:noWrap/>
            <w:vAlign w:val="center"/>
          </w:tcPr>
          <w:p w:rsidR="0067074F" w:rsidRPr="00B1081E" w:rsidRDefault="0067074F" w:rsidP="009A7B38">
            <w:pPr>
              <w:ind w:firstLine="0"/>
              <w:jc w:val="center"/>
            </w:pPr>
            <w:r w:rsidRPr="00B1081E">
              <w:t>10 кВ</w:t>
            </w:r>
          </w:p>
        </w:tc>
      </w:tr>
      <w:tr w:rsidR="0067074F" w:rsidRPr="00B1081E" w:rsidTr="0067074F">
        <w:trPr>
          <w:trHeight w:val="25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номинальный ток</w:t>
            </w:r>
          </w:p>
        </w:tc>
        <w:tc>
          <w:tcPr>
            <w:tcW w:w="4678" w:type="dxa"/>
            <w:noWrap/>
            <w:vAlign w:val="center"/>
          </w:tcPr>
          <w:p w:rsidR="0067074F" w:rsidRPr="00B1081E" w:rsidRDefault="0067074F" w:rsidP="009A7B38">
            <w:pPr>
              <w:ind w:firstLine="0"/>
              <w:jc w:val="center"/>
            </w:pPr>
            <w:r w:rsidRPr="00B1081E">
              <w:t>4 000 А</w:t>
            </w:r>
          </w:p>
        </w:tc>
      </w:tr>
      <w:tr w:rsidR="0067074F" w:rsidRPr="00B1081E" w:rsidTr="0067074F">
        <w:trPr>
          <w:trHeight w:val="25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отключающая способность</w:t>
            </w:r>
          </w:p>
        </w:tc>
        <w:tc>
          <w:tcPr>
            <w:tcW w:w="4678" w:type="dxa"/>
            <w:noWrap/>
            <w:vAlign w:val="center"/>
          </w:tcPr>
          <w:p w:rsidR="0067074F" w:rsidRPr="00B1081E" w:rsidRDefault="0067074F" w:rsidP="009A7B38">
            <w:pPr>
              <w:ind w:firstLine="0"/>
              <w:jc w:val="center"/>
            </w:pPr>
            <w:r w:rsidRPr="00B1081E">
              <w:t>1500 МВ</w:t>
            </w:r>
            <w:r w:rsidRPr="00B1081E">
              <w:rPr>
                <w:lang w:val="en-US"/>
              </w:rPr>
              <w:t>А</w:t>
            </w:r>
            <w:r w:rsidRPr="00B1081E">
              <w:t xml:space="preserve"> (86,5 кА)</w:t>
            </w:r>
          </w:p>
        </w:tc>
      </w:tr>
      <w:tr w:rsidR="0067074F" w:rsidRPr="00B1081E" w:rsidTr="0067074F">
        <w:trPr>
          <w:trHeight w:val="255"/>
        </w:trPr>
        <w:tc>
          <w:tcPr>
            <w:tcW w:w="5685" w:type="dxa"/>
            <w:noWrap/>
            <w:vAlign w:val="bottom"/>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 xml:space="preserve">предельный сквозной ток </w:t>
            </w:r>
            <w:proofErr w:type="spellStart"/>
            <w:r w:rsidRPr="00B1081E">
              <w:t>к.з</w:t>
            </w:r>
            <w:proofErr w:type="spellEnd"/>
            <w:r w:rsidRPr="00B1081E">
              <w:t>.</w:t>
            </w:r>
          </w:p>
          <w:p w:rsidR="0067074F" w:rsidRPr="00B1081E" w:rsidRDefault="0067074F" w:rsidP="003E0073">
            <w:pPr>
              <w:numPr>
                <w:ilvl w:val="0"/>
                <w:numId w:val="20"/>
              </w:numPr>
              <w:tabs>
                <w:tab w:val="left" w:pos="532"/>
              </w:tabs>
              <w:ind w:left="0" w:firstLine="0"/>
              <w:jc w:val="left"/>
            </w:pPr>
            <w:r w:rsidRPr="00B1081E">
              <w:t>амплитудное значение</w:t>
            </w:r>
          </w:p>
          <w:p w:rsidR="0067074F" w:rsidRPr="00B1081E" w:rsidRDefault="0067074F" w:rsidP="003E0073">
            <w:pPr>
              <w:numPr>
                <w:ilvl w:val="0"/>
                <w:numId w:val="20"/>
              </w:numPr>
              <w:tabs>
                <w:tab w:val="left" w:pos="532"/>
              </w:tabs>
              <w:ind w:left="0" w:firstLine="0"/>
              <w:jc w:val="left"/>
              <w:rPr>
                <w:lang w:val="en-US"/>
              </w:rPr>
            </w:pPr>
            <w:r w:rsidRPr="00B1081E">
              <w:t>эффективное значение</w:t>
            </w:r>
          </w:p>
        </w:tc>
        <w:tc>
          <w:tcPr>
            <w:tcW w:w="4678" w:type="dxa"/>
            <w:noWrap/>
            <w:vAlign w:val="center"/>
          </w:tcPr>
          <w:p w:rsidR="0067074F" w:rsidRPr="00B1081E" w:rsidRDefault="0067074F" w:rsidP="009A7B38">
            <w:pPr>
              <w:ind w:firstLine="0"/>
              <w:jc w:val="center"/>
            </w:pPr>
            <w:r w:rsidRPr="00B1081E">
              <w:t>216 кА</w:t>
            </w:r>
          </w:p>
          <w:p w:rsidR="0067074F" w:rsidRPr="00B1081E" w:rsidRDefault="0067074F" w:rsidP="009A7B38">
            <w:pPr>
              <w:ind w:firstLine="0"/>
              <w:jc w:val="center"/>
              <w:rPr>
                <w:lang w:val="en-US"/>
              </w:rPr>
            </w:pPr>
            <w:r w:rsidRPr="00B1081E">
              <w:t>152 кА</w:t>
            </w:r>
          </w:p>
        </w:tc>
      </w:tr>
    </w:tbl>
    <w:p w:rsidR="0067074F" w:rsidRPr="00B1081E" w:rsidRDefault="0067074F" w:rsidP="0067074F"/>
    <w:tbl>
      <w:tblPr>
        <w:tblW w:w="5000" w:type="pct"/>
        <w:tblLook w:val="0000" w:firstRow="0" w:lastRow="0" w:firstColumn="0" w:lastColumn="0" w:noHBand="0" w:noVBand="0"/>
      </w:tblPr>
      <w:tblGrid>
        <w:gridCol w:w="5521"/>
        <w:gridCol w:w="4544"/>
      </w:tblGrid>
      <w:tr w:rsidR="0067074F" w:rsidRPr="00B1081E" w:rsidTr="0067074F">
        <w:trPr>
          <w:trHeight w:val="255"/>
        </w:trPr>
        <w:tc>
          <w:tcPr>
            <w:tcW w:w="10363" w:type="dxa"/>
            <w:gridSpan w:val="2"/>
            <w:noWrap/>
          </w:tcPr>
          <w:p w:rsidR="0067074F" w:rsidRPr="00B1081E" w:rsidRDefault="0067074F" w:rsidP="0067074F">
            <w:r>
              <w:rPr>
                <w:b/>
                <w:bCs/>
              </w:rPr>
              <w:t xml:space="preserve">3.3. </w:t>
            </w:r>
            <w:r w:rsidRPr="00B1081E">
              <w:rPr>
                <w:b/>
                <w:bCs/>
              </w:rPr>
              <w:t>Технические характеристики пневматического хозяйства</w:t>
            </w:r>
          </w:p>
        </w:tc>
      </w:tr>
      <w:tr w:rsidR="0067074F" w:rsidRPr="00B1081E" w:rsidTr="0067074F">
        <w:trPr>
          <w:trHeight w:val="255"/>
        </w:trPr>
        <w:tc>
          <w:tcPr>
            <w:tcW w:w="5685" w:type="dxa"/>
            <w:noWrap/>
          </w:tcPr>
          <w:p w:rsidR="0067074F" w:rsidRPr="00B1081E" w:rsidRDefault="0067074F" w:rsidP="003E0073">
            <w:pPr>
              <w:widowControl w:val="0"/>
              <w:numPr>
                <w:ilvl w:val="0"/>
                <w:numId w:val="20"/>
              </w:numPr>
              <w:tabs>
                <w:tab w:val="left" w:pos="532"/>
              </w:tabs>
              <w:autoSpaceDE w:val="0"/>
              <w:autoSpaceDN w:val="0"/>
              <w:adjustRightInd w:val="0"/>
              <w:ind w:left="0" w:firstLine="0"/>
              <w:jc w:val="left"/>
            </w:pPr>
            <w:r w:rsidRPr="00B1081E">
              <w:t xml:space="preserve">компрессорная высокого давления </w:t>
            </w:r>
          </w:p>
        </w:tc>
        <w:tc>
          <w:tcPr>
            <w:tcW w:w="4678" w:type="dxa"/>
            <w:noWrap/>
          </w:tcPr>
          <w:p w:rsidR="0067074F" w:rsidRPr="00B1081E" w:rsidRDefault="0067074F" w:rsidP="0067074F">
            <w:r w:rsidRPr="00B1081E">
              <w:t xml:space="preserve">(потребители: котлы МНУ, генераторные воздушные выключатели, </w:t>
            </w:r>
            <w:proofErr w:type="spellStart"/>
            <w:r w:rsidRPr="00B1081E">
              <w:t>пневмоприводы</w:t>
            </w:r>
            <w:proofErr w:type="spellEnd"/>
            <w:r w:rsidRPr="00B1081E">
              <w:t xml:space="preserve"> генераторных разъединителей, выключателей, </w:t>
            </w:r>
            <w:proofErr w:type="spellStart"/>
            <w:r w:rsidRPr="00B1081E">
              <w:t>пневмоприводы</w:t>
            </w:r>
            <w:proofErr w:type="spellEnd"/>
            <w:r w:rsidRPr="00B1081E">
              <w:t xml:space="preserve"> клапанов пожаротушения Т-1, 2, 3, 4, резерв системы торможения гидроагрегатов через редукционные клапаны)</w:t>
            </w:r>
          </w:p>
        </w:tc>
      </w:tr>
      <w:tr w:rsidR="0067074F" w:rsidRPr="00B1081E" w:rsidTr="0067074F">
        <w:trPr>
          <w:trHeight w:val="255"/>
        </w:trPr>
        <w:tc>
          <w:tcPr>
            <w:tcW w:w="5685" w:type="dxa"/>
            <w:noWrap/>
          </w:tcPr>
          <w:p w:rsidR="0067074F" w:rsidRPr="00B1081E" w:rsidRDefault="0067074F" w:rsidP="0067074F">
            <w:pPr>
              <w:tabs>
                <w:tab w:val="left" w:pos="532"/>
              </w:tabs>
            </w:pPr>
            <w:r w:rsidRPr="00B1081E">
              <w:t xml:space="preserve">Компрессоры тип </w:t>
            </w:r>
            <w:r w:rsidRPr="00B1081E">
              <w:rPr>
                <w:lang w:val="en-US"/>
              </w:rPr>
              <w:t>C</w:t>
            </w:r>
            <w:r w:rsidRPr="00B1081E">
              <w:t>3</w:t>
            </w:r>
            <w:r w:rsidRPr="00B1081E">
              <w:rPr>
                <w:lang w:val="en-US"/>
              </w:rPr>
              <w:t>N</w:t>
            </w:r>
            <w:r w:rsidRPr="00B1081E">
              <w:t xml:space="preserve">3 (4 шт.) </w:t>
            </w:r>
          </w:p>
          <w:p w:rsidR="0067074F" w:rsidRPr="00B1081E" w:rsidRDefault="0067074F" w:rsidP="003E0073">
            <w:pPr>
              <w:numPr>
                <w:ilvl w:val="0"/>
                <w:numId w:val="20"/>
              </w:numPr>
              <w:tabs>
                <w:tab w:val="left" w:pos="532"/>
              </w:tabs>
              <w:ind w:left="0" w:firstLine="0"/>
              <w:jc w:val="left"/>
            </w:pPr>
            <w:r w:rsidRPr="00B1081E">
              <w:t>мощность</w:t>
            </w:r>
          </w:p>
          <w:p w:rsidR="0067074F" w:rsidRPr="00B1081E" w:rsidRDefault="0067074F" w:rsidP="003E0073">
            <w:pPr>
              <w:numPr>
                <w:ilvl w:val="0"/>
                <w:numId w:val="22"/>
              </w:numPr>
              <w:tabs>
                <w:tab w:val="left" w:pos="532"/>
              </w:tabs>
              <w:ind w:left="0" w:firstLine="0"/>
              <w:jc w:val="left"/>
            </w:pPr>
            <w:r w:rsidRPr="00B1081E">
              <w:t>производительность</w:t>
            </w:r>
          </w:p>
          <w:p w:rsidR="0067074F" w:rsidRPr="00B1081E" w:rsidRDefault="0067074F" w:rsidP="003E0073">
            <w:pPr>
              <w:numPr>
                <w:ilvl w:val="0"/>
                <w:numId w:val="22"/>
              </w:numPr>
              <w:tabs>
                <w:tab w:val="left" w:pos="532"/>
              </w:tabs>
              <w:ind w:left="0" w:firstLine="0"/>
              <w:jc w:val="left"/>
            </w:pPr>
            <w:r w:rsidRPr="00B1081E">
              <w:t>номинальное давление (конечное) сжатия</w:t>
            </w:r>
          </w:p>
        </w:tc>
        <w:tc>
          <w:tcPr>
            <w:tcW w:w="4678" w:type="dxa"/>
            <w:noWrap/>
            <w:vAlign w:val="center"/>
          </w:tcPr>
          <w:p w:rsidR="0067074F" w:rsidRPr="00B1081E" w:rsidRDefault="0067074F" w:rsidP="0067074F">
            <w:pPr>
              <w:jc w:val="center"/>
            </w:pPr>
          </w:p>
          <w:p w:rsidR="0067074F" w:rsidRPr="00B1081E" w:rsidRDefault="0067074F" w:rsidP="0067074F">
            <w:pPr>
              <w:jc w:val="center"/>
            </w:pPr>
            <w:r w:rsidRPr="00B1081E">
              <w:t>12,5 кВт</w:t>
            </w:r>
          </w:p>
          <w:p w:rsidR="0067074F" w:rsidRPr="00B1081E" w:rsidRDefault="0067074F" w:rsidP="0067074F">
            <w:pPr>
              <w:jc w:val="center"/>
            </w:pPr>
            <w:r w:rsidRPr="00B1081E">
              <w:t>53,6 м³/ч</w:t>
            </w:r>
          </w:p>
          <w:p w:rsidR="0067074F" w:rsidRPr="00B1081E" w:rsidRDefault="0067074F" w:rsidP="0067074F">
            <w:pPr>
              <w:jc w:val="center"/>
            </w:pPr>
            <w:r w:rsidRPr="00B1081E">
              <w:t>45 кгс/см²</w:t>
            </w:r>
          </w:p>
        </w:tc>
      </w:tr>
      <w:tr w:rsidR="0067074F" w:rsidRPr="00B1081E" w:rsidTr="0067074F">
        <w:trPr>
          <w:trHeight w:val="255"/>
        </w:trPr>
        <w:tc>
          <w:tcPr>
            <w:tcW w:w="5685" w:type="dxa"/>
            <w:noWrap/>
          </w:tcPr>
          <w:p w:rsidR="0067074F" w:rsidRPr="00B1081E" w:rsidRDefault="0067074F" w:rsidP="0067074F">
            <w:pPr>
              <w:tabs>
                <w:tab w:val="left" w:pos="532"/>
              </w:tabs>
            </w:pPr>
            <w:r w:rsidRPr="00B1081E">
              <w:t xml:space="preserve">Компрессоры тип АВШ-1,5/45(1 </w:t>
            </w:r>
            <w:proofErr w:type="spellStart"/>
            <w:r w:rsidRPr="00B1081E">
              <w:t>шт</w:t>
            </w:r>
            <w:proofErr w:type="spellEnd"/>
            <w:r w:rsidRPr="00B1081E">
              <w:t>)</w:t>
            </w:r>
          </w:p>
          <w:p w:rsidR="0067074F" w:rsidRPr="00B1081E" w:rsidRDefault="0067074F" w:rsidP="003E0073">
            <w:pPr>
              <w:numPr>
                <w:ilvl w:val="0"/>
                <w:numId w:val="21"/>
              </w:numPr>
              <w:tabs>
                <w:tab w:val="left" w:pos="532"/>
              </w:tabs>
              <w:ind w:left="0" w:firstLine="0"/>
              <w:jc w:val="left"/>
            </w:pPr>
            <w:r w:rsidRPr="00B1081E">
              <w:t>мощность эл. двигателя</w:t>
            </w:r>
          </w:p>
          <w:p w:rsidR="0067074F" w:rsidRPr="00B1081E" w:rsidRDefault="0067074F" w:rsidP="003E0073">
            <w:pPr>
              <w:numPr>
                <w:ilvl w:val="0"/>
                <w:numId w:val="21"/>
              </w:numPr>
              <w:tabs>
                <w:tab w:val="left" w:pos="532"/>
              </w:tabs>
              <w:ind w:left="0" w:firstLine="0"/>
              <w:jc w:val="left"/>
            </w:pPr>
            <w:r w:rsidRPr="00B1081E">
              <w:t>производительность</w:t>
            </w:r>
          </w:p>
          <w:p w:rsidR="0067074F" w:rsidRPr="00B1081E" w:rsidRDefault="0067074F" w:rsidP="003E0073">
            <w:pPr>
              <w:numPr>
                <w:ilvl w:val="0"/>
                <w:numId w:val="21"/>
              </w:numPr>
              <w:tabs>
                <w:tab w:val="left" w:pos="532"/>
              </w:tabs>
              <w:ind w:left="0" w:firstLine="0"/>
              <w:jc w:val="left"/>
            </w:pPr>
            <w:r w:rsidRPr="00B1081E">
              <w:t>номинальное давление (конечное) сжатия</w:t>
            </w:r>
          </w:p>
        </w:tc>
        <w:tc>
          <w:tcPr>
            <w:tcW w:w="4678" w:type="dxa"/>
            <w:noWrap/>
            <w:vAlign w:val="center"/>
          </w:tcPr>
          <w:p w:rsidR="0067074F" w:rsidRPr="00B1081E" w:rsidRDefault="0067074F" w:rsidP="0067074F">
            <w:pPr>
              <w:jc w:val="center"/>
            </w:pPr>
          </w:p>
          <w:p w:rsidR="0067074F" w:rsidRPr="00B1081E" w:rsidRDefault="0067074F" w:rsidP="0067074F">
            <w:pPr>
              <w:jc w:val="center"/>
            </w:pPr>
            <w:r w:rsidRPr="00B1081E">
              <w:t>22 кВт</w:t>
            </w:r>
          </w:p>
          <w:p w:rsidR="0067074F" w:rsidRPr="00B1081E" w:rsidRDefault="0067074F" w:rsidP="0067074F">
            <w:pPr>
              <w:jc w:val="center"/>
            </w:pPr>
            <w:r w:rsidRPr="00B1081E">
              <w:t>1,4 м³/мин</w:t>
            </w:r>
          </w:p>
          <w:p w:rsidR="0067074F" w:rsidRPr="00B1081E" w:rsidRDefault="0067074F" w:rsidP="0067074F">
            <w:pPr>
              <w:jc w:val="center"/>
            </w:pPr>
            <w:r w:rsidRPr="00B1081E">
              <w:t>45 кгс/см²</w:t>
            </w:r>
          </w:p>
        </w:tc>
      </w:tr>
      <w:tr w:rsidR="0067074F" w:rsidRPr="00B1081E" w:rsidTr="0067074F">
        <w:trPr>
          <w:trHeight w:val="255"/>
        </w:trPr>
        <w:tc>
          <w:tcPr>
            <w:tcW w:w="5685" w:type="dxa"/>
            <w:noWrap/>
          </w:tcPr>
          <w:p w:rsidR="0067074F" w:rsidRPr="00B1081E" w:rsidRDefault="0067074F" w:rsidP="0067074F">
            <w:pPr>
              <w:tabs>
                <w:tab w:val="left" w:pos="532"/>
              </w:tabs>
            </w:pPr>
            <w:r w:rsidRPr="00B1081E">
              <w:t>воздухосборники ст.№№ 1, 2</w:t>
            </w:r>
          </w:p>
        </w:tc>
        <w:tc>
          <w:tcPr>
            <w:tcW w:w="4678" w:type="dxa"/>
            <w:noWrap/>
            <w:vAlign w:val="center"/>
          </w:tcPr>
          <w:p w:rsidR="0067074F" w:rsidRPr="00B1081E" w:rsidRDefault="0067074F" w:rsidP="0067074F">
            <w:pPr>
              <w:jc w:val="center"/>
            </w:pPr>
            <w:r w:rsidRPr="00B1081E">
              <w:t>50 кгс/см², емкость 2 м³</w:t>
            </w:r>
          </w:p>
        </w:tc>
      </w:tr>
      <w:tr w:rsidR="0067074F" w:rsidRPr="00B1081E" w:rsidTr="0067074F">
        <w:trPr>
          <w:trHeight w:val="255"/>
        </w:trPr>
        <w:tc>
          <w:tcPr>
            <w:tcW w:w="5685" w:type="dxa"/>
            <w:noWrap/>
          </w:tcPr>
          <w:p w:rsidR="0067074F" w:rsidRPr="00B1081E" w:rsidRDefault="0067074F" w:rsidP="0067074F">
            <w:pPr>
              <w:tabs>
                <w:tab w:val="left" w:pos="532"/>
              </w:tabs>
            </w:pPr>
            <w:r w:rsidRPr="00B1081E">
              <w:t>воздухосборники ст.№№ 1а, 2а</w:t>
            </w:r>
          </w:p>
        </w:tc>
        <w:tc>
          <w:tcPr>
            <w:tcW w:w="4678" w:type="dxa"/>
            <w:noWrap/>
            <w:vAlign w:val="center"/>
          </w:tcPr>
          <w:p w:rsidR="0067074F" w:rsidRPr="00B1081E" w:rsidRDefault="0067074F" w:rsidP="0067074F">
            <w:pPr>
              <w:jc w:val="center"/>
            </w:pPr>
            <w:r w:rsidRPr="00B1081E">
              <w:t>50 кгс/см², емкость 0,4 м³</w:t>
            </w:r>
          </w:p>
        </w:tc>
      </w:tr>
      <w:tr w:rsidR="0067074F" w:rsidRPr="00B1081E" w:rsidTr="0067074F">
        <w:trPr>
          <w:trHeight w:val="255"/>
        </w:trPr>
        <w:tc>
          <w:tcPr>
            <w:tcW w:w="5685" w:type="dxa"/>
            <w:noWrap/>
          </w:tcPr>
          <w:p w:rsidR="0067074F" w:rsidRPr="00B1081E" w:rsidRDefault="0067074F" w:rsidP="003E0073">
            <w:pPr>
              <w:widowControl w:val="0"/>
              <w:numPr>
                <w:ilvl w:val="0"/>
                <w:numId w:val="21"/>
              </w:numPr>
              <w:tabs>
                <w:tab w:val="left" w:pos="532"/>
              </w:tabs>
              <w:autoSpaceDE w:val="0"/>
              <w:autoSpaceDN w:val="0"/>
              <w:adjustRightInd w:val="0"/>
              <w:ind w:left="0" w:firstLine="0"/>
              <w:jc w:val="left"/>
            </w:pPr>
            <w:r w:rsidRPr="00B1081E">
              <w:t>компрессорная компенсаторного режима (потребители: режим СК генераторов, система торможения г/а, технические нужды)</w:t>
            </w:r>
          </w:p>
        </w:tc>
        <w:tc>
          <w:tcPr>
            <w:tcW w:w="4678" w:type="dxa"/>
            <w:noWrap/>
            <w:vAlign w:val="center"/>
          </w:tcPr>
          <w:p w:rsidR="0067074F" w:rsidRPr="00B1081E" w:rsidRDefault="0067074F" w:rsidP="0067074F">
            <w:pPr>
              <w:jc w:val="center"/>
            </w:pPr>
          </w:p>
        </w:tc>
      </w:tr>
      <w:tr w:rsidR="0067074F" w:rsidRPr="00B1081E" w:rsidTr="0067074F">
        <w:trPr>
          <w:trHeight w:val="255"/>
        </w:trPr>
        <w:tc>
          <w:tcPr>
            <w:tcW w:w="5685" w:type="dxa"/>
            <w:noWrap/>
          </w:tcPr>
          <w:p w:rsidR="0067074F" w:rsidRPr="00B1081E" w:rsidRDefault="0067074F" w:rsidP="0067074F">
            <w:pPr>
              <w:tabs>
                <w:tab w:val="left" w:pos="532"/>
              </w:tabs>
            </w:pPr>
            <w:r w:rsidRPr="00B1081E">
              <w:t xml:space="preserve">Компрессоры тип </w:t>
            </w:r>
            <w:r w:rsidRPr="00B1081E">
              <w:rPr>
                <w:lang w:val="en-US"/>
              </w:rPr>
              <w:t>S</w:t>
            </w:r>
            <w:r w:rsidRPr="00B1081E">
              <w:t xml:space="preserve">90-10 (2шт) </w:t>
            </w:r>
          </w:p>
          <w:p w:rsidR="0067074F" w:rsidRPr="00B1081E" w:rsidRDefault="0067074F" w:rsidP="003E0073">
            <w:pPr>
              <w:numPr>
                <w:ilvl w:val="0"/>
                <w:numId w:val="23"/>
              </w:numPr>
              <w:tabs>
                <w:tab w:val="left" w:pos="532"/>
              </w:tabs>
              <w:ind w:left="0" w:firstLine="0"/>
              <w:jc w:val="left"/>
            </w:pPr>
            <w:r w:rsidRPr="00B1081E">
              <w:t>мощность эл. двигателя</w:t>
            </w:r>
          </w:p>
          <w:p w:rsidR="0067074F" w:rsidRPr="00B1081E" w:rsidRDefault="0067074F" w:rsidP="003E0073">
            <w:pPr>
              <w:numPr>
                <w:ilvl w:val="0"/>
                <w:numId w:val="23"/>
              </w:numPr>
              <w:tabs>
                <w:tab w:val="left" w:pos="532"/>
              </w:tabs>
              <w:ind w:left="0" w:firstLine="0"/>
              <w:jc w:val="left"/>
            </w:pPr>
            <w:r w:rsidRPr="00B1081E">
              <w:t>производительность</w:t>
            </w:r>
          </w:p>
          <w:p w:rsidR="0067074F" w:rsidRPr="00B1081E" w:rsidRDefault="0067074F" w:rsidP="003E0073">
            <w:pPr>
              <w:numPr>
                <w:ilvl w:val="0"/>
                <w:numId w:val="23"/>
              </w:numPr>
              <w:tabs>
                <w:tab w:val="left" w:pos="532"/>
              </w:tabs>
              <w:ind w:left="0" w:firstLine="0"/>
              <w:jc w:val="left"/>
            </w:pPr>
            <w:r w:rsidRPr="00B1081E">
              <w:t>номинальное давление (конечное) сжатия</w:t>
            </w:r>
          </w:p>
        </w:tc>
        <w:tc>
          <w:tcPr>
            <w:tcW w:w="4678" w:type="dxa"/>
            <w:noWrap/>
            <w:vAlign w:val="center"/>
          </w:tcPr>
          <w:p w:rsidR="0067074F" w:rsidRPr="00B1081E" w:rsidRDefault="0067074F" w:rsidP="0067074F">
            <w:pPr>
              <w:jc w:val="center"/>
            </w:pPr>
          </w:p>
          <w:p w:rsidR="0067074F" w:rsidRPr="00B1081E" w:rsidRDefault="0067074F" w:rsidP="0067074F">
            <w:pPr>
              <w:jc w:val="center"/>
            </w:pPr>
            <w:r w:rsidRPr="00B1081E">
              <w:t>90 кВт</w:t>
            </w:r>
          </w:p>
          <w:p w:rsidR="0067074F" w:rsidRPr="00B1081E" w:rsidRDefault="0067074F" w:rsidP="0067074F">
            <w:pPr>
              <w:jc w:val="center"/>
            </w:pPr>
            <w:r w:rsidRPr="00B1081E">
              <w:t>714 м³/ч</w:t>
            </w:r>
          </w:p>
          <w:p w:rsidR="0067074F" w:rsidRPr="00B1081E" w:rsidRDefault="0067074F" w:rsidP="0067074F">
            <w:pPr>
              <w:jc w:val="center"/>
            </w:pPr>
            <w:r w:rsidRPr="00B1081E">
              <w:t>8 кгс/см²</w:t>
            </w:r>
          </w:p>
        </w:tc>
      </w:tr>
      <w:tr w:rsidR="0067074F" w:rsidRPr="00B1081E" w:rsidTr="0067074F">
        <w:trPr>
          <w:trHeight w:val="255"/>
        </w:trPr>
        <w:tc>
          <w:tcPr>
            <w:tcW w:w="5685" w:type="dxa"/>
            <w:noWrap/>
          </w:tcPr>
          <w:p w:rsidR="0067074F" w:rsidRPr="00B1081E" w:rsidRDefault="0067074F" w:rsidP="0067074F">
            <w:pPr>
              <w:tabs>
                <w:tab w:val="left" w:pos="532"/>
              </w:tabs>
            </w:pPr>
            <w:r w:rsidRPr="00B1081E">
              <w:t>Воздухосборники ст.№№ 1, 2, 3</w:t>
            </w:r>
          </w:p>
        </w:tc>
        <w:tc>
          <w:tcPr>
            <w:tcW w:w="4678" w:type="dxa"/>
            <w:noWrap/>
            <w:vAlign w:val="center"/>
          </w:tcPr>
          <w:p w:rsidR="0067074F" w:rsidRPr="00B1081E" w:rsidRDefault="0067074F" w:rsidP="0067074F">
            <w:pPr>
              <w:jc w:val="center"/>
            </w:pPr>
            <w:r w:rsidRPr="00B1081E">
              <w:t>8 кгс/см², емкость 12 м³</w:t>
            </w:r>
          </w:p>
        </w:tc>
      </w:tr>
    </w:tbl>
    <w:p w:rsidR="0067074F" w:rsidRPr="00B1081E" w:rsidRDefault="0067074F" w:rsidP="0067074F"/>
    <w:p w:rsidR="0067074F" w:rsidRPr="00B1081E" w:rsidRDefault="0067074F" w:rsidP="0067074F">
      <w:r>
        <w:rPr>
          <w:b/>
          <w:bCs/>
        </w:rPr>
        <w:t xml:space="preserve">3.4. </w:t>
      </w:r>
      <w:r w:rsidRPr="00B1081E">
        <w:rPr>
          <w:b/>
          <w:bCs/>
        </w:rPr>
        <w:t>Технические характеристики тех. водоснабжения гидроагрегатов:</w:t>
      </w:r>
    </w:p>
    <w:p w:rsidR="0067074F" w:rsidRPr="00B1081E" w:rsidRDefault="0067074F" w:rsidP="0067074F">
      <w:r w:rsidRPr="00B1081E">
        <w:t xml:space="preserve">Распределительная сеть </w:t>
      </w:r>
      <w:proofErr w:type="spellStart"/>
      <w:r w:rsidRPr="00B1081E">
        <w:t>техводоснабжения</w:t>
      </w:r>
      <w:proofErr w:type="spellEnd"/>
      <w:r w:rsidRPr="00B1081E">
        <w:t xml:space="preserve"> </w:t>
      </w:r>
      <w:proofErr w:type="spellStart"/>
      <w:r w:rsidRPr="00B1081E">
        <w:t>маш</w:t>
      </w:r>
      <w:proofErr w:type="spellEnd"/>
      <w:r w:rsidRPr="00B1081E">
        <w:t>. зала выполнена коллекторными трубопроводами диаметром 300мм, размещёнными в трубном коридоре со стороны верхнего бьефа. Вода в сеть технического водоснабжения поступает самотеком под давлением из верхнего бьефа по шести водозаборам.</w:t>
      </w:r>
    </w:p>
    <w:p w:rsidR="0067074F" w:rsidRPr="00B1081E" w:rsidRDefault="0067074F" w:rsidP="0067074F">
      <w:r w:rsidRPr="00B1081E">
        <w:t>Два водозабора с приемными отверстиями в бычках напорного бассейна выполнены трубами 500мм, заложенными в бетонной облицовке водоводов турбины № 1 и № 4. Четыре водозабора из спиральных камер турбин №№ 1, 2, 3, 4.</w:t>
      </w:r>
    </w:p>
    <w:p w:rsidR="0067074F" w:rsidRPr="00B1081E" w:rsidRDefault="0067074F" w:rsidP="0067074F">
      <w:r w:rsidRPr="00B1081E">
        <w:t>Кроме того, на каждой турбине имеется водозабор из спиральной камеры для охлаждения и смазки турбинного подшипника.</w:t>
      </w:r>
    </w:p>
    <w:p w:rsidR="0067074F" w:rsidRPr="00B1081E" w:rsidRDefault="0067074F" w:rsidP="0067074F">
      <w:r w:rsidRPr="00B1081E">
        <w:t>На всех водозаборах установлены шестисекционные барабанные фильтры.</w:t>
      </w:r>
    </w:p>
    <w:p w:rsidR="0067074F" w:rsidRPr="00B1081E" w:rsidRDefault="0067074F" w:rsidP="0067074F">
      <w:r w:rsidRPr="00B1081E">
        <w:t>Расход воды:</w:t>
      </w:r>
    </w:p>
    <w:p w:rsidR="0067074F" w:rsidRPr="00B1081E" w:rsidRDefault="0067074F" w:rsidP="003E0073">
      <w:pPr>
        <w:numPr>
          <w:ilvl w:val="0"/>
          <w:numId w:val="23"/>
        </w:numPr>
        <w:ind w:left="0" w:firstLine="709"/>
      </w:pPr>
      <w:r w:rsidRPr="00B1081E">
        <w:t>На воздухоохладители генератора – 320 м</w:t>
      </w:r>
      <w:r w:rsidRPr="00B1081E">
        <w:rPr>
          <w:vertAlign w:val="superscript"/>
        </w:rPr>
        <w:t>3</w:t>
      </w:r>
      <w:r w:rsidRPr="00B1081E">
        <w:t>/час.</w:t>
      </w:r>
    </w:p>
    <w:p w:rsidR="0067074F" w:rsidRPr="00B1081E" w:rsidRDefault="0067074F" w:rsidP="003E0073">
      <w:pPr>
        <w:numPr>
          <w:ilvl w:val="0"/>
          <w:numId w:val="23"/>
        </w:numPr>
        <w:ind w:left="0" w:firstLine="709"/>
      </w:pPr>
      <w:r w:rsidRPr="00B1081E">
        <w:t>На маслоохладители подпятника и ВГП - 50 м</w:t>
      </w:r>
      <w:r w:rsidRPr="00B1081E">
        <w:rPr>
          <w:vertAlign w:val="superscript"/>
        </w:rPr>
        <w:t>3</w:t>
      </w:r>
      <w:r w:rsidRPr="00B1081E">
        <w:t>/час</w:t>
      </w:r>
    </w:p>
    <w:p w:rsidR="0067074F" w:rsidRPr="00B1081E" w:rsidRDefault="0067074F" w:rsidP="003E0073">
      <w:pPr>
        <w:numPr>
          <w:ilvl w:val="0"/>
          <w:numId w:val="23"/>
        </w:numPr>
        <w:tabs>
          <w:tab w:val="left" w:pos="-108"/>
        </w:tabs>
        <w:ind w:left="0" w:firstLine="709"/>
      </w:pPr>
      <w:r w:rsidRPr="00B1081E">
        <w:t>На маслоохладители НГП - 10 м3/час</w:t>
      </w:r>
    </w:p>
    <w:p w:rsidR="0067074F" w:rsidRPr="00B1081E" w:rsidRDefault="0067074F" w:rsidP="003E0073">
      <w:pPr>
        <w:numPr>
          <w:ilvl w:val="0"/>
          <w:numId w:val="23"/>
        </w:numPr>
        <w:ind w:left="0" w:firstLine="709"/>
      </w:pPr>
      <w:r w:rsidRPr="00B1081E">
        <w:t>Допустимые значения давления воды на ТП - 4,0- 5,0 кг/см</w:t>
      </w:r>
      <w:r w:rsidRPr="00B1081E">
        <w:rPr>
          <w:vertAlign w:val="superscript"/>
        </w:rPr>
        <w:t>2</w:t>
      </w:r>
    </w:p>
    <w:p w:rsidR="0067074F" w:rsidRPr="00B1081E" w:rsidRDefault="0067074F" w:rsidP="0067074F">
      <w:r w:rsidRPr="00B1081E">
        <w:t>Давление воды:</w:t>
      </w:r>
    </w:p>
    <w:p w:rsidR="0067074F" w:rsidRPr="00B1081E" w:rsidRDefault="0067074F" w:rsidP="003E0073">
      <w:pPr>
        <w:numPr>
          <w:ilvl w:val="0"/>
          <w:numId w:val="24"/>
        </w:numPr>
        <w:ind w:left="0" w:firstLine="709"/>
      </w:pPr>
      <w:r w:rsidRPr="00B1081E">
        <w:t>На смазку турбинного подшипника – (</w:t>
      </w:r>
      <w:r w:rsidRPr="00B1081E">
        <w:rPr>
          <w:lang w:val="en-US"/>
        </w:rPr>
        <w:t>min</w:t>
      </w:r>
      <w:r w:rsidRPr="00B1081E">
        <w:t>- 1,5кг/см</w:t>
      </w:r>
      <w:r w:rsidRPr="00B1081E">
        <w:rPr>
          <w:vertAlign w:val="superscript"/>
        </w:rPr>
        <w:t>2</w:t>
      </w:r>
      <w:r w:rsidRPr="00B1081E">
        <w:t xml:space="preserve">, </w:t>
      </w:r>
      <w:r w:rsidRPr="00B1081E">
        <w:rPr>
          <w:lang w:val="en-US"/>
        </w:rPr>
        <w:t>max</w:t>
      </w:r>
      <w:r w:rsidRPr="00B1081E">
        <w:t xml:space="preserve"> - 5кг/см</w:t>
      </w:r>
      <w:r w:rsidRPr="00B1081E">
        <w:rPr>
          <w:vertAlign w:val="superscript"/>
        </w:rPr>
        <w:t>2</w:t>
      </w:r>
      <w:r w:rsidRPr="00B1081E">
        <w:t>)</w:t>
      </w:r>
    </w:p>
    <w:p w:rsidR="0067074F" w:rsidRPr="00B1081E" w:rsidRDefault="0067074F" w:rsidP="0067074F">
      <w:r w:rsidRPr="00B1081E">
        <w:t>На воздухоохладители - 2,0 кг/см</w:t>
      </w:r>
      <w:r w:rsidRPr="00B1081E">
        <w:rPr>
          <w:vertAlign w:val="superscript"/>
        </w:rPr>
        <w:t>2</w:t>
      </w:r>
    </w:p>
    <w:p w:rsidR="0067074F" w:rsidRPr="00B1081E" w:rsidRDefault="0067074F" w:rsidP="0067074F">
      <w:pPr>
        <w:tabs>
          <w:tab w:val="left" w:pos="426"/>
        </w:tabs>
        <w:rPr>
          <w:b/>
          <w:bCs/>
        </w:rPr>
      </w:pPr>
    </w:p>
    <w:p w:rsidR="0067074F" w:rsidRPr="00B1081E" w:rsidRDefault="0067074F" w:rsidP="0067074F">
      <w:pPr>
        <w:rPr>
          <w:b/>
          <w:bCs/>
        </w:rPr>
      </w:pPr>
      <w:r>
        <w:rPr>
          <w:b/>
          <w:bCs/>
        </w:rPr>
        <w:t xml:space="preserve">3.5. </w:t>
      </w:r>
      <w:r w:rsidRPr="00B1081E">
        <w:rPr>
          <w:b/>
          <w:bCs/>
        </w:rPr>
        <w:t xml:space="preserve">Технические характеристики системы откачки дренажных вод </w:t>
      </w:r>
      <w:proofErr w:type="spellStart"/>
      <w:r w:rsidRPr="00B1081E">
        <w:rPr>
          <w:b/>
          <w:bCs/>
        </w:rPr>
        <w:t>маш</w:t>
      </w:r>
      <w:proofErr w:type="spellEnd"/>
      <w:r w:rsidRPr="00B1081E">
        <w:rPr>
          <w:b/>
          <w:bCs/>
        </w:rPr>
        <w:t>. зала:</w:t>
      </w:r>
    </w:p>
    <w:p w:rsidR="0067074F" w:rsidRPr="00B1081E" w:rsidRDefault="0067074F" w:rsidP="0067074F">
      <w:r w:rsidRPr="00B1081E">
        <w:t xml:space="preserve">Дренажная система </w:t>
      </w:r>
      <w:proofErr w:type="spellStart"/>
      <w:r w:rsidRPr="00B1081E">
        <w:t>маш</w:t>
      </w:r>
      <w:proofErr w:type="spellEnd"/>
      <w:r w:rsidRPr="00B1081E">
        <w:t xml:space="preserve">. зала состоит из 3-х дренажных колодцев, к которым подводятся дренажные трубы от сооружений машинного </w:t>
      </w:r>
      <w:proofErr w:type="gramStart"/>
      <w:r w:rsidRPr="00B1081E">
        <w:t>зала  и</w:t>
      </w:r>
      <w:proofErr w:type="gramEnd"/>
      <w:r w:rsidRPr="00B1081E">
        <w:t xml:space="preserve"> трубопроводы для опорожнения проточной части гидроагрегатов, системы задвижек и 3 дренажных насосов.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6"/>
        <w:gridCol w:w="3869"/>
      </w:tblGrid>
      <w:tr w:rsidR="0067074F" w:rsidRPr="00B1081E" w:rsidTr="0067074F">
        <w:tc>
          <w:tcPr>
            <w:tcW w:w="6062" w:type="dxa"/>
            <w:shd w:val="clear" w:color="auto" w:fill="auto"/>
          </w:tcPr>
          <w:p w:rsidR="0067074F" w:rsidRPr="00B1081E" w:rsidRDefault="0067074F" w:rsidP="009A7B38">
            <w:pPr>
              <w:tabs>
                <w:tab w:val="left" w:pos="426"/>
              </w:tabs>
              <w:ind w:firstLine="0"/>
            </w:pPr>
            <w:r w:rsidRPr="00B1081E">
              <w:t>Диаметр колодца</w:t>
            </w:r>
          </w:p>
        </w:tc>
        <w:tc>
          <w:tcPr>
            <w:tcW w:w="3791" w:type="dxa"/>
            <w:shd w:val="clear" w:color="auto" w:fill="auto"/>
          </w:tcPr>
          <w:p w:rsidR="0067074F" w:rsidRPr="00B1081E" w:rsidRDefault="0067074F" w:rsidP="009A7B38">
            <w:pPr>
              <w:tabs>
                <w:tab w:val="left" w:pos="426"/>
              </w:tabs>
              <w:ind w:firstLine="0"/>
              <w:jc w:val="center"/>
            </w:pPr>
            <w:r w:rsidRPr="00B1081E">
              <w:t>660х660мм</w:t>
            </w:r>
          </w:p>
        </w:tc>
      </w:tr>
      <w:tr w:rsidR="0067074F" w:rsidRPr="00B1081E" w:rsidTr="0067074F">
        <w:tc>
          <w:tcPr>
            <w:tcW w:w="6062" w:type="dxa"/>
            <w:shd w:val="clear" w:color="auto" w:fill="auto"/>
          </w:tcPr>
          <w:p w:rsidR="0067074F" w:rsidRPr="00B1081E" w:rsidRDefault="0067074F" w:rsidP="009A7B38">
            <w:pPr>
              <w:tabs>
                <w:tab w:val="left" w:pos="426"/>
              </w:tabs>
              <w:ind w:firstLine="0"/>
            </w:pPr>
            <w:r w:rsidRPr="00B1081E">
              <w:t>Глубина колодца</w:t>
            </w:r>
          </w:p>
        </w:tc>
        <w:tc>
          <w:tcPr>
            <w:tcW w:w="3791" w:type="dxa"/>
            <w:shd w:val="clear" w:color="auto" w:fill="auto"/>
          </w:tcPr>
          <w:p w:rsidR="0067074F" w:rsidRPr="00B1081E" w:rsidRDefault="0067074F" w:rsidP="009A7B38">
            <w:pPr>
              <w:tabs>
                <w:tab w:val="left" w:pos="426"/>
              </w:tabs>
              <w:ind w:firstLine="0"/>
              <w:jc w:val="center"/>
            </w:pPr>
            <w:r w:rsidRPr="00B1081E">
              <w:t>19240мм</w:t>
            </w:r>
          </w:p>
        </w:tc>
      </w:tr>
      <w:tr w:rsidR="0067074F" w:rsidRPr="00B1081E" w:rsidTr="0067074F">
        <w:tc>
          <w:tcPr>
            <w:tcW w:w="6062" w:type="dxa"/>
            <w:shd w:val="clear" w:color="auto" w:fill="auto"/>
          </w:tcPr>
          <w:p w:rsidR="0067074F" w:rsidRPr="00B1081E" w:rsidRDefault="0067074F" w:rsidP="009A7B38">
            <w:pPr>
              <w:tabs>
                <w:tab w:val="left" w:pos="426"/>
              </w:tabs>
              <w:ind w:firstLine="0"/>
            </w:pPr>
            <w:r w:rsidRPr="00B1081E">
              <w:t>Дренажные насосы №№1, 2</w:t>
            </w:r>
          </w:p>
        </w:tc>
        <w:tc>
          <w:tcPr>
            <w:tcW w:w="3791" w:type="dxa"/>
            <w:shd w:val="clear" w:color="auto" w:fill="auto"/>
          </w:tcPr>
          <w:p w:rsidR="0067074F" w:rsidRPr="00B1081E" w:rsidRDefault="0067074F" w:rsidP="009A7B38">
            <w:pPr>
              <w:tabs>
                <w:tab w:val="left" w:pos="426"/>
              </w:tabs>
              <w:ind w:firstLine="0"/>
              <w:jc w:val="center"/>
            </w:pPr>
          </w:p>
        </w:tc>
      </w:tr>
      <w:tr w:rsidR="0067074F" w:rsidRPr="00B1081E" w:rsidTr="0067074F">
        <w:tc>
          <w:tcPr>
            <w:tcW w:w="6062" w:type="dxa"/>
            <w:shd w:val="clear" w:color="auto" w:fill="auto"/>
          </w:tcPr>
          <w:p w:rsidR="0067074F" w:rsidRPr="00B1081E" w:rsidRDefault="0067074F" w:rsidP="009A7B38">
            <w:pPr>
              <w:tabs>
                <w:tab w:val="left" w:pos="426"/>
              </w:tabs>
              <w:ind w:firstLine="0"/>
            </w:pPr>
            <w:r w:rsidRPr="00B1081E">
              <w:t>Производитель</w:t>
            </w:r>
          </w:p>
        </w:tc>
        <w:tc>
          <w:tcPr>
            <w:tcW w:w="3791" w:type="dxa"/>
            <w:shd w:val="clear" w:color="auto" w:fill="auto"/>
          </w:tcPr>
          <w:p w:rsidR="0067074F" w:rsidRPr="00B1081E" w:rsidRDefault="0067074F" w:rsidP="009A7B38">
            <w:pPr>
              <w:tabs>
                <w:tab w:val="left" w:pos="426"/>
              </w:tabs>
              <w:ind w:firstLine="0"/>
              <w:jc w:val="center"/>
            </w:pPr>
            <w:r w:rsidRPr="00B1081E">
              <w:rPr>
                <w:lang w:val="en-US"/>
              </w:rPr>
              <w:t>KA</w:t>
            </w:r>
            <w:r w:rsidRPr="00B1081E">
              <w:t>Р</w:t>
            </w:r>
            <w:r w:rsidRPr="00B1081E">
              <w:rPr>
                <w:lang w:val="en-US"/>
              </w:rPr>
              <w:t>UULA</w:t>
            </w:r>
            <w:r w:rsidRPr="00B1081E">
              <w:t xml:space="preserve"> Финляндия</w:t>
            </w:r>
          </w:p>
        </w:tc>
      </w:tr>
      <w:tr w:rsidR="0067074F" w:rsidRPr="00B1081E" w:rsidTr="0067074F">
        <w:tc>
          <w:tcPr>
            <w:tcW w:w="6062" w:type="dxa"/>
            <w:shd w:val="clear" w:color="auto" w:fill="auto"/>
          </w:tcPr>
          <w:p w:rsidR="0067074F" w:rsidRPr="00B1081E" w:rsidRDefault="0067074F" w:rsidP="009A7B38">
            <w:pPr>
              <w:tabs>
                <w:tab w:val="left" w:pos="426"/>
              </w:tabs>
              <w:ind w:firstLine="0"/>
            </w:pPr>
            <w:r w:rsidRPr="00B1081E">
              <w:t>Год выпуска</w:t>
            </w:r>
          </w:p>
        </w:tc>
        <w:tc>
          <w:tcPr>
            <w:tcW w:w="3791" w:type="dxa"/>
            <w:shd w:val="clear" w:color="auto" w:fill="auto"/>
          </w:tcPr>
          <w:p w:rsidR="0067074F" w:rsidRPr="00B1081E" w:rsidRDefault="0067074F" w:rsidP="009A7B38">
            <w:pPr>
              <w:tabs>
                <w:tab w:val="left" w:pos="426"/>
              </w:tabs>
              <w:ind w:firstLine="0"/>
              <w:jc w:val="center"/>
            </w:pPr>
            <w:r w:rsidRPr="00B1081E">
              <w:t>1964</w:t>
            </w:r>
          </w:p>
        </w:tc>
      </w:tr>
      <w:tr w:rsidR="0067074F" w:rsidRPr="00B1081E" w:rsidTr="0067074F">
        <w:tc>
          <w:tcPr>
            <w:tcW w:w="6062" w:type="dxa"/>
            <w:shd w:val="clear" w:color="auto" w:fill="auto"/>
          </w:tcPr>
          <w:p w:rsidR="0067074F" w:rsidRPr="00B1081E" w:rsidRDefault="0067074F" w:rsidP="009A7B38">
            <w:pPr>
              <w:tabs>
                <w:tab w:val="left" w:pos="426"/>
              </w:tabs>
              <w:ind w:firstLine="0"/>
            </w:pPr>
            <w:r w:rsidRPr="00B1081E">
              <w:t>Тип</w:t>
            </w:r>
          </w:p>
        </w:tc>
        <w:tc>
          <w:tcPr>
            <w:tcW w:w="3791" w:type="dxa"/>
            <w:shd w:val="clear" w:color="auto" w:fill="auto"/>
          </w:tcPr>
          <w:p w:rsidR="0067074F" w:rsidRPr="00B1081E" w:rsidRDefault="0067074F" w:rsidP="009A7B38">
            <w:pPr>
              <w:tabs>
                <w:tab w:val="left" w:pos="426"/>
              </w:tabs>
              <w:ind w:firstLine="0"/>
              <w:jc w:val="center"/>
            </w:pPr>
            <w:r w:rsidRPr="00B1081E">
              <w:rPr>
                <w:lang w:val="en-US"/>
              </w:rPr>
              <w:t>PK</w:t>
            </w:r>
            <w:r w:rsidRPr="00B1081E">
              <w:t>20</w:t>
            </w:r>
            <w:r w:rsidRPr="00B1081E">
              <w:rPr>
                <w:lang w:val="en-US"/>
              </w:rPr>
              <w:t>N</w:t>
            </w:r>
          </w:p>
        </w:tc>
      </w:tr>
      <w:tr w:rsidR="0067074F" w:rsidRPr="00B1081E" w:rsidTr="0067074F">
        <w:tc>
          <w:tcPr>
            <w:tcW w:w="6062" w:type="dxa"/>
            <w:shd w:val="clear" w:color="auto" w:fill="auto"/>
          </w:tcPr>
          <w:p w:rsidR="0067074F" w:rsidRPr="00B1081E" w:rsidRDefault="0067074F" w:rsidP="009A7B38">
            <w:pPr>
              <w:tabs>
                <w:tab w:val="left" w:pos="426"/>
              </w:tabs>
              <w:ind w:firstLine="0"/>
            </w:pPr>
            <w:proofErr w:type="gramStart"/>
            <w:r w:rsidRPr="00B1081E">
              <w:t>Мощность  электродвигателя</w:t>
            </w:r>
            <w:proofErr w:type="gramEnd"/>
          </w:p>
        </w:tc>
        <w:tc>
          <w:tcPr>
            <w:tcW w:w="3791" w:type="dxa"/>
            <w:shd w:val="clear" w:color="auto" w:fill="auto"/>
          </w:tcPr>
          <w:p w:rsidR="0067074F" w:rsidRPr="00B1081E" w:rsidRDefault="0067074F" w:rsidP="009A7B38">
            <w:pPr>
              <w:tabs>
                <w:tab w:val="left" w:pos="426"/>
              </w:tabs>
              <w:ind w:firstLine="0"/>
              <w:jc w:val="center"/>
            </w:pPr>
            <w:r w:rsidRPr="00B1081E">
              <w:t>75 кВт</w:t>
            </w:r>
          </w:p>
        </w:tc>
      </w:tr>
      <w:tr w:rsidR="0067074F" w:rsidRPr="00B1081E" w:rsidTr="0067074F">
        <w:tc>
          <w:tcPr>
            <w:tcW w:w="6062" w:type="dxa"/>
            <w:shd w:val="clear" w:color="auto" w:fill="auto"/>
          </w:tcPr>
          <w:p w:rsidR="0067074F" w:rsidRPr="00B1081E" w:rsidRDefault="0067074F" w:rsidP="009A7B38">
            <w:pPr>
              <w:tabs>
                <w:tab w:val="left" w:pos="426"/>
              </w:tabs>
              <w:ind w:firstLine="0"/>
            </w:pPr>
            <w:r w:rsidRPr="00B1081E">
              <w:t>Производительность</w:t>
            </w:r>
          </w:p>
        </w:tc>
        <w:tc>
          <w:tcPr>
            <w:tcW w:w="3791" w:type="dxa"/>
            <w:shd w:val="clear" w:color="auto" w:fill="auto"/>
          </w:tcPr>
          <w:p w:rsidR="0067074F" w:rsidRPr="00B1081E" w:rsidRDefault="0067074F" w:rsidP="009A7B38">
            <w:pPr>
              <w:tabs>
                <w:tab w:val="left" w:pos="426"/>
              </w:tabs>
              <w:ind w:firstLine="0"/>
              <w:jc w:val="center"/>
            </w:pPr>
            <w:r w:rsidRPr="00B1081E">
              <w:t>12 м³/мин</w:t>
            </w:r>
          </w:p>
        </w:tc>
      </w:tr>
      <w:tr w:rsidR="0067074F" w:rsidRPr="00B1081E" w:rsidTr="0067074F">
        <w:tc>
          <w:tcPr>
            <w:tcW w:w="6062" w:type="dxa"/>
            <w:shd w:val="clear" w:color="auto" w:fill="auto"/>
          </w:tcPr>
          <w:p w:rsidR="0067074F" w:rsidRPr="00B1081E" w:rsidRDefault="0067074F" w:rsidP="009A7B38">
            <w:pPr>
              <w:tabs>
                <w:tab w:val="left" w:pos="426"/>
              </w:tabs>
              <w:ind w:firstLine="0"/>
            </w:pPr>
            <w:r w:rsidRPr="00B1081E">
              <w:t>Высота подъема</w:t>
            </w:r>
          </w:p>
        </w:tc>
        <w:tc>
          <w:tcPr>
            <w:tcW w:w="3791" w:type="dxa"/>
            <w:shd w:val="clear" w:color="auto" w:fill="auto"/>
          </w:tcPr>
          <w:p w:rsidR="0067074F" w:rsidRPr="00B1081E" w:rsidRDefault="0067074F" w:rsidP="009A7B38">
            <w:pPr>
              <w:tabs>
                <w:tab w:val="left" w:pos="426"/>
              </w:tabs>
              <w:ind w:firstLine="0"/>
              <w:jc w:val="center"/>
            </w:pPr>
            <w:r w:rsidRPr="00B1081E">
              <w:t>25,5м</w:t>
            </w:r>
          </w:p>
        </w:tc>
      </w:tr>
      <w:tr w:rsidR="0067074F" w:rsidRPr="00B1081E" w:rsidTr="0067074F">
        <w:tc>
          <w:tcPr>
            <w:tcW w:w="6062" w:type="dxa"/>
            <w:shd w:val="clear" w:color="auto" w:fill="auto"/>
          </w:tcPr>
          <w:p w:rsidR="0067074F" w:rsidRPr="00B1081E" w:rsidRDefault="0067074F" w:rsidP="009A7B38">
            <w:pPr>
              <w:tabs>
                <w:tab w:val="left" w:pos="426"/>
              </w:tabs>
              <w:ind w:firstLine="0"/>
            </w:pPr>
            <w:r w:rsidRPr="00B1081E">
              <w:t>Длина насоса с приводным валом</w:t>
            </w:r>
          </w:p>
        </w:tc>
        <w:tc>
          <w:tcPr>
            <w:tcW w:w="3791" w:type="dxa"/>
            <w:shd w:val="clear" w:color="auto" w:fill="auto"/>
          </w:tcPr>
          <w:p w:rsidR="0067074F" w:rsidRPr="00B1081E" w:rsidRDefault="0067074F" w:rsidP="009A7B38">
            <w:pPr>
              <w:tabs>
                <w:tab w:val="left" w:pos="426"/>
              </w:tabs>
              <w:ind w:firstLine="0"/>
              <w:jc w:val="center"/>
            </w:pPr>
            <w:r w:rsidRPr="00B1081E">
              <w:t>19273мм</w:t>
            </w:r>
          </w:p>
        </w:tc>
      </w:tr>
      <w:tr w:rsidR="0067074F" w:rsidRPr="00B1081E" w:rsidTr="0067074F">
        <w:tc>
          <w:tcPr>
            <w:tcW w:w="6062" w:type="dxa"/>
            <w:shd w:val="clear" w:color="auto" w:fill="auto"/>
          </w:tcPr>
          <w:p w:rsidR="0067074F" w:rsidRPr="00B1081E" w:rsidRDefault="0067074F" w:rsidP="009A7B38">
            <w:pPr>
              <w:tabs>
                <w:tab w:val="left" w:pos="426"/>
              </w:tabs>
              <w:ind w:firstLine="0"/>
            </w:pPr>
            <w:r w:rsidRPr="00B1081E">
              <w:t>Диаметр рабочего колеса</w:t>
            </w:r>
          </w:p>
        </w:tc>
        <w:tc>
          <w:tcPr>
            <w:tcW w:w="3791" w:type="dxa"/>
            <w:shd w:val="clear" w:color="auto" w:fill="auto"/>
          </w:tcPr>
          <w:p w:rsidR="0067074F" w:rsidRPr="00B1081E" w:rsidRDefault="0067074F" w:rsidP="009A7B38">
            <w:pPr>
              <w:tabs>
                <w:tab w:val="left" w:pos="426"/>
              </w:tabs>
              <w:ind w:firstLine="0"/>
              <w:jc w:val="center"/>
            </w:pPr>
            <w:r w:rsidRPr="00B1081E">
              <w:t>325мм</w:t>
            </w:r>
          </w:p>
        </w:tc>
      </w:tr>
      <w:tr w:rsidR="0067074F" w:rsidRPr="00B1081E" w:rsidTr="0067074F">
        <w:tc>
          <w:tcPr>
            <w:tcW w:w="6062" w:type="dxa"/>
            <w:shd w:val="clear" w:color="auto" w:fill="auto"/>
          </w:tcPr>
          <w:p w:rsidR="0067074F" w:rsidRPr="00B1081E" w:rsidRDefault="0067074F" w:rsidP="009A7B38">
            <w:pPr>
              <w:tabs>
                <w:tab w:val="left" w:pos="426"/>
              </w:tabs>
              <w:ind w:firstLine="0"/>
              <w:rPr>
                <w:b/>
                <w:bCs/>
              </w:rPr>
            </w:pPr>
            <w:r w:rsidRPr="00B1081E">
              <w:t>Дренажный насос №3</w:t>
            </w:r>
          </w:p>
        </w:tc>
        <w:tc>
          <w:tcPr>
            <w:tcW w:w="3791" w:type="dxa"/>
            <w:shd w:val="clear" w:color="auto" w:fill="auto"/>
          </w:tcPr>
          <w:p w:rsidR="0067074F" w:rsidRPr="00B1081E" w:rsidRDefault="0067074F" w:rsidP="009A7B38">
            <w:pPr>
              <w:tabs>
                <w:tab w:val="left" w:pos="426"/>
              </w:tabs>
              <w:ind w:firstLine="0"/>
              <w:jc w:val="center"/>
              <w:rPr>
                <w:b/>
                <w:bCs/>
              </w:rPr>
            </w:pPr>
          </w:p>
        </w:tc>
      </w:tr>
      <w:tr w:rsidR="0067074F" w:rsidRPr="00B1081E" w:rsidTr="0067074F">
        <w:tc>
          <w:tcPr>
            <w:tcW w:w="6062" w:type="dxa"/>
            <w:shd w:val="clear" w:color="auto" w:fill="auto"/>
          </w:tcPr>
          <w:p w:rsidR="0067074F" w:rsidRPr="00B1081E" w:rsidRDefault="0067074F" w:rsidP="009A7B38">
            <w:pPr>
              <w:tabs>
                <w:tab w:val="left" w:pos="426"/>
              </w:tabs>
              <w:ind w:firstLine="0"/>
            </w:pPr>
            <w:r w:rsidRPr="00B1081E">
              <w:t>Производитель</w:t>
            </w:r>
          </w:p>
        </w:tc>
        <w:tc>
          <w:tcPr>
            <w:tcW w:w="3791" w:type="dxa"/>
            <w:shd w:val="clear" w:color="auto" w:fill="auto"/>
          </w:tcPr>
          <w:p w:rsidR="0067074F" w:rsidRPr="00B1081E" w:rsidRDefault="0067074F" w:rsidP="009A7B38">
            <w:pPr>
              <w:tabs>
                <w:tab w:val="left" w:pos="426"/>
              </w:tabs>
              <w:ind w:firstLine="0"/>
              <w:jc w:val="center"/>
            </w:pPr>
            <w:r w:rsidRPr="00B1081E">
              <w:rPr>
                <w:lang w:val="en-US"/>
              </w:rPr>
              <w:t>KA</w:t>
            </w:r>
            <w:r w:rsidRPr="00B1081E">
              <w:t>Р</w:t>
            </w:r>
            <w:r w:rsidRPr="00B1081E">
              <w:rPr>
                <w:lang w:val="en-US"/>
              </w:rPr>
              <w:t>UULA</w:t>
            </w:r>
            <w:r w:rsidRPr="00B1081E">
              <w:t xml:space="preserve"> Финляндия</w:t>
            </w:r>
          </w:p>
        </w:tc>
      </w:tr>
      <w:tr w:rsidR="0067074F" w:rsidRPr="00B1081E" w:rsidTr="0067074F">
        <w:tc>
          <w:tcPr>
            <w:tcW w:w="6062" w:type="dxa"/>
            <w:shd w:val="clear" w:color="auto" w:fill="auto"/>
          </w:tcPr>
          <w:p w:rsidR="0067074F" w:rsidRPr="00B1081E" w:rsidRDefault="0067074F" w:rsidP="009A7B38">
            <w:pPr>
              <w:tabs>
                <w:tab w:val="left" w:pos="426"/>
              </w:tabs>
              <w:ind w:firstLine="0"/>
            </w:pPr>
            <w:r w:rsidRPr="00B1081E">
              <w:t>Год выпуска</w:t>
            </w:r>
          </w:p>
        </w:tc>
        <w:tc>
          <w:tcPr>
            <w:tcW w:w="3791" w:type="dxa"/>
            <w:shd w:val="clear" w:color="auto" w:fill="auto"/>
          </w:tcPr>
          <w:p w:rsidR="0067074F" w:rsidRPr="00B1081E" w:rsidRDefault="0067074F" w:rsidP="009A7B38">
            <w:pPr>
              <w:tabs>
                <w:tab w:val="left" w:pos="426"/>
              </w:tabs>
              <w:ind w:firstLine="0"/>
              <w:jc w:val="center"/>
            </w:pPr>
            <w:r w:rsidRPr="00B1081E">
              <w:t>1964</w:t>
            </w:r>
          </w:p>
        </w:tc>
      </w:tr>
      <w:tr w:rsidR="0067074F" w:rsidRPr="00B1081E" w:rsidTr="0067074F">
        <w:tc>
          <w:tcPr>
            <w:tcW w:w="6062" w:type="dxa"/>
            <w:shd w:val="clear" w:color="auto" w:fill="auto"/>
          </w:tcPr>
          <w:p w:rsidR="0067074F" w:rsidRPr="00B1081E" w:rsidRDefault="0067074F" w:rsidP="009A7B38">
            <w:pPr>
              <w:tabs>
                <w:tab w:val="left" w:pos="426"/>
              </w:tabs>
              <w:ind w:firstLine="0"/>
            </w:pPr>
            <w:r w:rsidRPr="00B1081E">
              <w:t>Тип</w:t>
            </w:r>
          </w:p>
        </w:tc>
        <w:tc>
          <w:tcPr>
            <w:tcW w:w="3791" w:type="dxa"/>
            <w:shd w:val="clear" w:color="auto" w:fill="auto"/>
          </w:tcPr>
          <w:p w:rsidR="0067074F" w:rsidRPr="00B1081E" w:rsidRDefault="0067074F" w:rsidP="009A7B38">
            <w:pPr>
              <w:tabs>
                <w:tab w:val="left" w:pos="426"/>
              </w:tabs>
              <w:ind w:firstLine="0"/>
              <w:jc w:val="center"/>
            </w:pPr>
            <w:r w:rsidRPr="00B1081E">
              <w:rPr>
                <w:lang w:val="en-US"/>
              </w:rPr>
              <w:t>P</w:t>
            </w:r>
            <w:r w:rsidRPr="00B1081E">
              <w:t>-</w:t>
            </w:r>
            <w:r w:rsidRPr="00B1081E">
              <w:rPr>
                <w:lang w:val="en-US"/>
              </w:rPr>
              <w:t>L</w:t>
            </w:r>
            <w:r w:rsidRPr="00B1081E">
              <w:t>30-</w:t>
            </w:r>
            <w:r w:rsidRPr="00B1081E">
              <w:rPr>
                <w:lang w:val="en-US"/>
              </w:rPr>
              <w:t>P</w:t>
            </w:r>
          </w:p>
        </w:tc>
      </w:tr>
      <w:tr w:rsidR="0067074F" w:rsidRPr="00B1081E" w:rsidTr="0067074F">
        <w:tc>
          <w:tcPr>
            <w:tcW w:w="6062" w:type="dxa"/>
            <w:shd w:val="clear" w:color="auto" w:fill="auto"/>
          </w:tcPr>
          <w:p w:rsidR="0067074F" w:rsidRPr="00B1081E" w:rsidRDefault="0067074F" w:rsidP="009A7B38">
            <w:pPr>
              <w:tabs>
                <w:tab w:val="left" w:pos="426"/>
              </w:tabs>
              <w:ind w:firstLine="0"/>
            </w:pPr>
            <w:r>
              <w:t xml:space="preserve">Мощность </w:t>
            </w:r>
            <w:r w:rsidRPr="00B1081E">
              <w:t>электродвигателя</w:t>
            </w:r>
          </w:p>
        </w:tc>
        <w:tc>
          <w:tcPr>
            <w:tcW w:w="3791" w:type="dxa"/>
            <w:shd w:val="clear" w:color="auto" w:fill="auto"/>
          </w:tcPr>
          <w:p w:rsidR="0067074F" w:rsidRPr="00B1081E" w:rsidRDefault="0067074F" w:rsidP="009A7B38">
            <w:pPr>
              <w:tabs>
                <w:tab w:val="left" w:pos="426"/>
              </w:tabs>
              <w:ind w:firstLine="0"/>
              <w:jc w:val="center"/>
            </w:pPr>
            <w:r w:rsidRPr="00B1081E">
              <w:t>45 кВт</w:t>
            </w:r>
          </w:p>
        </w:tc>
      </w:tr>
      <w:tr w:rsidR="0067074F" w:rsidRPr="00B1081E" w:rsidTr="0067074F">
        <w:tc>
          <w:tcPr>
            <w:tcW w:w="6062" w:type="dxa"/>
            <w:shd w:val="clear" w:color="auto" w:fill="auto"/>
          </w:tcPr>
          <w:p w:rsidR="0067074F" w:rsidRPr="00B1081E" w:rsidRDefault="0067074F" w:rsidP="009A7B38">
            <w:pPr>
              <w:tabs>
                <w:tab w:val="left" w:pos="426"/>
              </w:tabs>
              <w:ind w:firstLine="0"/>
            </w:pPr>
            <w:r w:rsidRPr="00B1081E">
              <w:t>Производительность</w:t>
            </w:r>
          </w:p>
        </w:tc>
        <w:tc>
          <w:tcPr>
            <w:tcW w:w="3791" w:type="dxa"/>
            <w:shd w:val="clear" w:color="auto" w:fill="auto"/>
          </w:tcPr>
          <w:p w:rsidR="0067074F" w:rsidRPr="00B1081E" w:rsidRDefault="0067074F" w:rsidP="009A7B38">
            <w:pPr>
              <w:tabs>
                <w:tab w:val="left" w:pos="426"/>
              </w:tabs>
              <w:ind w:firstLine="0"/>
              <w:jc w:val="center"/>
            </w:pPr>
            <w:r w:rsidRPr="00B1081E">
              <w:t>6 м³/мин</w:t>
            </w:r>
          </w:p>
        </w:tc>
      </w:tr>
      <w:tr w:rsidR="0067074F" w:rsidRPr="00B1081E" w:rsidTr="0067074F">
        <w:tc>
          <w:tcPr>
            <w:tcW w:w="6062" w:type="dxa"/>
            <w:shd w:val="clear" w:color="auto" w:fill="auto"/>
          </w:tcPr>
          <w:p w:rsidR="0067074F" w:rsidRPr="00B1081E" w:rsidRDefault="0067074F" w:rsidP="009A7B38">
            <w:pPr>
              <w:tabs>
                <w:tab w:val="left" w:pos="426"/>
              </w:tabs>
              <w:ind w:firstLine="0"/>
            </w:pPr>
            <w:r w:rsidRPr="00B1081E">
              <w:t>Высота подъема</w:t>
            </w:r>
          </w:p>
        </w:tc>
        <w:tc>
          <w:tcPr>
            <w:tcW w:w="3791" w:type="dxa"/>
            <w:shd w:val="clear" w:color="auto" w:fill="auto"/>
          </w:tcPr>
          <w:p w:rsidR="0067074F" w:rsidRPr="00B1081E" w:rsidRDefault="0067074F" w:rsidP="009A7B38">
            <w:pPr>
              <w:tabs>
                <w:tab w:val="left" w:pos="426"/>
              </w:tabs>
              <w:ind w:firstLine="0"/>
              <w:jc w:val="center"/>
            </w:pPr>
            <w:r w:rsidRPr="00B1081E">
              <w:t>26,5м</w:t>
            </w:r>
          </w:p>
        </w:tc>
      </w:tr>
      <w:tr w:rsidR="0067074F" w:rsidRPr="00B1081E" w:rsidTr="0067074F">
        <w:tc>
          <w:tcPr>
            <w:tcW w:w="6062" w:type="dxa"/>
            <w:shd w:val="clear" w:color="auto" w:fill="auto"/>
          </w:tcPr>
          <w:p w:rsidR="0067074F" w:rsidRPr="00B1081E" w:rsidRDefault="0067074F" w:rsidP="009A7B38">
            <w:pPr>
              <w:tabs>
                <w:tab w:val="left" w:pos="426"/>
              </w:tabs>
              <w:ind w:firstLine="0"/>
            </w:pPr>
            <w:r w:rsidRPr="00B1081E">
              <w:t>Длина насоса с приводным валом</w:t>
            </w:r>
          </w:p>
        </w:tc>
        <w:tc>
          <w:tcPr>
            <w:tcW w:w="3791" w:type="dxa"/>
            <w:shd w:val="clear" w:color="auto" w:fill="auto"/>
          </w:tcPr>
          <w:p w:rsidR="0067074F" w:rsidRPr="00B1081E" w:rsidRDefault="0067074F" w:rsidP="009A7B38">
            <w:pPr>
              <w:tabs>
                <w:tab w:val="left" w:pos="426"/>
              </w:tabs>
              <w:ind w:firstLine="0"/>
              <w:jc w:val="center"/>
            </w:pPr>
            <w:r w:rsidRPr="00B1081E">
              <w:t>19300мм</w:t>
            </w:r>
          </w:p>
        </w:tc>
      </w:tr>
      <w:tr w:rsidR="0067074F" w:rsidRPr="00B1081E" w:rsidTr="0067074F">
        <w:tc>
          <w:tcPr>
            <w:tcW w:w="6062" w:type="dxa"/>
            <w:shd w:val="clear" w:color="auto" w:fill="auto"/>
          </w:tcPr>
          <w:p w:rsidR="0067074F" w:rsidRPr="00B1081E" w:rsidRDefault="0067074F" w:rsidP="009A7B38">
            <w:pPr>
              <w:tabs>
                <w:tab w:val="left" w:pos="426"/>
              </w:tabs>
              <w:ind w:firstLine="0"/>
            </w:pPr>
            <w:r w:rsidRPr="00B1081E">
              <w:t>Диаметр рабочего колеса</w:t>
            </w:r>
          </w:p>
        </w:tc>
        <w:tc>
          <w:tcPr>
            <w:tcW w:w="3791" w:type="dxa"/>
            <w:shd w:val="clear" w:color="auto" w:fill="auto"/>
          </w:tcPr>
          <w:p w:rsidR="0067074F" w:rsidRPr="00B1081E" w:rsidRDefault="0067074F" w:rsidP="009A7B38">
            <w:pPr>
              <w:tabs>
                <w:tab w:val="left" w:pos="426"/>
              </w:tabs>
              <w:ind w:firstLine="0"/>
              <w:jc w:val="center"/>
            </w:pPr>
            <w:r w:rsidRPr="00B1081E">
              <w:t>325мм</w:t>
            </w:r>
          </w:p>
        </w:tc>
      </w:tr>
    </w:tbl>
    <w:p w:rsidR="0067074F" w:rsidRPr="00B1081E" w:rsidRDefault="0067074F" w:rsidP="0067074F">
      <w:pPr>
        <w:tabs>
          <w:tab w:val="left" w:pos="426"/>
        </w:tabs>
      </w:pPr>
    </w:p>
    <w:p w:rsidR="0067074F" w:rsidRPr="009112C2" w:rsidRDefault="0067074F" w:rsidP="0067074F">
      <w:pPr>
        <w:keepNext/>
        <w:tabs>
          <w:tab w:val="left" w:pos="426"/>
        </w:tabs>
        <w:rPr>
          <w:b/>
        </w:rPr>
      </w:pPr>
      <w:r w:rsidRPr="009112C2">
        <w:rPr>
          <w:b/>
        </w:rPr>
        <w:t>3.6. Технические характеристики трансформаторов</w:t>
      </w:r>
    </w:p>
    <w:p w:rsidR="0067074F" w:rsidRDefault="0067074F" w:rsidP="0067074F">
      <w:pPr>
        <w:ind w:firstLine="0"/>
        <w:rPr>
          <w:b/>
        </w:rPr>
      </w:pPr>
      <w:r w:rsidRPr="00B1081E">
        <w:rPr>
          <w:b/>
          <w:noProof/>
        </w:rPr>
        <w:drawing>
          <wp:inline distT="0" distB="0" distL="0" distR="0" wp14:anchorId="38957058" wp14:editId="5803A7C0">
            <wp:extent cx="3317240" cy="6167120"/>
            <wp:effectExtent l="381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5400000">
                      <a:off x="0" y="0"/>
                      <a:ext cx="3317240" cy="6167120"/>
                    </a:xfrm>
                    <a:prstGeom prst="rect">
                      <a:avLst/>
                    </a:prstGeom>
                    <a:noFill/>
                    <a:ln>
                      <a:noFill/>
                    </a:ln>
                  </pic:spPr>
                </pic:pic>
              </a:graphicData>
            </a:graphic>
          </wp:inline>
        </w:drawing>
      </w:r>
    </w:p>
    <w:p w:rsidR="0067074F" w:rsidRDefault="0067074F" w:rsidP="0067074F">
      <w:pPr>
        <w:ind w:firstLine="0"/>
        <w:rPr>
          <w:b/>
        </w:rPr>
      </w:pPr>
      <w:bookmarkStart w:id="0" w:name="_GoBack"/>
      <w:bookmarkEnd w:id="0"/>
    </w:p>
    <w:sectPr w:rsidR="0067074F" w:rsidSect="003742D9">
      <w:headerReference w:type="default" r:id="rId9"/>
      <w:footerReference w:type="default" r:id="rId10"/>
      <w:headerReference w:type="first" r:id="rId11"/>
      <w:pgSz w:w="11906" w:h="16838" w:code="9"/>
      <w:pgMar w:top="1134" w:right="707" w:bottom="567" w:left="1134"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4118" w:rsidRDefault="00A54118">
      <w:r>
        <w:separator/>
      </w:r>
    </w:p>
  </w:endnote>
  <w:endnote w:type="continuationSeparator" w:id="0">
    <w:p w:rsidR="00A54118" w:rsidRDefault="00A54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4407352"/>
      <w:docPartObj>
        <w:docPartGallery w:val="Page Numbers (Bottom of Page)"/>
        <w:docPartUnique/>
      </w:docPartObj>
    </w:sdtPr>
    <w:sdtEndPr/>
    <w:sdtContent>
      <w:p w:rsidR="00A54118" w:rsidRDefault="00A54118">
        <w:pPr>
          <w:pStyle w:val="a7"/>
          <w:jc w:val="right"/>
        </w:pPr>
        <w:r>
          <w:fldChar w:fldCharType="begin"/>
        </w:r>
        <w:r>
          <w:instrText>PAGE   \* MERGEFORMAT</w:instrText>
        </w:r>
        <w:r>
          <w:fldChar w:fldCharType="separate"/>
        </w:r>
        <w:r w:rsidR="003742D9" w:rsidRPr="003742D9">
          <w:rPr>
            <w:noProof/>
            <w:lang w:val="ru-RU"/>
          </w:rPr>
          <w:t>8</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4118" w:rsidRDefault="00A54118">
      <w:r>
        <w:separator/>
      </w:r>
    </w:p>
  </w:footnote>
  <w:footnote w:type="continuationSeparator" w:id="0">
    <w:p w:rsidR="00A54118" w:rsidRDefault="00A541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4118" w:rsidRPr="003742D9" w:rsidRDefault="00A54118" w:rsidP="003742D9">
    <w:pPr>
      <w:ind w:firstLine="0"/>
      <w:jc w:val="right"/>
      <w:rPr>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2D9" w:rsidRDefault="003742D9" w:rsidP="003742D9">
    <w:pPr>
      <w:jc w:val="right"/>
      <w:rPr>
        <w:sz w:val="22"/>
        <w:szCs w:val="22"/>
      </w:rPr>
    </w:pPr>
    <w:r>
      <w:rPr>
        <w:sz w:val="22"/>
        <w:szCs w:val="22"/>
      </w:rPr>
      <w:t xml:space="preserve">Приложение </w:t>
    </w:r>
    <w:r w:rsidRPr="00530235">
      <w:rPr>
        <w:sz w:val="22"/>
        <w:szCs w:val="22"/>
      </w:rPr>
      <w:t>№</w:t>
    </w:r>
    <w:r>
      <w:rPr>
        <w:sz w:val="22"/>
        <w:szCs w:val="22"/>
      </w:rPr>
      <w:t>3</w:t>
    </w:r>
  </w:p>
  <w:p w:rsidR="003742D9" w:rsidRPr="003742D9" w:rsidRDefault="003742D9" w:rsidP="003742D9">
    <w:pPr>
      <w:ind w:firstLine="0"/>
      <w:jc w:val="right"/>
      <w:rPr>
        <w:sz w:val="22"/>
        <w:szCs w:val="22"/>
      </w:rPr>
    </w:pPr>
    <w:r>
      <w:rPr>
        <w:sz w:val="22"/>
        <w:szCs w:val="22"/>
      </w:rPr>
      <w:t>к Заданию на проектирование</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61B85D76"/>
    <w:lvl w:ilvl="0">
      <w:start w:val="1"/>
      <w:numFmt w:val="bullet"/>
      <w:pStyle w:val="2"/>
      <w:lvlText w:val=""/>
      <w:lvlJc w:val="left"/>
      <w:pPr>
        <w:tabs>
          <w:tab w:val="num" w:pos="643"/>
        </w:tabs>
        <w:ind w:left="643" w:hanging="360"/>
      </w:pPr>
      <w:rPr>
        <w:rFonts w:ascii="Symbol" w:hAnsi="Symbol" w:hint="default"/>
      </w:rPr>
    </w:lvl>
  </w:abstractNum>
  <w:abstractNum w:abstractNumId="1">
    <w:nsid w:val="01FA7060"/>
    <w:multiLevelType w:val="hybridMultilevel"/>
    <w:tmpl w:val="617A02A6"/>
    <w:lvl w:ilvl="0" w:tplc="6714FEAA">
      <w:start w:val="1"/>
      <w:numFmt w:val="decimal"/>
      <w:lvlText w:val="5.3.1.%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0C5F84"/>
    <w:multiLevelType w:val="hybridMultilevel"/>
    <w:tmpl w:val="5686BE24"/>
    <w:lvl w:ilvl="0" w:tplc="B0006F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B45BEB"/>
    <w:multiLevelType w:val="hybridMultilevel"/>
    <w:tmpl w:val="FAD8DC72"/>
    <w:lvl w:ilvl="0" w:tplc="EA5C8C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7B258AA"/>
    <w:multiLevelType w:val="hybridMultilevel"/>
    <w:tmpl w:val="54F84128"/>
    <w:lvl w:ilvl="0" w:tplc="0409000F">
      <w:start w:val="1"/>
      <w:numFmt w:val="decimal"/>
      <w:lvlText w:val="%1."/>
      <w:lvlJc w:val="left"/>
      <w:pPr>
        <w:ind w:left="2024" w:hanging="360"/>
      </w:pPr>
    </w:lvl>
    <w:lvl w:ilvl="1" w:tplc="04190019" w:tentative="1">
      <w:start w:val="1"/>
      <w:numFmt w:val="lowerLetter"/>
      <w:lvlText w:val="%2."/>
      <w:lvlJc w:val="left"/>
      <w:pPr>
        <w:ind w:left="2744" w:hanging="360"/>
      </w:pPr>
    </w:lvl>
    <w:lvl w:ilvl="2" w:tplc="0419001B" w:tentative="1">
      <w:start w:val="1"/>
      <w:numFmt w:val="lowerRoman"/>
      <w:lvlText w:val="%3."/>
      <w:lvlJc w:val="right"/>
      <w:pPr>
        <w:ind w:left="3464" w:hanging="180"/>
      </w:pPr>
    </w:lvl>
    <w:lvl w:ilvl="3" w:tplc="0419000F" w:tentative="1">
      <w:start w:val="1"/>
      <w:numFmt w:val="decimal"/>
      <w:lvlText w:val="%4."/>
      <w:lvlJc w:val="left"/>
      <w:pPr>
        <w:ind w:left="4184" w:hanging="360"/>
      </w:pPr>
    </w:lvl>
    <w:lvl w:ilvl="4" w:tplc="04190019" w:tentative="1">
      <w:start w:val="1"/>
      <w:numFmt w:val="lowerLetter"/>
      <w:lvlText w:val="%5."/>
      <w:lvlJc w:val="left"/>
      <w:pPr>
        <w:ind w:left="4904" w:hanging="360"/>
      </w:pPr>
    </w:lvl>
    <w:lvl w:ilvl="5" w:tplc="0419001B" w:tentative="1">
      <w:start w:val="1"/>
      <w:numFmt w:val="lowerRoman"/>
      <w:lvlText w:val="%6."/>
      <w:lvlJc w:val="right"/>
      <w:pPr>
        <w:ind w:left="5624" w:hanging="180"/>
      </w:pPr>
    </w:lvl>
    <w:lvl w:ilvl="6" w:tplc="0419000F" w:tentative="1">
      <w:start w:val="1"/>
      <w:numFmt w:val="decimal"/>
      <w:lvlText w:val="%7."/>
      <w:lvlJc w:val="left"/>
      <w:pPr>
        <w:ind w:left="6344" w:hanging="360"/>
      </w:pPr>
    </w:lvl>
    <w:lvl w:ilvl="7" w:tplc="04190019" w:tentative="1">
      <w:start w:val="1"/>
      <w:numFmt w:val="lowerLetter"/>
      <w:lvlText w:val="%8."/>
      <w:lvlJc w:val="left"/>
      <w:pPr>
        <w:ind w:left="7064" w:hanging="360"/>
      </w:pPr>
    </w:lvl>
    <w:lvl w:ilvl="8" w:tplc="0419001B" w:tentative="1">
      <w:start w:val="1"/>
      <w:numFmt w:val="lowerRoman"/>
      <w:lvlText w:val="%9."/>
      <w:lvlJc w:val="right"/>
      <w:pPr>
        <w:ind w:left="7784" w:hanging="180"/>
      </w:pPr>
    </w:lvl>
  </w:abstractNum>
  <w:abstractNum w:abstractNumId="5">
    <w:nsid w:val="0B2B262B"/>
    <w:multiLevelType w:val="hybridMultilevel"/>
    <w:tmpl w:val="4936EA0E"/>
    <w:lvl w:ilvl="0" w:tplc="04190001">
      <w:start w:val="1"/>
      <w:numFmt w:val="bullet"/>
      <w:lvlText w:val=""/>
      <w:lvlJc w:val="left"/>
      <w:pPr>
        <w:ind w:left="1482" w:hanging="360"/>
      </w:pPr>
      <w:rPr>
        <w:rFonts w:ascii="Symbol" w:hAnsi="Symbol" w:hint="default"/>
      </w:rPr>
    </w:lvl>
    <w:lvl w:ilvl="1" w:tplc="04190003" w:tentative="1">
      <w:start w:val="1"/>
      <w:numFmt w:val="bullet"/>
      <w:lvlText w:val="o"/>
      <w:lvlJc w:val="left"/>
      <w:pPr>
        <w:ind w:left="2202" w:hanging="360"/>
      </w:pPr>
      <w:rPr>
        <w:rFonts w:ascii="Courier New" w:hAnsi="Courier New" w:cs="Courier New" w:hint="default"/>
      </w:rPr>
    </w:lvl>
    <w:lvl w:ilvl="2" w:tplc="04190005" w:tentative="1">
      <w:start w:val="1"/>
      <w:numFmt w:val="bullet"/>
      <w:lvlText w:val=""/>
      <w:lvlJc w:val="left"/>
      <w:pPr>
        <w:ind w:left="2922" w:hanging="360"/>
      </w:pPr>
      <w:rPr>
        <w:rFonts w:ascii="Wingdings" w:hAnsi="Wingdings" w:hint="default"/>
      </w:rPr>
    </w:lvl>
    <w:lvl w:ilvl="3" w:tplc="04190001" w:tentative="1">
      <w:start w:val="1"/>
      <w:numFmt w:val="bullet"/>
      <w:lvlText w:val=""/>
      <w:lvlJc w:val="left"/>
      <w:pPr>
        <w:ind w:left="3642" w:hanging="360"/>
      </w:pPr>
      <w:rPr>
        <w:rFonts w:ascii="Symbol" w:hAnsi="Symbol" w:hint="default"/>
      </w:rPr>
    </w:lvl>
    <w:lvl w:ilvl="4" w:tplc="04190003" w:tentative="1">
      <w:start w:val="1"/>
      <w:numFmt w:val="bullet"/>
      <w:lvlText w:val="o"/>
      <w:lvlJc w:val="left"/>
      <w:pPr>
        <w:ind w:left="4362" w:hanging="360"/>
      </w:pPr>
      <w:rPr>
        <w:rFonts w:ascii="Courier New" w:hAnsi="Courier New" w:cs="Courier New" w:hint="default"/>
      </w:rPr>
    </w:lvl>
    <w:lvl w:ilvl="5" w:tplc="04190005" w:tentative="1">
      <w:start w:val="1"/>
      <w:numFmt w:val="bullet"/>
      <w:lvlText w:val=""/>
      <w:lvlJc w:val="left"/>
      <w:pPr>
        <w:ind w:left="5082" w:hanging="360"/>
      </w:pPr>
      <w:rPr>
        <w:rFonts w:ascii="Wingdings" w:hAnsi="Wingdings" w:hint="default"/>
      </w:rPr>
    </w:lvl>
    <w:lvl w:ilvl="6" w:tplc="04190001" w:tentative="1">
      <w:start w:val="1"/>
      <w:numFmt w:val="bullet"/>
      <w:lvlText w:val=""/>
      <w:lvlJc w:val="left"/>
      <w:pPr>
        <w:ind w:left="5802" w:hanging="360"/>
      </w:pPr>
      <w:rPr>
        <w:rFonts w:ascii="Symbol" w:hAnsi="Symbol" w:hint="default"/>
      </w:rPr>
    </w:lvl>
    <w:lvl w:ilvl="7" w:tplc="04190003" w:tentative="1">
      <w:start w:val="1"/>
      <w:numFmt w:val="bullet"/>
      <w:lvlText w:val="o"/>
      <w:lvlJc w:val="left"/>
      <w:pPr>
        <w:ind w:left="6522" w:hanging="360"/>
      </w:pPr>
      <w:rPr>
        <w:rFonts w:ascii="Courier New" w:hAnsi="Courier New" w:cs="Courier New" w:hint="default"/>
      </w:rPr>
    </w:lvl>
    <w:lvl w:ilvl="8" w:tplc="04190005" w:tentative="1">
      <w:start w:val="1"/>
      <w:numFmt w:val="bullet"/>
      <w:lvlText w:val=""/>
      <w:lvlJc w:val="left"/>
      <w:pPr>
        <w:ind w:left="7242" w:hanging="360"/>
      </w:pPr>
      <w:rPr>
        <w:rFonts w:ascii="Wingdings" w:hAnsi="Wingdings" w:hint="default"/>
      </w:rPr>
    </w:lvl>
  </w:abstractNum>
  <w:abstractNum w:abstractNumId="6">
    <w:nsid w:val="0C524D94"/>
    <w:multiLevelType w:val="hybridMultilevel"/>
    <w:tmpl w:val="9486621A"/>
    <w:lvl w:ilvl="0" w:tplc="EA5C8C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DBA4F53"/>
    <w:multiLevelType w:val="hybridMultilevel"/>
    <w:tmpl w:val="1F428BE8"/>
    <w:lvl w:ilvl="0" w:tplc="AF5E237E">
      <w:start w:val="1"/>
      <w:numFmt w:val="decimal"/>
      <w:pStyle w:val="a"/>
      <w:lvlText w:val="2.14.3.%1."/>
      <w:lvlJc w:val="left"/>
      <w:pPr>
        <w:ind w:left="1299" w:hanging="360"/>
      </w:pPr>
      <w:rPr>
        <w:rFonts w:cs="Times New Roman" w:hint="default"/>
      </w:rPr>
    </w:lvl>
    <w:lvl w:ilvl="1" w:tplc="04190019" w:tentative="1">
      <w:start w:val="1"/>
      <w:numFmt w:val="lowerLetter"/>
      <w:lvlText w:val="%2."/>
      <w:lvlJc w:val="left"/>
      <w:pPr>
        <w:ind w:left="2019" w:hanging="360"/>
      </w:pPr>
      <w:rPr>
        <w:rFonts w:cs="Times New Roman"/>
      </w:rPr>
    </w:lvl>
    <w:lvl w:ilvl="2" w:tplc="0419001B" w:tentative="1">
      <w:start w:val="1"/>
      <w:numFmt w:val="lowerRoman"/>
      <w:lvlText w:val="%3."/>
      <w:lvlJc w:val="right"/>
      <w:pPr>
        <w:ind w:left="2739" w:hanging="180"/>
      </w:pPr>
      <w:rPr>
        <w:rFonts w:cs="Times New Roman"/>
      </w:rPr>
    </w:lvl>
    <w:lvl w:ilvl="3" w:tplc="0419000F" w:tentative="1">
      <w:start w:val="1"/>
      <w:numFmt w:val="decimal"/>
      <w:lvlText w:val="%4."/>
      <w:lvlJc w:val="left"/>
      <w:pPr>
        <w:ind w:left="3459" w:hanging="360"/>
      </w:pPr>
      <w:rPr>
        <w:rFonts w:cs="Times New Roman"/>
      </w:rPr>
    </w:lvl>
    <w:lvl w:ilvl="4" w:tplc="04190019" w:tentative="1">
      <w:start w:val="1"/>
      <w:numFmt w:val="lowerLetter"/>
      <w:lvlText w:val="%5."/>
      <w:lvlJc w:val="left"/>
      <w:pPr>
        <w:ind w:left="4179" w:hanging="360"/>
      </w:pPr>
      <w:rPr>
        <w:rFonts w:cs="Times New Roman"/>
      </w:rPr>
    </w:lvl>
    <w:lvl w:ilvl="5" w:tplc="0419001B" w:tentative="1">
      <w:start w:val="1"/>
      <w:numFmt w:val="lowerRoman"/>
      <w:lvlText w:val="%6."/>
      <w:lvlJc w:val="right"/>
      <w:pPr>
        <w:ind w:left="4899" w:hanging="180"/>
      </w:pPr>
      <w:rPr>
        <w:rFonts w:cs="Times New Roman"/>
      </w:rPr>
    </w:lvl>
    <w:lvl w:ilvl="6" w:tplc="0419000F" w:tentative="1">
      <w:start w:val="1"/>
      <w:numFmt w:val="decimal"/>
      <w:lvlText w:val="%7."/>
      <w:lvlJc w:val="left"/>
      <w:pPr>
        <w:ind w:left="5619" w:hanging="360"/>
      </w:pPr>
      <w:rPr>
        <w:rFonts w:cs="Times New Roman"/>
      </w:rPr>
    </w:lvl>
    <w:lvl w:ilvl="7" w:tplc="04190019" w:tentative="1">
      <w:start w:val="1"/>
      <w:numFmt w:val="lowerLetter"/>
      <w:lvlText w:val="%8."/>
      <w:lvlJc w:val="left"/>
      <w:pPr>
        <w:ind w:left="6339" w:hanging="360"/>
      </w:pPr>
      <w:rPr>
        <w:rFonts w:cs="Times New Roman"/>
      </w:rPr>
    </w:lvl>
    <w:lvl w:ilvl="8" w:tplc="0419001B" w:tentative="1">
      <w:start w:val="1"/>
      <w:numFmt w:val="lowerRoman"/>
      <w:lvlText w:val="%9."/>
      <w:lvlJc w:val="right"/>
      <w:pPr>
        <w:ind w:left="7059" w:hanging="180"/>
      </w:pPr>
      <w:rPr>
        <w:rFonts w:cs="Times New Roman"/>
      </w:rPr>
    </w:lvl>
  </w:abstractNum>
  <w:abstractNum w:abstractNumId="8">
    <w:nsid w:val="0E033C9A"/>
    <w:multiLevelType w:val="hybridMultilevel"/>
    <w:tmpl w:val="38DE235C"/>
    <w:lvl w:ilvl="0" w:tplc="EA5C8C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E2B39B4"/>
    <w:multiLevelType w:val="multilevel"/>
    <w:tmpl w:val="1FD0F824"/>
    <w:lvl w:ilvl="0">
      <w:start w:val="1"/>
      <w:numFmt w:val="decimal"/>
      <w:lvlText w:val="5.6.%1."/>
      <w:lvlJc w:val="left"/>
      <w:pPr>
        <w:ind w:left="1429" w:hanging="360"/>
      </w:pPr>
      <w:rPr>
        <w:rFonts w:hint="default"/>
      </w:rPr>
    </w:lvl>
    <w:lvl w:ilvl="1">
      <w:start w:val="1"/>
      <w:numFmt w:val="decimal"/>
      <w:lvlText w:val="5.6.%1.%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0">
    <w:nsid w:val="0E4F0E1A"/>
    <w:multiLevelType w:val="hybridMultilevel"/>
    <w:tmpl w:val="771AB4B2"/>
    <w:lvl w:ilvl="0" w:tplc="9CA2A1DE">
      <w:start w:val="1"/>
      <w:numFmt w:val="bullet"/>
      <w:pStyle w:val="-texttable"/>
      <w:lvlText w:val="–"/>
      <w:lvlJc w:val="left"/>
      <w:pPr>
        <w:tabs>
          <w:tab w:val="num" w:pos="719"/>
        </w:tabs>
        <w:ind w:left="719" w:hanging="360"/>
      </w:pPr>
      <w:rPr>
        <w:rFonts w:ascii="Times New Roman" w:hAnsi="Times New Roman" w:hint="default"/>
        <w:color w:val="auto"/>
      </w:rPr>
    </w:lvl>
    <w:lvl w:ilvl="1" w:tplc="04190003">
      <w:start w:val="1"/>
      <w:numFmt w:val="bullet"/>
      <w:lvlText w:val="o"/>
      <w:lvlJc w:val="left"/>
      <w:pPr>
        <w:tabs>
          <w:tab w:val="num" w:pos="1439"/>
        </w:tabs>
        <w:ind w:left="1439" w:hanging="360"/>
      </w:pPr>
      <w:rPr>
        <w:rFonts w:ascii="Courier New" w:hAnsi="Courier New" w:hint="default"/>
      </w:rPr>
    </w:lvl>
    <w:lvl w:ilvl="2" w:tplc="04190005" w:tentative="1">
      <w:start w:val="1"/>
      <w:numFmt w:val="bullet"/>
      <w:lvlText w:val=""/>
      <w:lvlJc w:val="left"/>
      <w:pPr>
        <w:tabs>
          <w:tab w:val="num" w:pos="2159"/>
        </w:tabs>
        <w:ind w:left="2159" w:hanging="360"/>
      </w:pPr>
      <w:rPr>
        <w:rFonts w:ascii="Wingdings" w:hAnsi="Wingdings" w:hint="default"/>
      </w:rPr>
    </w:lvl>
    <w:lvl w:ilvl="3" w:tplc="04190001" w:tentative="1">
      <w:start w:val="1"/>
      <w:numFmt w:val="bullet"/>
      <w:lvlText w:val=""/>
      <w:lvlJc w:val="left"/>
      <w:pPr>
        <w:tabs>
          <w:tab w:val="num" w:pos="2879"/>
        </w:tabs>
        <w:ind w:left="2879" w:hanging="360"/>
      </w:pPr>
      <w:rPr>
        <w:rFonts w:ascii="Symbol" w:hAnsi="Symbol" w:hint="default"/>
      </w:rPr>
    </w:lvl>
    <w:lvl w:ilvl="4" w:tplc="04190003" w:tentative="1">
      <w:start w:val="1"/>
      <w:numFmt w:val="bullet"/>
      <w:lvlText w:val="o"/>
      <w:lvlJc w:val="left"/>
      <w:pPr>
        <w:tabs>
          <w:tab w:val="num" w:pos="3599"/>
        </w:tabs>
        <w:ind w:left="3599" w:hanging="360"/>
      </w:pPr>
      <w:rPr>
        <w:rFonts w:ascii="Courier New" w:hAnsi="Courier New" w:hint="default"/>
      </w:rPr>
    </w:lvl>
    <w:lvl w:ilvl="5" w:tplc="04190005" w:tentative="1">
      <w:start w:val="1"/>
      <w:numFmt w:val="bullet"/>
      <w:lvlText w:val=""/>
      <w:lvlJc w:val="left"/>
      <w:pPr>
        <w:tabs>
          <w:tab w:val="num" w:pos="4319"/>
        </w:tabs>
        <w:ind w:left="4319" w:hanging="360"/>
      </w:pPr>
      <w:rPr>
        <w:rFonts w:ascii="Wingdings" w:hAnsi="Wingdings" w:hint="default"/>
      </w:rPr>
    </w:lvl>
    <w:lvl w:ilvl="6" w:tplc="04190001" w:tentative="1">
      <w:start w:val="1"/>
      <w:numFmt w:val="bullet"/>
      <w:lvlText w:val=""/>
      <w:lvlJc w:val="left"/>
      <w:pPr>
        <w:tabs>
          <w:tab w:val="num" w:pos="5039"/>
        </w:tabs>
        <w:ind w:left="5039" w:hanging="360"/>
      </w:pPr>
      <w:rPr>
        <w:rFonts w:ascii="Symbol" w:hAnsi="Symbol" w:hint="default"/>
      </w:rPr>
    </w:lvl>
    <w:lvl w:ilvl="7" w:tplc="04190003" w:tentative="1">
      <w:start w:val="1"/>
      <w:numFmt w:val="bullet"/>
      <w:lvlText w:val="o"/>
      <w:lvlJc w:val="left"/>
      <w:pPr>
        <w:tabs>
          <w:tab w:val="num" w:pos="5759"/>
        </w:tabs>
        <w:ind w:left="5759" w:hanging="360"/>
      </w:pPr>
      <w:rPr>
        <w:rFonts w:ascii="Courier New" w:hAnsi="Courier New" w:hint="default"/>
      </w:rPr>
    </w:lvl>
    <w:lvl w:ilvl="8" w:tplc="04190005" w:tentative="1">
      <w:start w:val="1"/>
      <w:numFmt w:val="bullet"/>
      <w:lvlText w:val=""/>
      <w:lvlJc w:val="left"/>
      <w:pPr>
        <w:tabs>
          <w:tab w:val="num" w:pos="6479"/>
        </w:tabs>
        <w:ind w:left="6479" w:hanging="360"/>
      </w:pPr>
      <w:rPr>
        <w:rFonts w:ascii="Wingdings" w:hAnsi="Wingdings" w:hint="default"/>
      </w:rPr>
    </w:lvl>
  </w:abstractNum>
  <w:abstractNum w:abstractNumId="11">
    <w:nsid w:val="1A5904D7"/>
    <w:multiLevelType w:val="hybridMultilevel"/>
    <w:tmpl w:val="FF003E1A"/>
    <w:lvl w:ilvl="0" w:tplc="FFFFFFFF">
      <w:start w:val="1"/>
      <w:numFmt w:val="upperRoman"/>
      <w:pStyle w:val="a0"/>
      <w:lvlText w:val="%1."/>
      <w:lvlJc w:val="left"/>
      <w:pPr>
        <w:tabs>
          <w:tab w:val="num" w:pos="567"/>
        </w:tabs>
        <w:ind w:left="567" w:hanging="567"/>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1AD9289A"/>
    <w:multiLevelType w:val="hybridMultilevel"/>
    <w:tmpl w:val="A0ECF594"/>
    <w:lvl w:ilvl="0" w:tplc="F500B35E">
      <w:start w:val="1"/>
      <w:numFmt w:val="bullet"/>
      <w:lvlText w:val=""/>
      <w:lvlJc w:val="left"/>
      <w:pPr>
        <w:ind w:left="1429" w:hanging="360"/>
      </w:pPr>
      <w:rPr>
        <w:rFonts w:ascii="Symbol" w:hAnsi="Symbol" w:hint="default"/>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FC86FB1"/>
    <w:multiLevelType w:val="hybridMultilevel"/>
    <w:tmpl w:val="BA562DB8"/>
    <w:lvl w:ilvl="0" w:tplc="6F1E6464">
      <w:start w:val="1"/>
      <w:numFmt w:val="decimal"/>
      <w:lvlText w:val="5.5.%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nsid w:val="226B1AA6"/>
    <w:multiLevelType w:val="hybridMultilevel"/>
    <w:tmpl w:val="6C72DF84"/>
    <w:lvl w:ilvl="0" w:tplc="4FE0A29A">
      <w:start w:val="1"/>
      <w:numFmt w:val="decimal"/>
      <w:lvlText w:val="%1."/>
      <w:lvlJc w:val="left"/>
      <w:pPr>
        <w:ind w:left="1755" w:hanging="103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269F50F0"/>
    <w:multiLevelType w:val="multilevel"/>
    <w:tmpl w:val="C2CC822E"/>
    <w:lvl w:ilvl="0">
      <w:start w:val="1"/>
      <w:numFmt w:val="decimal"/>
      <w:pStyle w:val="a1"/>
      <w:lvlText w:val="%1."/>
      <w:lvlJc w:val="left"/>
      <w:pPr>
        <w:tabs>
          <w:tab w:val="num" w:pos="501"/>
        </w:tabs>
        <w:ind w:left="501" w:hanging="360"/>
      </w:pPr>
      <w:rPr>
        <w:rFonts w:cs="Times New Roman" w:hint="default"/>
      </w:rPr>
    </w:lvl>
    <w:lvl w:ilvl="1">
      <w:start w:val="1"/>
      <w:numFmt w:val="decimal"/>
      <w:lvlText w:val="%1.%2."/>
      <w:lvlJc w:val="left"/>
      <w:pPr>
        <w:tabs>
          <w:tab w:val="num" w:pos="708"/>
        </w:tabs>
        <w:ind w:left="708" w:hanging="567"/>
      </w:pPr>
      <w:rPr>
        <w:rFonts w:cs="Times New Roman" w:hint="default"/>
      </w:rPr>
    </w:lvl>
    <w:lvl w:ilvl="2">
      <w:start w:val="1"/>
      <w:numFmt w:val="decimal"/>
      <w:lvlText w:val="%1.%2.%3."/>
      <w:lvlJc w:val="left"/>
      <w:pPr>
        <w:tabs>
          <w:tab w:val="num" w:pos="861"/>
        </w:tabs>
        <w:ind w:left="651" w:hanging="510"/>
      </w:pPr>
      <w:rPr>
        <w:rFonts w:cs="Times New Roman" w:hint="default"/>
      </w:rPr>
    </w:lvl>
    <w:lvl w:ilvl="3">
      <w:start w:val="1"/>
      <w:numFmt w:val="decimal"/>
      <w:lvlText w:val="%1.%2.%3.%4."/>
      <w:lvlJc w:val="left"/>
      <w:pPr>
        <w:tabs>
          <w:tab w:val="num" w:pos="1869"/>
        </w:tabs>
        <w:ind w:left="1869" w:hanging="1728"/>
      </w:pPr>
      <w:rPr>
        <w:rFonts w:cs="Times New Roman" w:hint="default"/>
      </w:rPr>
    </w:lvl>
    <w:lvl w:ilvl="4">
      <w:start w:val="1"/>
      <w:numFmt w:val="decimal"/>
      <w:lvlText w:val="%1.%2.%3.%4.%5."/>
      <w:lvlJc w:val="left"/>
      <w:pPr>
        <w:tabs>
          <w:tab w:val="num" w:pos="2373"/>
        </w:tabs>
        <w:ind w:left="2373" w:hanging="2232"/>
      </w:pPr>
      <w:rPr>
        <w:rFonts w:cs="Times New Roman" w:hint="default"/>
      </w:rPr>
    </w:lvl>
    <w:lvl w:ilvl="5">
      <w:start w:val="1"/>
      <w:numFmt w:val="decimal"/>
      <w:lvlText w:val="%1.%2.%3.%4.%5.%6."/>
      <w:lvlJc w:val="left"/>
      <w:pPr>
        <w:tabs>
          <w:tab w:val="num" w:pos="3021"/>
        </w:tabs>
        <w:ind w:left="2877" w:hanging="936"/>
      </w:pPr>
      <w:rPr>
        <w:rFonts w:cs="Times New Roman" w:hint="default"/>
      </w:rPr>
    </w:lvl>
    <w:lvl w:ilvl="6">
      <w:start w:val="1"/>
      <w:numFmt w:val="decimal"/>
      <w:lvlText w:val="%1.%2.%3.%4.%5.%6.%7."/>
      <w:lvlJc w:val="left"/>
      <w:pPr>
        <w:tabs>
          <w:tab w:val="num" w:pos="3741"/>
        </w:tabs>
        <w:ind w:left="3381" w:hanging="1080"/>
      </w:pPr>
      <w:rPr>
        <w:rFonts w:cs="Times New Roman" w:hint="default"/>
      </w:rPr>
    </w:lvl>
    <w:lvl w:ilvl="7">
      <w:start w:val="1"/>
      <w:numFmt w:val="decimal"/>
      <w:lvlText w:val="%1.%2.%3.%4.%5.%6.%7.%8."/>
      <w:lvlJc w:val="left"/>
      <w:pPr>
        <w:tabs>
          <w:tab w:val="num" w:pos="4101"/>
        </w:tabs>
        <w:ind w:left="3885" w:hanging="1224"/>
      </w:pPr>
      <w:rPr>
        <w:rFonts w:cs="Times New Roman" w:hint="default"/>
      </w:rPr>
    </w:lvl>
    <w:lvl w:ilvl="8">
      <w:start w:val="1"/>
      <w:numFmt w:val="decimal"/>
      <w:lvlText w:val="%1.%2.%3.%4.%5.%6.%7.%8.%9."/>
      <w:lvlJc w:val="left"/>
      <w:pPr>
        <w:tabs>
          <w:tab w:val="num" w:pos="4821"/>
        </w:tabs>
        <w:ind w:left="4461" w:hanging="1440"/>
      </w:pPr>
      <w:rPr>
        <w:rFonts w:cs="Times New Roman" w:hint="default"/>
      </w:rPr>
    </w:lvl>
  </w:abstractNum>
  <w:abstractNum w:abstractNumId="16">
    <w:nsid w:val="2877282E"/>
    <w:multiLevelType w:val="hybridMultilevel"/>
    <w:tmpl w:val="5E1827BE"/>
    <w:lvl w:ilvl="0" w:tplc="EA5C8C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BAE6EBE"/>
    <w:multiLevelType w:val="hybridMultilevel"/>
    <w:tmpl w:val="696495E8"/>
    <w:lvl w:ilvl="0" w:tplc="EA5C8C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E4E1D94"/>
    <w:multiLevelType w:val="hybridMultilevel"/>
    <w:tmpl w:val="F450243A"/>
    <w:lvl w:ilvl="0" w:tplc="EA5C8C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F9C3611"/>
    <w:multiLevelType w:val="hybridMultilevel"/>
    <w:tmpl w:val="030E8004"/>
    <w:lvl w:ilvl="0" w:tplc="B0CC0078">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0">
    <w:nsid w:val="3385382B"/>
    <w:multiLevelType w:val="hybridMultilevel"/>
    <w:tmpl w:val="158853F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7352120"/>
    <w:multiLevelType w:val="hybridMultilevel"/>
    <w:tmpl w:val="6C244236"/>
    <w:lvl w:ilvl="0" w:tplc="EA5C8C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8875952"/>
    <w:multiLevelType w:val="multilevel"/>
    <w:tmpl w:val="9F4CCD0E"/>
    <w:lvl w:ilvl="0">
      <w:start w:val="1"/>
      <w:numFmt w:val="decimal"/>
      <w:lvlText w:val="5.4.%1."/>
      <w:lvlJc w:val="left"/>
      <w:pPr>
        <w:ind w:left="1429" w:hanging="360"/>
      </w:pPr>
      <w:rPr>
        <w:rFonts w:hint="default"/>
        <w:b w:val="0"/>
      </w:rPr>
    </w:lvl>
    <w:lvl w:ilvl="1">
      <w:start w:val="1"/>
      <w:numFmt w:val="decimal"/>
      <w:lvlText w:val="5.%1.%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3">
    <w:nsid w:val="3D3719F8"/>
    <w:multiLevelType w:val="multilevel"/>
    <w:tmpl w:val="743E0CD2"/>
    <w:styleLink w:val="1"/>
    <w:lvl w:ilvl="0">
      <w:start w:val="1"/>
      <w:numFmt w:val="decimal"/>
      <w:pStyle w:val="3"/>
      <w:lvlText w:val="%1."/>
      <w:lvlJc w:val="left"/>
      <w:pPr>
        <w:tabs>
          <w:tab w:val="num" w:pos="0"/>
        </w:tabs>
        <w:ind w:left="709" w:hanging="709"/>
      </w:pPr>
      <w:rPr>
        <w:rFonts w:cs="Times New Roman" w:hint="default"/>
      </w:rPr>
    </w:lvl>
    <w:lvl w:ilvl="1">
      <w:start w:val="1"/>
      <w:numFmt w:val="decimal"/>
      <w:lvlText w:val="2.%2."/>
      <w:lvlJc w:val="left"/>
      <w:pPr>
        <w:tabs>
          <w:tab w:val="num" w:pos="1800"/>
        </w:tabs>
        <w:ind w:left="1512" w:hanging="432"/>
      </w:pPr>
      <w:rPr>
        <w:rFonts w:cs="Times New Roman" w:hint="default"/>
        <w:sz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4">
    <w:nsid w:val="4E46217F"/>
    <w:multiLevelType w:val="hybridMultilevel"/>
    <w:tmpl w:val="76D426E8"/>
    <w:lvl w:ilvl="0" w:tplc="0409000F">
      <w:start w:val="1"/>
      <w:numFmt w:val="decimal"/>
      <w:lvlText w:val="%1."/>
      <w:lvlJc w:val="left"/>
      <w:pPr>
        <w:ind w:left="2024" w:hanging="360"/>
      </w:pPr>
    </w:lvl>
    <w:lvl w:ilvl="1" w:tplc="04190019" w:tentative="1">
      <w:start w:val="1"/>
      <w:numFmt w:val="lowerLetter"/>
      <w:lvlText w:val="%2."/>
      <w:lvlJc w:val="left"/>
      <w:pPr>
        <w:ind w:left="2744" w:hanging="360"/>
      </w:pPr>
    </w:lvl>
    <w:lvl w:ilvl="2" w:tplc="0419001B" w:tentative="1">
      <w:start w:val="1"/>
      <w:numFmt w:val="lowerRoman"/>
      <w:lvlText w:val="%3."/>
      <w:lvlJc w:val="right"/>
      <w:pPr>
        <w:ind w:left="3464" w:hanging="180"/>
      </w:pPr>
    </w:lvl>
    <w:lvl w:ilvl="3" w:tplc="0419000F" w:tentative="1">
      <w:start w:val="1"/>
      <w:numFmt w:val="decimal"/>
      <w:lvlText w:val="%4."/>
      <w:lvlJc w:val="left"/>
      <w:pPr>
        <w:ind w:left="4184" w:hanging="360"/>
      </w:pPr>
    </w:lvl>
    <w:lvl w:ilvl="4" w:tplc="04190019" w:tentative="1">
      <w:start w:val="1"/>
      <w:numFmt w:val="lowerLetter"/>
      <w:lvlText w:val="%5."/>
      <w:lvlJc w:val="left"/>
      <w:pPr>
        <w:ind w:left="4904" w:hanging="360"/>
      </w:pPr>
    </w:lvl>
    <w:lvl w:ilvl="5" w:tplc="0419001B" w:tentative="1">
      <w:start w:val="1"/>
      <w:numFmt w:val="lowerRoman"/>
      <w:lvlText w:val="%6."/>
      <w:lvlJc w:val="right"/>
      <w:pPr>
        <w:ind w:left="5624" w:hanging="180"/>
      </w:pPr>
    </w:lvl>
    <w:lvl w:ilvl="6" w:tplc="0419000F" w:tentative="1">
      <w:start w:val="1"/>
      <w:numFmt w:val="decimal"/>
      <w:lvlText w:val="%7."/>
      <w:lvlJc w:val="left"/>
      <w:pPr>
        <w:ind w:left="6344" w:hanging="360"/>
      </w:pPr>
    </w:lvl>
    <w:lvl w:ilvl="7" w:tplc="04190019" w:tentative="1">
      <w:start w:val="1"/>
      <w:numFmt w:val="lowerLetter"/>
      <w:lvlText w:val="%8."/>
      <w:lvlJc w:val="left"/>
      <w:pPr>
        <w:ind w:left="7064" w:hanging="360"/>
      </w:pPr>
    </w:lvl>
    <w:lvl w:ilvl="8" w:tplc="0419001B" w:tentative="1">
      <w:start w:val="1"/>
      <w:numFmt w:val="lowerRoman"/>
      <w:lvlText w:val="%9."/>
      <w:lvlJc w:val="right"/>
      <w:pPr>
        <w:ind w:left="7784" w:hanging="180"/>
      </w:pPr>
    </w:lvl>
  </w:abstractNum>
  <w:abstractNum w:abstractNumId="25">
    <w:nsid w:val="5B39579D"/>
    <w:multiLevelType w:val="hybridMultilevel"/>
    <w:tmpl w:val="B1F0F15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63D22A44"/>
    <w:multiLevelType w:val="hybridMultilevel"/>
    <w:tmpl w:val="394EC264"/>
    <w:lvl w:ilvl="0" w:tplc="EA5C8C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7C83B68"/>
    <w:multiLevelType w:val="hybridMultilevel"/>
    <w:tmpl w:val="0B60DC02"/>
    <w:lvl w:ilvl="0" w:tplc="D6F88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97A47F2"/>
    <w:multiLevelType w:val="hybridMultilevel"/>
    <w:tmpl w:val="F1725BB4"/>
    <w:lvl w:ilvl="0" w:tplc="04190001">
      <w:start w:val="1"/>
      <w:numFmt w:val="bullet"/>
      <w:lvlText w:val=""/>
      <w:lvlJc w:val="left"/>
      <w:pPr>
        <w:ind w:left="1482" w:hanging="360"/>
      </w:pPr>
      <w:rPr>
        <w:rFonts w:ascii="Symbol" w:hAnsi="Symbol" w:hint="default"/>
      </w:rPr>
    </w:lvl>
    <w:lvl w:ilvl="1" w:tplc="04190003" w:tentative="1">
      <w:start w:val="1"/>
      <w:numFmt w:val="bullet"/>
      <w:lvlText w:val="o"/>
      <w:lvlJc w:val="left"/>
      <w:pPr>
        <w:ind w:left="2202" w:hanging="360"/>
      </w:pPr>
      <w:rPr>
        <w:rFonts w:ascii="Courier New" w:hAnsi="Courier New" w:cs="Courier New" w:hint="default"/>
      </w:rPr>
    </w:lvl>
    <w:lvl w:ilvl="2" w:tplc="04190005" w:tentative="1">
      <w:start w:val="1"/>
      <w:numFmt w:val="bullet"/>
      <w:lvlText w:val=""/>
      <w:lvlJc w:val="left"/>
      <w:pPr>
        <w:ind w:left="2922" w:hanging="360"/>
      </w:pPr>
      <w:rPr>
        <w:rFonts w:ascii="Wingdings" w:hAnsi="Wingdings" w:hint="default"/>
      </w:rPr>
    </w:lvl>
    <w:lvl w:ilvl="3" w:tplc="04190001" w:tentative="1">
      <w:start w:val="1"/>
      <w:numFmt w:val="bullet"/>
      <w:lvlText w:val=""/>
      <w:lvlJc w:val="left"/>
      <w:pPr>
        <w:ind w:left="3642" w:hanging="360"/>
      </w:pPr>
      <w:rPr>
        <w:rFonts w:ascii="Symbol" w:hAnsi="Symbol" w:hint="default"/>
      </w:rPr>
    </w:lvl>
    <w:lvl w:ilvl="4" w:tplc="04190003" w:tentative="1">
      <w:start w:val="1"/>
      <w:numFmt w:val="bullet"/>
      <w:lvlText w:val="o"/>
      <w:lvlJc w:val="left"/>
      <w:pPr>
        <w:ind w:left="4362" w:hanging="360"/>
      </w:pPr>
      <w:rPr>
        <w:rFonts w:ascii="Courier New" w:hAnsi="Courier New" w:cs="Courier New" w:hint="default"/>
      </w:rPr>
    </w:lvl>
    <w:lvl w:ilvl="5" w:tplc="04190005" w:tentative="1">
      <w:start w:val="1"/>
      <w:numFmt w:val="bullet"/>
      <w:lvlText w:val=""/>
      <w:lvlJc w:val="left"/>
      <w:pPr>
        <w:ind w:left="5082" w:hanging="360"/>
      </w:pPr>
      <w:rPr>
        <w:rFonts w:ascii="Wingdings" w:hAnsi="Wingdings" w:hint="default"/>
      </w:rPr>
    </w:lvl>
    <w:lvl w:ilvl="6" w:tplc="04190001" w:tentative="1">
      <w:start w:val="1"/>
      <w:numFmt w:val="bullet"/>
      <w:lvlText w:val=""/>
      <w:lvlJc w:val="left"/>
      <w:pPr>
        <w:ind w:left="5802" w:hanging="360"/>
      </w:pPr>
      <w:rPr>
        <w:rFonts w:ascii="Symbol" w:hAnsi="Symbol" w:hint="default"/>
      </w:rPr>
    </w:lvl>
    <w:lvl w:ilvl="7" w:tplc="04190003" w:tentative="1">
      <w:start w:val="1"/>
      <w:numFmt w:val="bullet"/>
      <w:lvlText w:val="o"/>
      <w:lvlJc w:val="left"/>
      <w:pPr>
        <w:ind w:left="6522" w:hanging="360"/>
      </w:pPr>
      <w:rPr>
        <w:rFonts w:ascii="Courier New" w:hAnsi="Courier New" w:cs="Courier New" w:hint="default"/>
      </w:rPr>
    </w:lvl>
    <w:lvl w:ilvl="8" w:tplc="04190005" w:tentative="1">
      <w:start w:val="1"/>
      <w:numFmt w:val="bullet"/>
      <w:lvlText w:val=""/>
      <w:lvlJc w:val="left"/>
      <w:pPr>
        <w:ind w:left="7242" w:hanging="360"/>
      </w:pPr>
      <w:rPr>
        <w:rFonts w:ascii="Wingdings" w:hAnsi="Wingdings" w:hint="default"/>
      </w:rPr>
    </w:lvl>
  </w:abstractNum>
  <w:abstractNum w:abstractNumId="29">
    <w:nsid w:val="6B0D0E1C"/>
    <w:multiLevelType w:val="hybridMultilevel"/>
    <w:tmpl w:val="C5EA5F98"/>
    <w:lvl w:ilvl="0" w:tplc="EA5C8C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EEA4827"/>
    <w:multiLevelType w:val="hybridMultilevel"/>
    <w:tmpl w:val="88D49AF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FFD07AD"/>
    <w:multiLevelType w:val="hybridMultilevel"/>
    <w:tmpl w:val="77603286"/>
    <w:lvl w:ilvl="0" w:tplc="40208B74">
      <w:start w:val="1"/>
      <w:numFmt w:val="decimal"/>
      <w:lvlText w:val="5.3.2.%1."/>
      <w:lvlJc w:val="left"/>
      <w:pPr>
        <w:ind w:left="720" w:hanging="360"/>
      </w:pPr>
      <w:rPr>
        <w:rFonts w:hint="default"/>
        <w:b w:val="0"/>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8274B06"/>
    <w:multiLevelType w:val="hybridMultilevel"/>
    <w:tmpl w:val="8196C1B0"/>
    <w:lvl w:ilvl="0" w:tplc="EA5C8C16">
      <w:start w:val="1"/>
      <w:numFmt w:val="bullet"/>
      <w:lvlText w:val=""/>
      <w:lvlJc w:val="left"/>
      <w:pPr>
        <w:ind w:left="114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AC65E2A"/>
    <w:multiLevelType w:val="hybridMultilevel"/>
    <w:tmpl w:val="8E803790"/>
    <w:lvl w:ilvl="0" w:tplc="57EC53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EF004DE"/>
    <w:multiLevelType w:val="hybridMultilevel"/>
    <w:tmpl w:val="665A1B40"/>
    <w:lvl w:ilvl="0" w:tplc="943ADC00">
      <w:start w:val="1"/>
      <w:numFmt w:val="bullet"/>
      <w:pStyle w:val="--0312"/>
      <w:lvlText w:val=""/>
      <w:lvlJc w:val="left"/>
      <w:pPr>
        <w:tabs>
          <w:tab w:val="num" w:pos="851"/>
        </w:tabs>
        <w:ind w:left="851" w:hanging="28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5"/>
  </w:num>
  <w:num w:numId="3">
    <w:abstractNumId w:val="34"/>
  </w:num>
  <w:num w:numId="4">
    <w:abstractNumId w:val="10"/>
  </w:num>
  <w:num w:numId="5">
    <w:abstractNumId w:val="7"/>
  </w:num>
  <w:num w:numId="6">
    <w:abstractNumId w:val="11"/>
  </w:num>
  <w:num w:numId="7">
    <w:abstractNumId w:val="0"/>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30"/>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7"/>
  </w:num>
  <w:num w:numId="15">
    <w:abstractNumId w:val="12"/>
  </w:num>
  <w:num w:numId="16">
    <w:abstractNumId w:val="33"/>
  </w:num>
  <w:num w:numId="17">
    <w:abstractNumId w:val="17"/>
  </w:num>
  <w:num w:numId="18">
    <w:abstractNumId w:val="29"/>
  </w:num>
  <w:num w:numId="19">
    <w:abstractNumId w:val="32"/>
  </w:num>
  <w:num w:numId="20">
    <w:abstractNumId w:val="6"/>
  </w:num>
  <w:num w:numId="21">
    <w:abstractNumId w:val="16"/>
  </w:num>
  <w:num w:numId="22">
    <w:abstractNumId w:val="8"/>
  </w:num>
  <w:num w:numId="23">
    <w:abstractNumId w:val="21"/>
  </w:num>
  <w:num w:numId="24">
    <w:abstractNumId w:val="3"/>
  </w:num>
  <w:num w:numId="25">
    <w:abstractNumId w:val="26"/>
  </w:num>
  <w:num w:numId="26">
    <w:abstractNumId w:val="25"/>
  </w:num>
  <w:num w:numId="27">
    <w:abstractNumId w:val="28"/>
  </w:num>
  <w:num w:numId="28">
    <w:abstractNumId w:val="5"/>
  </w:num>
  <w:num w:numId="29">
    <w:abstractNumId w:val="1"/>
  </w:num>
  <w:num w:numId="30">
    <w:abstractNumId w:val="31"/>
  </w:num>
  <w:num w:numId="31">
    <w:abstractNumId w:val="22"/>
  </w:num>
  <w:num w:numId="32">
    <w:abstractNumId w:val="13"/>
  </w:num>
  <w:num w:numId="33">
    <w:abstractNumId w:val="9"/>
  </w:num>
  <w:num w:numId="34">
    <w:abstractNumId w:val="2"/>
  </w:num>
  <w:num w:numId="35">
    <w:abstractNumId w:val="2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32E4"/>
    <w:rsid w:val="00001B3F"/>
    <w:rsid w:val="00002442"/>
    <w:rsid w:val="0000244B"/>
    <w:rsid w:val="00002BB0"/>
    <w:rsid w:val="00003234"/>
    <w:rsid w:val="00003586"/>
    <w:rsid w:val="00003E81"/>
    <w:rsid w:val="0000443B"/>
    <w:rsid w:val="00005A95"/>
    <w:rsid w:val="00005B62"/>
    <w:rsid w:val="0000663A"/>
    <w:rsid w:val="00006871"/>
    <w:rsid w:val="00011F47"/>
    <w:rsid w:val="0001274D"/>
    <w:rsid w:val="000131F4"/>
    <w:rsid w:val="000134D8"/>
    <w:rsid w:val="0001368A"/>
    <w:rsid w:val="000144AD"/>
    <w:rsid w:val="000145F6"/>
    <w:rsid w:val="00015424"/>
    <w:rsid w:val="000163BA"/>
    <w:rsid w:val="000166E7"/>
    <w:rsid w:val="00016C73"/>
    <w:rsid w:val="00016C8F"/>
    <w:rsid w:val="000170C8"/>
    <w:rsid w:val="000177B1"/>
    <w:rsid w:val="00017F4A"/>
    <w:rsid w:val="000206CA"/>
    <w:rsid w:val="00021FEC"/>
    <w:rsid w:val="00022E07"/>
    <w:rsid w:val="00023A54"/>
    <w:rsid w:val="0002411A"/>
    <w:rsid w:val="00024128"/>
    <w:rsid w:val="00026379"/>
    <w:rsid w:val="000265E3"/>
    <w:rsid w:val="00027307"/>
    <w:rsid w:val="00027C68"/>
    <w:rsid w:val="0003118A"/>
    <w:rsid w:val="000317E4"/>
    <w:rsid w:val="00032660"/>
    <w:rsid w:val="000339D5"/>
    <w:rsid w:val="00034FC6"/>
    <w:rsid w:val="00035340"/>
    <w:rsid w:val="0003627D"/>
    <w:rsid w:val="000363EA"/>
    <w:rsid w:val="00036BDE"/>
    <w:rsid w:val="000400BE"/>
    <w:rsid w:val="00040103"/>
    <w:rsid w:val="00040BD5"/>
    <w:rsid w:val="00044FCC"/>
    <w:rsid w:val="000460C4"/>
    <w:rsid w:val="000460EE"/>
    <w:rsid w:val="00046831"/>
    <w:rsid w:val="00046A8B"/>
    <w:rsid w:val="0004706F"/>
    <w:rsid w:val="00047133"/>
    <w:rsid w:val="000478D3"/>
    <w:rsid w:val="00050E50"/>
    <w:rsid w:val="00053D0C"/>
    <w:rsid w:val="000545AF"/>
    <w:rsid w:val="00054B6F"/>
    <w:rsid w:val="00055813"/>
    <w:rsid w:val="00055D3E"/>
    <w:rsid w:val="00055F46"/>
    <w:rsid w:val="00056165"/>
    <w:rsid w:val="00056257"/>
    <w:rsid w:val="00056380"/>
    <w:rsid w:val="00056C8C"/>
    <w:rsid w:val="00057EC0"/>
    <w:rsid w:val="00060DBF"/>
    <w:rsid w:val="0006182B"/>
    <w:rsid w:val="00061B05"/>
    <w:rsid w:val="0006382B"/>
    <w:rsid w:val="00063BBA"/>
    <w:rsid w:val="00067B92"/>
    <w:rsid w:val="00070516"/>
    <w:rsid w:val="00071099"/>
    <w:rsid w:val="00072131"/>
    <w:rsid w:val="00072183"/>
    <w:rsid w:val="00072335"/>
    <w:rsid w:val="00073E05"/>
    <w:rsid w:val="000754D2"/>
    <w:rsid w:val="00075BB7"/>
    <w:rsid w:val="00077CA0"/>
    <w:rsid w:val="00077CDD"/>
    <w:rsid w:val="000841DB"/>
    <w:rsid w:val="0008577F"/>
    <w:rsid w:val="00085CFB"/>
    <w:rsid w:val="00087271"/>
    <w:rsid w:val="00087570"/>
    <w:rsid w:val="000910B0"/>
    <w:rsid w:val="00092365"/>
    <w:rsid w:val="0009476E"/>
    <w:rsid w:val="000950FB"/>
    <w:rsid w:val="00095CA0"/>
    <w:rsid w:val="0009650F"/>
    <w:rsid w:val="00096AD5"/>
    <w:rsid w:val="000972F4"/>
    <w:rsid w:val="000A0040"/>
    <w:rsid w:val="000A1ED5"/>
    <w:rsid w:val="000A302E"/>
    <w:rsid w:val="000A37BF"/>
    <w:rsid w:val="000A4FD5"/>
    <w:rsid w:val="000A5942"/>
    <w:rsid w:val="000A681D"/>
    <w:rsid w:val="000A6BA2"/>
    <w:rsid w:val="000A6CFA"/>
    <w:rsid w:val="000A7B0E"/>
    <w:rsid w:val="000B1243"/>
    <w:rsid w:val="000B1360"/>
    <w:rsid w:val="000B1901"/>
    <w:rsid w:val="000B24EF"/>
    <w:rsid w:val="000B3495"/>
    <w:rsid w:val="000B43A6"/>
    <w:rsid w:val="000B4D8E"/>
    <w:rsid w:val="000B566E"/>
    <w:rsid w:val="000B5840"/>
    <w:rsid w:val="000B66B5"/>
    <w:rsid w:val="000B6D9E"/>
    <w:rsid w:val="000B72B4"/>
    <w:rsid w:val="000B7B32"/>
    <w:rsid w:val="000B7CF8"/>
    <w:rsid w:val="000C099C"/>
    <w:rsid w:val="000C0DAA"/>
    <w:rsid w:val="000C11B6"/>
    <w:rsid w:val="000C4F12"/>
    <w:rsid w:val="000C57AE"/>
    <w:rsid w:val="000C5A95"/>
    <w:rsid w:val="000C5EDD"/>
    <w:rsid w:val="000D0156"/>
    <w:rsid w:val="000D1225"/>
    <w:rsid w:val="000D13A6"/>
    <w:rsid w:val="000D1EE4"/>
    <w:rsid w:val="000D2B27"/>
    <w:rsid w:val="000D3559"/>
    <w:rsid w:val="000D4B27"/>
    <w:rsid w:val="000D5E06"/>
    <w:rsid w:val="000D6413"/>
    <w:rsid w:val="000D688F"/>
    <w:rsid w:val="000D6FFE"/>
    <w:rsid w:val="000E116B"/>
    <w:rsid w:val="000E1EB6"/>
    <w:rsid w:val="000E34C7"/>
    <w:rsid w:val="000E3D35"/>
    <w:rsid w:val="000E4567"/>
    <w:rsid w:val="000E4E38"/>
    <w:rsid w:val="000E6345"/>
    <w:rsid w:val="000E69DF"/>
    <w:rsid w:val="000E7C4E"/>
    <w:rsid w:val="000E7DDB"/>
    <w:rsid w:val="000F1187"/>
    <w:rsid w:val="000F1A1A"/>
    <w:rsid w:val="000F29D4"/>
    <w:rsid w:val="000F3312"/>
    <w:rsid w:val="000F33F6"/>
    <w:rsid w:val="000F7471"/>
    <w:rsid w:val="000F7EB5"/>
    <w:rsid w:val="001006B8"/>
    <w:rsid w:val="00100F32"/>
    <w:rsid w:val="001010B6"/>
    <w:rsid w:val="0010311A"/>
    <w:rsid w:val="001037F5"/>
    <w:rsid w:val="00103CA2"/>
    <w:rsid w:val="001044D1"/>
    <w:rsid w:val="0010555C"/>
    <w:rsid w:val="001100C0"/>
    <w:rsid w:val="00110E68"/>
    <w:rsid w:val="001124A1"/>
    <w:rsid w:val="00113097"/>
    <w:rsid w:val="00113AD5"/>
    <w:rsid w:val="00113F51"/>
    <w:rsid w:val="00113FF5"/>
    <w:rsid w:val="00115A72"/>
    <w:rsid w:val="00115B70"/>
    <w:rsid w:val="00116B4C"/>
    <w:rsid w:val="0011726A"/>
    <w:rsid w:val="00117D78"/>
    <w:rsid w:val="00120BFC"/>
    <w:rsid w:val="001230D4"/>
    <w:rsid w:val="001232E4"/>
    <w:rsid w:val="00123657"/>
    <w:rsid w:val="001241D1"/>
    <w:rsid w:val="00125C9C"/>
    <w:rsid w:val="001261F9"/>
    <w:rsid w:val="00130409"/>
    <w:rsid w:val="00130489"/>
    <w:rsid w:val="001308A9"/>
    <w:rsid w:val="001309E0"/>
    <w:rsid w:val="00133055"/>
    <w:rsid w:val="001339B6"/>
    <w:rsid w:val="001349D8"/>
    <w:rsid w:val="00134AED"/>
    <w:rsid w:val="00134C16"/>
    <w:rsid w:val="00135B27"/>
    <w:rsid w:val="00135DD5"/>
    <w:rsid w:val="00136958"/>
    <w:rsid w:val="00141583"/>
    <w:rsid w:val="00142F14"/>
    <w:rsid w:val="00144B31"/>
    <w:rsid w:val="00145C8C"/>
    <w:rsid w:val="001462A1"/>
    <w:rsid w:val="00146CA4"/>
    <w:rsid w:val="0014790B"/>
    <w:rsid w:val="00151C82"/>
    <w:rsid w:val="001524AC"/>
    <w:rsid w:val="001531B5"/>
    <w:rsid w:val="00153271"/>
    <w:rsid w:val="00153396"/>
    <w:rsid w:val="00153C97"/>
    <w:rsid w:val="001549AE"/>
    <w:rsid w:val="00154CA3"/>
    <w:rsid w:val="0015516C"/>
    <w:rsid w:val="0015612E"/>
    <w:rsid w:val="001563F5"/>
    <w:rsid w:val="00160633"/>
    <w:rsid w:val="00160DA3"/>
    <w:rsid w:val="00161AA2"/>
    <w:rsid w:val="00163105"/>
    <w:rsid w:val="00163313"/>
    <w:rsid w:val="00163330"/>
    <w:rsid w:val="00164CB2"/>
    <w:rsid w:val="00164EB5"/>
    <w:rsid w:val="00166E6D"/>
    <w:rsid w:val="00167DE7"/>
    <w:rsid w:val="00167E35"/>
    <w:rsid w:val="001701DA"/>
    <w:rsid w:val="00170F8B"/>
    <w:rsid w:val="00171F4F"/>
    <w:rsid w:val="001725CA"/>
    <w:rsid w:val="001764B9"/>
    <w:rsid w:val="00176523"/>
    <w:rsid w:val="00177387"/>
    <w:rsid w:val="001774A7"/>
    <w:rsid w:val="0018206F"/>
    <w:rsid w:val="001823C0"/>
    <w:rsid w:val="00185F1F"/>
    <w:rsid w:val="00187960"/>
    <w:rsid w:val="001904DC"/>
    <w:rsid w:val="00191FC3"/>
    <w:rsid w:val="0019224F"/>
    <w:rsid w:val="00193924"/>
    <w:rsid w:val="00195009"/>
    <w:rsid w:val="001953A3"/>
    <w:rsid w:val="0019656D"/>
    <w:rsid w:val="00197702"/>
    <w:rsid w:val="001A1719"/>
    <w:rsid w:val="001A208B"/>
    <w:rsid w:val="001A21AF"/>
    <w:rsid w:val="001A478F"/>
    <w:rsid w:val="001A5D81"/>
    <w:rsid w:val="001A5E18"/>
    <w:rsid w:val="001A6753"/>
    <w:rsid w:val="001A6D69"/>
    <w:rsid w:val="001A715A"/>
    <w:rsid w:val="001A7A2E"/>
    <w:rsid w:val="001B17D2"/>
    <w:rsid w:val="001B1921"/>
    <w:rsid w:val="001B2389"/>
    <w:rsid w:val="001B34F7"/>
    <w:rsid w:val="001B35BB"/>
    <w:rsid w:val="001B4C26"/>
    <w:rsid w:val="001B50F2"/>
    <w:rsid w:val="001B624F"/>
    <w:rsid w:val="001B63AC"/>
    <w:rsid w:val="001B69B8"/>
    <w:rsid w:val="001B7018"/>
    <w:rsid w:val="001B707B"/>
    <w:rsid w:val="001C00CF"/>
    <w:rsid w:val="001C02A9"/>
    <w:rsid w:val="001C2C36"/>
    <w:rsid w:val="001C38D4"/>
    <w:rsid w:val="001C38E2"/>
    <w:rsid w:val="001C50C3"/>
    <w:rsid w:val="001C50EE"/>
    <w:rsid w:val="001C5C6D"/>
    <w:rsid w:val="001C6074"/>
    <w:rsid w:val="001C6170"/>
    <w:rsid w:val="001D0203"/>
    <w:rsid w:val="001D0FF0"/>
    <w:rsid w:val="001D1C66"/>
    <w:rsid w:val="001D2514"/>
    <w:rsid w:val="001D2627"/>
    <w:rsid w:val="001D356D"/>
    <w:rsid w:val="001D3A0F"/>
    <w:rsid w:val="001D52BF"/>
    <w:rsid w:val="001D5E87"/>
    <w:rsid w:val="001D6311"/>
    <w:rsid w:val="001D7306"/>
    <w:rsid w:val="001D7FE1"/>
    <w:rsid w:val="001E1334"/>
    <w:rsid w:val="001E1A7E"/>
    <w:rsid w:val="001E1BC1"/>
    <w:rsid w:val="001E2B0E"/>
    <w:rsid w:val="001E3AB2"/>
    <w:rsid w:val="001E42C7"/>
    <w:rsid w:val="001E64B9"/>
    <w:rsid w:val="001E6AE2"/>
    <w:rsid w:val="001E6CFF"/>
    <w:rsid w:val="001F0940"/>
    <w:rsid w:val="001F0A71"/>
    <w:rsid w:val="001F1684"/>
    <w:rsid w:val="001F226C"/>
    <w:rsid w:val="001F2885"/>
    <w:rsid w:val="001F2C43"/>
    <w:rsid w:val="001F31A4"/>
    <w:rsid w:val="001F328F"/>
    <w:rsid w:val="001F4270"/>
    <w:rsid w:val="001F55AC"/>
    <w:rsid w:val="001F5A58"/>
    <w:rsid w:val="001F5B10"/>
    <w:rsid w:val="001F5B11"/>
    <w:rsid w:val="001F5BA2"/>
    <w:rsid w:val="001F6576"/>
    <w:rsid w:val="001F7142"/>
    <w:rsid w:val="00200330"/>
    <w:rsid w:val="0020137E"/>
    <w:rsid w:val="002017A9"/>
    <w:rsid w:val="00201A1D"/>
    <w:rsid w:val="00202199"/>
    <w:rsid w:val="00202223"/>
    <w:rsid w:val="00205086"/>
    <w:rsid w:val="002052F5"/>
    <w:rsid w:val="00206935"/>
    <w:rsid w:val="00210C3B"/>
    <w:rsid w:val="00210FF0"/>
    <w:rsid w:val="00211E5F"/>
    <w:rsid w:val="002125FB"/>
    <w:rsid w:val="0021370E"/>
    <w:rsid w:val="00214647"/>
    <w:rsid w:val="00215010"/>
    <w:rsid w:val="002154D8"/>
    <w:rsid w:val="002155F6"/>
    <w:rsid w:val="00216C9C"/>
    <w:rsid w:val="002204BC"/>
    <w:rsid w:val="002208D4"/>
    <w:rsid w:val="00221F42"/>
    <w:rsid w:val="00223B63"/>
    <w:rsid w:val="00224FD2"/>
    <w:rsid w:val="002251CF"/>
    <w:rsid w:val="002252B6"/>
    <w:rsid w:val="0022553E"/>
    <w:rsid w:val="00232077"/>
    <w:rsid w:val="002330F9"/>
    <w:rsid w:val="00233AC4"/>
    <w:rsid w:val="002342BF"/>
    <w:rsid w:val="002344C2"/>
    <w:rsid w:val="00236507"/>
    <w:rsid w:val="00240A8C"/>
    <w:rsid w:val="0024192D"/>
    <w:rsid w:val="002419AF"/>
    <w:rsid w:val="002426D6"/>
    <w:rsid w:val="002429D4"/>
    <w:rsid w:val="00242FDF"/>
    <w:rsid w:val="00243F63"/>
    <w:rsid w:val="002445AA"/>
    <w:rsid w:val="002448C5"/>
    <w:rsid w:val="002449DF"/>
    <w:rsid w:val="00245016"/>
    <w:rsid w:val="0024583F"/>
    <w:rsid w:val="00246352"/>
    <w:rsid w:val="002463AC"/>
    <w:rsid w:val="0024701F"/>
    <w:rsid w:val="00247B3E"/>
    <w:rsid w:val="00247BB0"/>
    <w:rsid w:val="0025014D"/>
    <w:rsid w:val="00250ABF"/>
    <w:rsid w:val="00251D69"/>
    <w:rsid w:val="002533B6"/>
    <w:rsid w:val="002535D5"/>
    <w:rsid w:val="00253E88"/>
    <w:rsid w:val="00253EF9"/>
    <w:rsid w:val="00254418"/>
    <w:rsid w:val="00254918"/>
    <w:rsid w:val="00255C64"/>
    <w:rsid w:val="002569F9"/>
    <w:rsid w:val="002570E8"/>
    <w:rsid w:val="00257DAC"/>
    <w:rsid w:val="00260325"/>
    <w:rsid w:val="002643A1"/>
    <w:rsid w:val="002644E1"/>
    <w:rsid w:val="00264C88"/>
    <w:rsid w:val="00264FE9"/>
    <w:rsid w:val="00265027"/>
    <w:rsid w:val="00267403"/>
    <w:rsid w:val="00267B57"/>
    <w:rsid w:val="00267FC6"/>
    <w:rsid w:val="00270BE3"/>
    <w:rsid w:val="0027191E"/>
    <w:rsid w:val="0027220E"/>
    <w:rsid w:val="002742AD"/>
    <w:rsid w:val="00274405"/>
    <w:rsid w:val="00274758"/>
    <w:rsid w:val="00275BBB"/>
    <w:rsid w:val="00275C7B"/>
    <w:rsid w:val="002763AD"/>
    <w:rsid w:val="00276766"/>
    <w:rsid w:val="002774F6"/>
    <w:rsid w:val="00277FD5"/>
    <w:rsid w:val="002808FD"/>
    <w:rsid w:val="002809D8"/>
    <w:rsid w:val="00282E31"/>
    <w:rsid w:val="00283623"/>
    <w:rsid w:val="00284463"/>
    <w:rsid w:val="00285089"/>
    <w:rsid w:val="00286E2A"/>
    <w:rsid w:val="00287752"/>
    <w:rsid w:val="00287A71"/>
    <w:rsid w:val="0029002A"/>
    <w:rsid w:val="00291962"/>
    <w:rsid w:val="0029276B"/>
    <w:rsid w:val="00292849"/>
    <w:rsid w:val="002929D9"/>
    <w:rsid w:val="00292F2A"/>
    <w:rsid w:val="00293DE3"/>
    <w:rsid w:val="002A0B38"/>
    <w:rsid w:val="002A17CD"/>
    <w:rsid w:val="002A3D32"/>
    <w:rsid w:val="002A4668"/>
    <w:rsid w:val="002A46C7"/>
    <w:rsid w:val="002A4A61"/>
    <w:rsid w:val="002A57A6"/>
    <w:rsid w:val="002A615E"/>
    <w:rsid w:val="002A6796"/>
    <w:rsid w:val="002A6982"/>
    <w:rsid w:val="002A7071"/>
    <w:rsid w:val="002B0207"/>
    <w:rsid w:val="002B1990"/>
    <w:rsid w:val="002B2116"/>
    <w:rsid w:val="002B26A9"/>
    <w:rsid w:val="002B2AC7"/>
    <w:rsid w:val="002B327B"/>
    <w:rsid w:val="002B3DE8"/>
    <w:rsid w:val="002B4958"/>
    <w:rsid w:val="002B50D4"/>
    <w:rsid w:val="002B5C52"/>
    <w:rsid w:val="002B6A08"/>
    <w:rsid w:val="002B7336"/>
    <w:rsid w:val="002B7F1C"/>
    <w:rsid w:val="002C3A63"/>
    <w:rsid w:val="002C41C1"/>
    <w:rsid w:val="002C48C8"/>
    <w:rsid w:val="002C51A9"/>
    <w:rsid w:val="002C51AB"/>
    <w:rsid w:val="002C5420"/>
    <w:rsid w:val="002C62F7"/>
    <w:rsid w:val="002C7748"/>
    <w:rsid w:val="002C7767"/>
    <w:rsid w:val="002C7B13"/>
    <w:rsid w:val="002D0234"/>
    <w:rsid w:val="002D0261"/>
    <w:rsid w:val="002D0865"/>
    <w:rsid w:val="002D1188"/>
    <w:rsid w:val="002D1891"/>
    <w:rsid w:val="002D3E16"/>
    <w:rsid w:val="002D4303"/>
    <w:rsid w:val="002D4D65"/>
    <w:rsid w:val="002D6015"/>
    <w:rsid w:val="002D6C32"/>
    <w:rsid w:val="002E09B2"/>
    <w:rsid w:val="002E0A78"/>
    <w:rsid w:val="002E2CFD"/>
    <w:rsid w:val="002E2DDE"/>
    <w:rsid w:val="002E4C14"/>
    <w:rsid w:val="002E6472"/>
    <w:rsid w:val="002E687B"/>
    <w:rsid w:val="002E72A7"/>
    <w:rsid w:val="002E74B4"/>
    <w:rsid w:val="002E74EF"/>
    <w:rsid w:val="002F00B7"/>
    <w:rsid w:val="002F00FE"/>
    <w:rsid w:val="002F06CC"/>
    <w:rsid w:val="002F07F7"/>
    <w:rsid w:val="002F0802"/>
    <w:rsid w:val="002F0E10"/>
    <w:rsid w:val="002F0EE8"/>
    <w:rsid w:val="002F0F24"/>
    <w:rsid w:val="002F1269"/>
    <w:rsid w:val="002F230D"/>
    <w:rsid w:val="002F2EEA"/>
    <w:rsid w:val="002F325D"/>
    <w:rsid w:val="002F336C"/>
    <w:rsid w:val="002F37F3"/>
    <w:rsid w:val="002F4C4B"/>
    <w:rsid w:val="002F50D4"/>
    <w:rsid w:val="002F638B"/>
    <w:rsid w:val="002F6464"/>
    <w:rsid w:val="002F7D5B"/>
    <w:rsid w:val="003010A8"/>
    <w:rsid w:val="003012BB"/>
    <w:rsid w:val="00302564"/>
    <w:rsid w:val="0030376D"/>
    <w:rsid w:val="00304353"/>
    <w:rsid w:val="00304DB6"/>
    <w:rsid w:val="00305C9D"/>
    <w:rsid w:val="003064EC"/>
    <w:rsid w:val="00306FE2"/>
    <w:rsid w:val="0030723E"/>
    <w:rsid w:val="00307558"/>
    <w:rsid w:val="0030781D"/>
    <w:rsid w:val="00307E2B"/>
    <w:rsid w:val="00310643"/>
    <w:rsid w:val="00310B09"/>
    <w:rsid w:val="0031197C"/>
    <w:rsid w:val="00311A2D"/>
    <w:rsid w:val="00312B78"/>
    <w:rsid w:val="003131E5"/>
    <w:rsid w:val="00316236"/>
    <w:rsid w:val="00316B4D"/>
    <w:rsid w:val="00316B5A"/>
    <w:rsid w:val="00320DE4"/>
    <w:rsid w:val="00321560"/>
    <w:rsid w:val="0032297E"/>
    <w:rsid w:val="00323C91"/>
    <w:rsid w:val="0032706F"/>
    <w:rsid w:val="00327946"/>
    <w:rsid w:val="00327C85"/>
    <w:rsid w:val="00327D28"/>
    <w:rsid w:val="003329A1"/>
    <w:rsid w:val="00332A01"/>
    <w:rsid w:val="00333E33"/>
    <w:rsid w:val="00334218"/>
    <w:rsid w:val="0033499F"/>
    <w:rsid w:val="0033733F"/>
    <w:rsid w:val="00337F29"/>
    <w:rsid w:val="00340BAC"/>
    <w:rsid w:val="003414DA"/>
    <w:rsid w:val="00342203"/>
    <w:rsid w:val="00342A17"/>
    <w:rsid w:val="00342A4A"/>
    <w:rsid w:val="00343707"/>
    <w:rsid w:val="00343BE3"/>
    <w:rsid w:val="00344A5B"/>
    <w:rsid w:val="00344B96"/>
    <w:rsid w:val="0034595C"/>
    <w:rsid w:val="0034641D"/>
    <w:rsid w:val="003476B9"/>
    <w:rsid w:val="0035075F"/>
    <w:rsid w:val="0035224A"/>
    <w:rsid w:val="00352859"/>
    <w:rsid w:val="00352A85"/>
    <w:rsid w:val="00353652"/>
    <w:rsid w:val="0035395B"/>
    <w:rsid w:val="00353D49"/>
    <w:rsid w:val="00353E62"/>
    <w:rsid w:val="00356C5C"/>
    <w:rsid w:val="00357151"/>
    <w:rsid w:val="00360655"/>
    <w:rsid w:val="003607FF"/>
    <w:rsid w:val="003626DF"/>
    <w:rsid w:val="0036272D"/>
    <w:rsid w:val="00362B07"/>
    <w:rsid w:val="00362D09"/>
    <w:rsid w:val="00363FEE"/>
    <w:rsid w:val="003642D0"/>
    <w:rsid w:val="00364603"/>
    <w:rsid w:val="00364A94"/>
    <w:rsid w:val="00364AED"/>
    <w:rsid w:val="003668DD"/>
    <w:rsid w:val="00370AB3"/>
    <w:rsid w:val="00371352"/>
    <w:rsid w:val="00371798"/>
    <w:rsid w:val="00373A1F"/>
    <w:rsid w:val="00373A41"/>
    <w:rsid w:val="003742D9"/>
    <w:rsid w:val="0037472F"/>
    <w:rsid w:val="003747CE"/>
    <w:rsid w:val="00374AFE"/>
    <w:rsid w:val="0037556B"/>
    <w:rsid w:val="00375FBB"/>
    <w:rsid w:val="003779C4"/>
    <w:rsid w:val="00377D51"/>
    <w:rsid w:val="0038015E"/>
    <w:rsid w:val="00380C88"/>
    <w:rsid w:val="00381815"/>
    <w:rsid w:val="00381A5C"/>
    <w:rsid w:val="003822E1"/>
    <w:rsid w:val="0038410E"/>
    <w:rsid w:val="00384355"/>
    <w:rsid w:val="00384473"/>
    <w:rsid w:val="0038581E"/>
    <w:rsid w:val="003863CA"/>
    <w:rsid w:val="003878B7"/>
    <w:rsid w:val="00387A92"/>
    <w:rsid w:val="00387E36"/>
    <w:rsid w:val="00390385"/>
    <w:rsid w:val="00390740"/>
    <w:rsid w:val="00390808"/>
    <w:rsid w:val="00390F39"/>
    <w:rsid w:val="00391945"/>
    <w:rsid w:val="00393A88"/>
    <w:rsid w:val="00393E25"/>
    <w:rsid w:val="00394127"/>
    <w:rsid w:val="0039611C"/>
    <w:rsid w:val="00396309"/>
    <w:rsid w:val="00397F98"/>
    <w:rsid w:val="003A1FC4"/>
    <w:rsid w:val="003A2A0A"/>
    <w:rsid w:val="003A3CD4"/>
    <w:rsid w:val="003A4520"/>
    <w:rsid w:val="003A5590"/>
    <w:rsid w:val="003A62CF"/>
    <w:rsid w:val="003A6674"/>
    <w:rsid w:val="003A6B14"/>
    <w:rsid w:val="003A75AA"/>
    <w:rsid w:val="003B00FD"/>
    <w:rsid w:val="003B030A"/>
    <w:rsid w:val="003B0815"/>
    <w:rsid w:val="003B102A"/>
    <w:rsid w:val="003B18A1"/>
    <w:rsid w:val="003B1A10"/>
    <w:rsid w:val="003B2123"/>
    <w:rsid w:val="003B2F55"/>
    <w:rsid w:val="003B38EF"/>
    <w:rsid w:val="003B401B"/>
    <w:rsid w:val="003B4EFD"/>
    <w:rsid w:val="003B6737"/>
    <w:rsid w:val="003B7B6A"/>
    <w:rsid w:val="003B7E5B"/>
    <w:rsid w:val="003C2597"/>
    <w:rsid w:val="003C3E31"/>
    <w:rsid w:val="003C3F82"/>
    <w:rsid w:val="003C40EF"/>
    <w:rsid w:val="003C4825"/>
    <w:rsid w:val="003C52CC"/>
    <w:rsid w:val="003C5454"/>
    <w:rsid w:val="003C63A6"/>
    <w:rsid w:val="003C6B56"/>
    <w:rsid w:val="003C6C6B"/>
    <w:rsid w:val="003C736E"/>
    <w:rsid w:val="003D015F"/>
    <w:rsid w:val="003D03F0"/>
    <w:rsid w:val="003D1EDE"/>
    <w:rsid w:val="003D2C21"/>
    <w:rsid w:val="003D2E49"/>
    <w:rsid w:val="003D33C6"/>
    <w:rsid w:val="003D345A"/>
    <w:rsid w:val="003D3C3C"/>
    <w:rsid w:val="003D55ED"/>
    <w:rsid w:val="003D7C0D"/>
    <w:rsid w:val="003E0073"/>
    <w:rsid w:val="003E0474"/>
    <w:rsid w:val="003E10CC"/>
    <w:rsid w:val="003E2D85"/>
    <w:rsid w:val="003E394D"/>
    <w:rsid w:val="003E3ADE"/>
    <w:rsid w:val="003E4078"/>
    <w:rsid w:val="003E4BDD"/>
    <w:rsid w:val="003E4C65"/>
    <w:rsid w:val="003E4C85"/>
    <w:rsid w:val="003E4FB1"/>
    <w:rsid w:val="003E5134"/>
    <w:rsid w:val="003E6026"/>
    <w:rsid w:val="003E6272"/>
    <w:rsid w:val="003E6A82"/>
    <w:rsid w:val="003E6B56"/>
    <w:rsid w:val="003E6F38"/>
    <w:rsid w:val="003E7DD0"/>
    <w:rsid w:val="003F104A"/>
    <w:rsid w:val="003F11A1"/>
    <w:rsid w:val="003F1329"/>
    <w:rsid w:val="003F2240"/>
    <w:rsid w:val="003F2D9E"/>
    <w:rsid w:val="003F37E4"/>
    <w:rsid w:val="003F4C41"/>
    <w:rsid w:val="003F649A"/>
    <w:rsid w:val="003F6907"/>
    <w:rsid w:val="003F6DC7"/>
    <w:rsid w:val="003F76B6"/>
    <w:rsid w:val="0040014F"/>
    <w:rsid w:val="00400BEF"/>
    <w:rsid w:val="00400E0D"/>
    <w:rsid w:val="0040274E"/>
    <w:rsid w:val="0040342E"/>
    <w:rsid w:val="00410223"/>
    <w:rsid w:val="0041077D"/>
    <w:rsid w:val="00410D02"/>
    <w:rsid w:val="00411020"/>
    <w:rsid w:val="00411139"/>
    <w:rsid w:val="00411CDD"/>
    <w:rsid w:val="00412CD8"/>
    <w:rsid w:val="004140EE"/>
    <w:rsid w:val="0041444B"/>
    <w:rsid w:val="0041574C"/>
    <w:rsid w:val="0041636F"/>
    <w:rsid w:val="004164C0"/>
    <w:rsid w:val="0042054B"/>
    <w:rsid w:val="00420A28"/>
    <w:rsid w:val="00425060"/>
    <w:rsid w:val="00425868"/>
    <w:rsid w:val="004261B2"/>
    <w:rsid w:val="00426B78"/>
    <w:rsid w:val="00427377"/>
    <w:rsid w:val="004303BC"/>
    <w:rsid w:val="00430646"/>
    <w:rsid w:val="00430C88"/>
    <w:rsid w:val="00431552"/>
    <w:rsid w:val="00432434"/>
    <w:rsid w:val="00432AA4"/>
    <w:rsid w:val="00432C1B"/>
    <w:rsid w:val="00433756"/>
    <w:rsid w:val="0043429A"/>
    <w:rsid w:val="00435C26"/>
    <w:rsid w:val="0043672B"/>
    <w:rsid w:val="00436880"/>
    <w:rsid w:val="00436E6E"/>
    <w:rsid w:val="00437712"/>
    <w:rsid w:val="00437998"/>
    <w:rsid w:val="00441533"/>
    <w:rsid w:val="00442410"/>
    <w:rsid w:val="00442816"/>
    <w:rsid w:val="004442CB"/>
    <w:rsid w:val="0044586C"/>
    <w:rsid w:val="00445D07"/>
    <w:rsid w:val="00445D69"/>
    <w:rsid w:val="004469E1"/>
    <w:rsid w:val="004474C1"/>
    <w:rsid w:val="00450744"/>
    <w:rsid w:val="004519B0"/>
    <w:rsid w:val="00451B57"/>
    <w:rsid w:val="00451CB2"/>
    <w:rsid w:val="00453275"/>
    <w:rsid w:val="0045347A"/>
    <w:rsid w:val="00453CCF"/>
    <w:rsid w:val="00454493"/>
    <w:rsid w:val="00454B0B"/>
    <w:rsid w:val="00455F2E"/>
    <w:rsid w:val="00456B55"/>
    <w:rsid w:val="0045771E"/>
    <w:rsid w:val="00457E4A"/>
    <w:rsid w:val="004601E1"/>
    <w:rsid w:val="00460714"/>
    <w:rsid w:val="00460F28"/>
    <w:rsid w:val="00461195"/>
    <w:rsid w:val="00461BF5"/>
    <w:rsid w:val="00461FB0"/>
    <w:rsid w:val="00463893"/>
    <w:rsid w:val="00464D37"/>
    <w:rsid w:val="00465C87"/>
    <w:rsid w:val="00465DB6"/>
    <w:rsid w:val="004664B3"/>
    <w:rsid w:val="00466B2F"/>
    <w:rsid w:val="00466F37"/>
    <w:rsid w:val="00467C24"/>
    <w:rsid w:val="00470A30"/>
    <w:rsid w:val="00471DCA"/>
    <w:rsid w:val="0047261C"/>
    <w:rsid w:val="004727AC"/>
    <w:rsid w:val="00474BA3"/>
    <w:rsid w:val="00475F99"/>
    <w:rsid w:val="004771DE"/>
    <w:rsid w:val="00477BEC"/>
    <w:rsid w:val="00480CFB"/>
    <w:rsid w:val="004811B9"/>
    <w:rsid w:val="00481292"/>
    <w:rsid w:val="0048190F"/>
    <w:rsid w:val="00481BF2"/>
    <w:rsid w:val="004825E6"/>
    <w:rsid w:val="00483C72"/>
    <w:rsid w:val="004844B5"/>
    <w:rsid w:val="00484963"/>
    <w:rsid w:val="00484D3C"/>
    <w:rsid w:val="004856A6"/>
    <w:rsid w:val="00485F9A"/>
    <w:rsid w:val="004869ED"/>
    <w:rsid w:val="00486F0A"/>
    <w:rsid w:val="0048773E"/>
    <w:rsid w:val="0049082B"/>
    <w:rsid w:val="004912FB"/>
    <w:rsid w:val="00491E4F"/>
    <w:rsid w:val="00491F5E"/>
    <w:rsid w:val="0049282A"/>
    <w:rsid w:val="00495148"/>
    <w:rsid w:val="00495A02"/>
    <w:rsid w:val="00495B23"/>
    <w:rsid w:val="00496686"/>
    <w:rsid w:val="00496766"/>
    <w:rsid w:val="00497316"/>
    <w:rsid w:val="004974A5"/>
    <w:rsid w:val="00497994"/>
    <w:rsid w:val="004A0085"/>
    <w:rsid w:val="004A051B"/>
    <w:rsid w:val="004A0A24"/>
    <w:rsid w:val="004A0B88"/>
    <w:rsid w:val="004A0F14"/>
    <w:rsid w:val="004A13AC"/>
    <w:rsid w:val="004A157E"/>
    <w:rsid w:val="004A241D"/>
    <w:rsid w:val="004A2986"/>
    <w:rsid w:val="004A29F6"/>
    <w:rsid w:val="004A3124"/>
    <w:rsid w:val="004A3138"/>
    <w:rsid w:val="004A3E46"/>
    <w:rsid w:val="004A3FB0"/>
    <w:rsid w:val="004A4554"/>
    <w:rsid w:val="004A497E"/>
    <w:rsid w:val="004A50BB"/>
    <w:rsid w:val="004A5508"/>
    <w:rsid w:val="004A678B"/>
    <w:rsid w:val="004A689C"/>
    <w:rsid w:val="004A75DD"/>
    <w:rsid w:val="004A793C"/>
    <w:rsid w:val="004B0B39"/>
    <w:rsid w:val="004B16F8"/>
    <w:rsid w:val="004B1A6B"/>
    <w:rsid w:val="004B2060"/>
    <w:rsid w:val="004B32E4"/>
    <w:rsid w:val="004B4143"/>
    <w:rsid w:val="004B4380"/>
    <w:rsid w:val="004B4B11"/>
    <w:rsid w:val="004B674D"/>
    <w:rsid w:val="004B6E7F"/>
    <w:rsid w:val="004B7D48"/>
    <w:rsid w:val="004C0B5D"/>
    <w:rsid w:val="004C0EB5"/>
    <w:rsid w:val="004C0F43"/>
    <w:rsid w:val="004C12A8"/>
    <w:rsid w:val="004C14F9"/>
    <w:rsid w:val="004C196E"/>
    <w:rsid w:val="004C27FA"/>
    <w:rsid w:val="004C3930"/>
    <w:rsid w:val="004C4255"/>
    <w:rsid w:val="004C5F2D"/>
    <w:rsid w:val="004C6296"/>
    <w:rsid w:val="004C62FB"/>
    <w:rsid w:val="004C64A9"/>
    <w:rsid w:val="004C6683"/>
    <w:rsid w:val="004C6730"/>
    <w:rsid w:val="004D1B7E"/>
    <w:rsid w:val="004D1DD6"/>
    <w:rsid w:val="004D23EA"/>
    <w:rsid w:val="004D458C"/>
    <w:rsid w:val="004D49DD"/>
    <w:rsid w:val="004D4DB0"/>
    <w:rsid w:val="004D5473"/>
    <w:rsid w:val="004D5DF2"/>
    <w:rsid w:val="004D614A"/>
    <w:rsid w:val="004D6EEB"/>
    <w:rsid w:val="004D72EA"/>
    <w:rsid w:val="004E0BE8"/>
    <w:rsid w:val="004E168A"/>
    <w:rsid w:val="004E1D98"/>
    <w:rsid w:val="004E2141"/>
    <w:rsid w:val="004E288A"/>
    <w:rsid w:val="004E2FB2"/>
    <w:rsid w:val="004E331D"/>
    <w:rsid w:val="004E3CC4"/>
    <w:rsid w:val="004E4354"/>
    <w:rsid w:val="004E479D"/>
    <w:rsid w:val="004E48C5"/>
    <w:rsid w:val="004E6DDD"/>
    <w:rsid w:val="004E6EA4"/>
    <w:rsid w:val="004E7658"/>
    <w:rsid w:val="004E7CFF"/>
    <w:rsid w:val="004F0112"/>
    <w:rsid w:val="004F01D4"/>
    <w:rsid w:val="004F097C"/>
    <w:rsid w:val="004F0EA2"/>
    <w:rsid w:val="004F1190"/>
    <w:rsid w:val="004F1525"/>
    <w:rsid w:val="004F1F93"/>
    <w:rsid w:val="004F2F44"/>
    <w:rsid w:val="004F478E"/>
    <w:rsid w:val="004F4C55"/>
    <w:rsid w:val="004F57B6"/>
    <w:rsid w:val="004F5F71"/>
    <w:rsid w:val="004F630F"/>
    <w:rsid w:val="004F676A"/>
    <w:rsid w:val="004F6804"/>
    <w:rsid w:val="004F773F"/>
    <w:rsid w:val="004F7A3C"/>
    <w:rsid w:val="004F7E37"/>
    <w:rsid w:val="00502402"/>
    <w:rsid w:val="00502432"/>
    <w:rsid w:val="00502C1C"/>
    <w:rsid w:val="00502F07"/>
    <w:rsid w:val="00506287"/>
    <w:rsid w:val="00507EE5"/>
    <w:rsid w:val="00511CD5"/>
    <w:rsid w:val="005120DC"/>
    <w:rsid w:val="005138A1"/>
    <w:rsid w:val="0051588D"/>
    <w:rsid w:val="005158C2"/>
    <w:rsid w:val="00515DB5"/>
    <w:rsid w:val="00516281"/>
    <w:rsid w:val="005166F1"/>
    <w:rsid w:val="0051799B"/>
    <w:rsid w:val="005200E6"/>
    <w:rsid w:val="005208C9"/>
    <w:rsid w:val="005235DF"/>
    <w:rsid w:val="0052375A"/>
    <w:rsid w:val="005237FB"/>
    <w:rsid w:val="0052565F"/>
    <w:rsid w:val="00526395"/>
    <w:rsid w:val="00526A56"/>
    <w:rsid w:val="005301D6"/>
    <w:rsid w:val="00530235"/>
    <w:rsid w:val="0053030F"/>
    <w:rsid w:val="00531068"/>
    <w:rsid w:val="005316A7"/>
    <w:rsid w:val="00532692"/>
    <w:rsid w:val="00532BDB"/>
    <w:rsid w:val="00532FED"/>
    <w:rsid w:val="00533165"/>
    <w:rsid w:val="00533F53"/>
    <w:rsid w:val="005344AE"/>
    <w:rsid w:val="00534730"/>
    <w:rsid w:val="0053532B"/>
    <w:rsid w:val="00535523"/>
    <w:rsid w:val="0053558D"/>
    <w:rsid w:val="00535C21"/>
    <w:rsid w:val="00535FD1"/>
    <w:rsid w:val="00536072"/>
    <w:rsid w:val="00536CA0"/>
    <w:rsid w:val="0054008E"/>
    <w:rsid w:val="005402B1"/>
    <w:rsid w:val="00542045"/>
    <w:rsid w:val="00542F7E"/>
    <w:rsid w:val="005443A9"/>
    <w:rsid w:val="00544C13"/>
    <w:rsid w:val="00544E07"/>
    <w:rsid w:val="0054502A"/>
    <w:rsid w:val="005461ED"/>
    <w:rsid w:val="005462BD"/>
    <w:rsid w:val="00546ACC"/>
    <w:rsid w:val="0055104C"/>
    <w:rsid w:val="00551E3C"/>
    <w:rsid w:val="00552A03"/>
    <w:rsid w:val="00553890"/>
    <w:rsid w:val="005540CA"/>
    <w:rsid w:val="00555C86"/>
    <w:rsid w:val="0055624A"/>
    <w:rsid w:val="00556831"/>
    <w:rsid w:val="00556F0E"/>
    <w:rsid w:val="00557033"/>
    <w:rsid w:val="00557715"/>
    <w:rsid w:val="00560E08"/>
    <w:rsid w:val="00560ED8"/>
    <w:rsid w:val="0056107B"/>
    <w:rsid w:val="00561BD1"/>
    <w:rsid w:val="005620C1"/>
    <w:rsid w:val="00563474"/>
    <w:rsid w:val="00563EEB"/>
    <w:rsid w:val="00563F70"/>
    <w:rsid w:val="005641A9"/>
    <w:rsid w:val="005652D7"/>
    <w:rsid w:val="0056533B"/>
    <w:rsid w:val="00565CEC"/>
    <w:rsid w:val="00566367"/>
    <w:rsid w:val="005670D9"/>
    <w:rsid w:val="00570497"/>
    <w:rsid w:val="00570579"/>
    <w:rsid w:val="00570D0A"/>
    <w:rsid w:val="00573492"/>
    <w:rsid w:val="00576062"/>
    <w:rsid w:val="00576372"/>
    <w:rsid w:val="00576B31"/>
    <w:rsid w:val="00576F88"/>
    <w:rsid w:val="00577315"/>
    <w:rsid w:val="00577F93"/>
    <w:rsid w:val="00580387"/>
    <w:rsid w:val="00580F17"/>
    <w:rsid w:val="00582DE3"/>
    <w:rsid w:val="005830FF"/>
    <w:rsid w:val="00583717"/>
    <w:rsid w:val="00584BCE"/>
    <w:rsid w:val="005850A0"/>
    <w:rsid w:val="00585A28"/>
    <w:rsid w:val="00585D21"/>
    <w:rsid w:val="00586460"/>
    <w:rsid w:val="0058767B"/>
    <w:rsid w:val="00590F2B"/>
    <w:rsid w:val="00593690"/>
    <w:rsid w:val="00593B7D"/>
    <w:rsid w:val="00594016"/>
    <w:rsid w:val="0059426E"/>
    <w:rsid w:val="0059483F"/>
    <w:rsid w:val="005956ED"/>
    <w:rsid w:val="00596B4D"/>
    <w:rsid w:val="00596C85"/>
    <w:rsid w:val="00596E71"/>
    <w:rsid w:val="00596FFF"/>
    <w:rsid w:val="00597E3A"/>
    <w:rsid w:val="00597FC1"/>
    <w:rsid w:val="005A0C47"/>
    <w:rsid w:val="005A17AD"/>
    <w:rsid w:val="005A23FD"/>
    <w:rsid w:val="005A40C0"/>
    <w:rsid w:val="005A4925"/>
    <w:rsid w:val="005A7F7B"/>
    <w:rsid w:val="005B1551"/>
    <w:rsid w:val="005B261E"/>
    <w:rsid w:val="005B48F5"/>
    <w:rsid w:val="005B66C1"/>
    <w:rsid w:val="005B778E"/>
    <w:rsid w:val="005B7801"/>
    <w:rsid w:val="005C0288"/>
    <w:rsid w:val="005C1805"/>
    <w:rsid w:val="005C26C9"/>
    <w:rsid w:val="005C3318"/>
    <w:rsid w:val="005C58BC"/>
    <w:rsid w:val="005C5F7B"/>
    <w:rsid w:val="005D03AA"/>
    <w:rsid w:val="005D0F50"/>
    <w:rsid w:val="005D4ECF"/>
    <w:rsid w:val="005D54C1"/>
    <w:rsid w:val="005D5558"/>
    <w:rsid w:val="005D646D"/>
    <w:rsid w:val="005D6E48"/>
    <w:rsid w:val="005D7290"/>
    <w:rsid w:val="005D7AB1"/>
    <w:rsid w:val="005D7D1D"/>
    <w:rsid w:val="005D7EEE"/>
    <w:rsid w:val="005E1E67"/>
    <w:rsid w:val="005E6583"/>
    <w:rsid w:val="005E7552"/>
    <w:rsid w:val="005F2239"/>
    <w:rsid w:val="005F25DF"/>
    <w:rsid w:val="005F2AC2"/>
    <w:rsid w:val="005F3842"/>
    <w:rsid w:val="005F3AC7"/>
    <w:rsid w:val="005F40C7"/>
    <w:rsid w:val="005F4C7F"/>
    <w:rsid w:val="005F572A"/>
    <w:rsid w:val="005F6535"/>
    <w:rsid w:val="005F72BA"/>
    <w:rsid w:val="005F7C09"/>
    <w:rsid w:val="00600212"/>
    <w:rsid w:val="0060112B"/>
    <w:rsid w:val="006023D3"/>
    <w:rsid w:val="006029A6"/>
    <w:rsid w:val="00603371"/>
    <w:rsid w:val="00604008"/>
    <w:rsid w:val="006052AF"/>
    <w:rsid w:val="00605420"/>
    <w:rsid w:val="00605538"/>
    <w:rsid w:val="00605AE3"/>
    <w:rsid w:val="00605C15"/>
    <w:rsid w:val="006068A8"/>
    <w:rsid w:val="00606AEF"/>
    <w:rsid w:val="00606DFD"/>
    <w:rsid w:val="00606FB9"/>
    <w:rsid w:val="00611AA0"/>
    <w:rsid w:val="00611B27"/>
    <w:rsid w:val="00612E41"/>
    <w:rsid w:val="00613DC8"/>
    <w:rsid w:val="00613E5D"/>
    <w:rsid w:val="00614AFB"/>
    <w:rsid w:val="006153E9"/>
    <w:rsid w:val="00615CF7"/>
    <w:rsid w:val="00617FC0"/>
    <w:rsid w:val="00620C83"/>
    <w:rsid w:val="00622B46"/>
    <w:rsid w:val="00623763"/>
    <w:rsid w:val="00623AB7"/>
    <w:rsid w:val="00625D5B"/>
    <w:rsid w:val="00625E2B"/>
    <w:rsid w:val="006262C7"/>
    <w:rsid w:val="00626616"/>
    <w:rsid w:val="00627E7A"/>
    <w:rsid w:val="0063093A"/>
    <w:rsid w:val="00630A8E"/>
    <w:rsid w:val="0063117B"/>
    <w:rsid w:val="0063122E"/>
    <w:rsid w:val="00631682"/>
    <w:rsid w:val="00632A8D"/>
    <w:rsid w:val="00635B10"/>
    <w:rsid w:val="00635D40"/>
    <w:rsid w:val="006369EB"/>
    <w:rsid w:val="00637CFE"/>
    <w:rsid w:val="00640421"/>
    <w:rsid w:val="00640A9E"/>
    <w:rsid w:val="00641797"/>
    <w:rsid w:val="0064282D"/>
    <w:rsid w:val="0064311F"/>
    <w:rsid w:val="00643DD0"/>
    <w:rsid w:val="006443D1"/>
    <w:rsid w:val="00646473"/>
    <w:rsid w:val="00646AA3"/>
    <w:rsid w:val="00647BE3"/>
    <w:rsid w:val="00647E44"/>
    <w:rsid w:val="006501BD"/>
    <w:rsid w:val="0065064C"/>
    <w:rsid w:val="006515B5"/>
    <w:rsid w:val="00651D2C"/>
    <w:rsid w:val="0065408E"/>
    <w:rsid w:val="006542ED"/>
    <w:rsid w:val="006547AD"/>
    <w:rsid w:val="00654EA8"/>
    <w:rsid w:val="0065797B"/>
    <w:rsid w:val="00660491"/>
    <w:rsid w:val="00660516"/>
    <w:rsid w:val="00660C73"/>
    <w:rsid w:val="0066168E"/>
    <w:rsid w:val="00661DDF"/>
    <w:rsid w:val="00662157"/>
    <w:rsid w:val="006623CD"/>
    <w:rsid w:val="006629F6"/>
    <w:rsid w:val="00662C7B"/>
    <w:rsid w:val="00662FEC"/>
    <w:rsid w:val="00663291"/>
    <w:rsid w:val="00663510"/>
    <w:rsid w:val="00664FCD"/>
    <w:rsid w:val="0066599C"/>
    <w:rsid w:val="00665D15"/>
    <w:rsid w:val="00665E57"/>
    <w:rsid w:val="0066646B"/>
    <w:rsid w:val="00666977"/>
    <w:rsid w:val="00666B82"/>
    <w:rsid w:val="00666C07"/>
    <w:rsid w:val="00667E61"/>
    <w:rsid w:val="0067074F"/>
    <w:rsid w:val="00671144"/>
    <w:rsid w:val="006717AB"/>
    <w:rsid w:val="00672F91"/>
    <w:rsid w:val="00673000"/>
    <w:rsid w:val="006730EC"/>
    <w:rsid w:val="0067388C"/>
    <w:rsid w:val="00673AE7"/>
    <w:rsid w:val="006741E0"/>
    <w:rsid w:val="006745E6"/>
    <w:rsid w:val="00674624"/>
    <w:rsid w:val="00674713"/>
    <w:rsid w:val="00674995"/>
    <w:rsid w:val="00675284"/>
    <w:rsid w:val="00675DE6"/>
    <w:rsid w:val="006762E8"/>
    <w:rsid w:val="00676C51"/>
    <w:rsid w:val="00676FB6"/>
    <w:rsid w:val="006801E0"/>
    <w:rsid w:val="00680E4F"/>
    <w:rsid w:val="006810BD"/>
    <w:rsid w:val="00682503"/>
    <w:rsid w:val="00684114"/>
    <w:rsid w:val="0069425C"/>
    <w:rsid w:val="006950F1"/>
    <w:rsid w:val="00695302"/>
    <w:rsid w:val="00696A21"/>
    <w:rsid w:val="006A0931"/>
    <w:rsid w:val="006A0E4D"/>
    <w:rsid w:val="006A187F"/>
    <w:rsid w:val="006A21FA"/>
    <w:rsid w:val="006A2273"/>
    <w:rsid w:val="006A2CE8"/>
    <w:rsid w:val="006A3792"/>
    <w:rsid w:val="006A38AA"/>
    <w:rsid w:val="006A48C3"/>
    <w:rsid w:val="006A6198"/>
    <w:rsid w:val="006A61C7"/>
    <w:rsid w:val="006A6950"/>
    <w:rsid w:val="006A731F"/>
    <w:rsid w:val="006B04B8"/>
    <w:rsid w:val="006B244E"/>
    <w:rsid w:val="006B4B38"/>
    <w:rsid w:val="006B4CAB"/>
    <w:rsid w:val="006B4E23"/>
    <w:rsid w:val="006B500F"/>
    <w:rsid w:val="006C3212"/>
    <w:rsid w:val="006C33A2"/>
    <w:rsid w:val="006C37A1"/>
    <w:rsid w:val="006C3DD3"/>
    <w:rsid w:val="006C5910"/>
    <w:rsid w:val="006C5AF9"/>
    <w:rsid w:val="006C6693"/>
    <w:rsid w:val="006C677A"/>
    <w:rsid w:val="006C76C9"/>
    <w:rsid w:val="006C7CA7"/>
    <w:rsid w:val="006C7EE9"/>
    <w:rsid w:val="006D1AA7"/>
    <w:rsid w:val="006D1BB0"/>
    <w:rsid w:val="006D2455"/>
    <w:rsid w:val="006D35CA"/>
    <w:rsid w:val="006D4307"/>
    <w:rsid w:val="006D4FE7"/>
    <w:rsid w:val="006D52C6"/>
    <w:rsid w:val="006D669E"/>
    <w:rsid w:val="006D6A26"/>
    <w:rsid w:val="006E01E5"/>
    <w:rsid w:val="006E077C"/>
    <w:rsid w:val="006E1950"/>
    <w:rsid w:val="006E1A24"/>
    <w:rsid w:val="006E1BBD"/>
    <w:rsid w:val="006E269A"/>
    <w:rsid w:val="006E2DFA"/>
    <w:rsid w:val="006E3F3F"/>
    <w:rsid w:val="006E43DE"/>
    <w:rsid w:val="006E4A66"/>
    <w:rsid w:val="006E4F6B"/>
    <w:rsid w:val="006E751F"/>
    <w:rsid w:val="006E7FD9"/>
    <w:rsid w:val="006F0F37"/>
    <w:rsid w:val="006F2DD8"/>
    <w:rsid w:val="006F384C"/>
    <w:rsid w:val="006F4318"/>
    <w:rsid w:val="006F5438"/>
    <w:rsid w:val="006F65DA"/>
    <w:rsid w:val="006F6764"/>
    <w:rsid w:val="006F689C"/>
    <w:rsid w:val="006F7A52"/>
    <w:rsid w:val="00700250"/>
    <w:rsid w:val="00700A39"/>
    <w:rsid w:val="007010F2"/>
    <w:rsid w:val="007013A4"/>
    <w:rsid w:val="0070178B"/>
    <w:rsid w:val="00702F44"/>
    <w:rsid w:val="00703565"/>
    <w:rsid w:val="007046F3"/>
    <w:rsid w:val="00704820"/>
    <w:rsid w:val="00705645"/>
    <w:rsid w:val="00706519"/>
    <w:rsid w:val="00706E6B"/>
    <w:rsid w:val="0070700E"/>
    <w:rsid w:val="007074EA"/>
    <w:rsid w:val="007111AB"/>
    <w:rsid w:val="007116DC"/>
    <w:rsid w:val="00711BC9"/>
    <w:rsid w:val="00714B6E"/>
    <w:rsid w:val="00715201"/>
    <w:rsid w:val="00715562"/>
    <w:rsid w:val="00716213"/>
    <w:rsid w:val="007162E8"/>
    <w:rsid w:val="0071642F"/>
    <w:rsid w:val="007170F2"/>
    <w:rsid w:val="00720B58"/>
    <w:rsid w:val="00720E35"/>
    <w:rsid w:val="007229EF"/>
    <w:rsid w:val="00723DCA"/>
    <w:rsid w:val="00725EC5"/>
    <w:rsid w:val="0072688F"/>
    <w:rsid w:val="007272D2"/>
    <w:rsid w:val="00727B5E"/>
    <w:rsid w:val="00727DC7"/>
    <w:rsid w:val="007300E8"/>
    <w:rsid w:val="00731574"/>
    <w:rsid w:val="00732A24"/>
    <w:rsid w:val="0073359A"/>
    <w:rsid w:val="00733E3A"/>
    <w:rsid w:val="0073411A"/>
    <w:rsid w:val="00734199"/>
    <w:rsid w:val="00734723"/>
    <w:rsid w:val="007347EB"/>
    <w:rsid w:val="00734C1F"/>
    <w:rsid w:val="007353B5"/>
    <w:rsid w:val="007369C9"/>
    <w:rsid w:val="007369DD"/>
    <w:rsid w:val="00736E6F"/>
    <w:rsid w:val="007375BB"/>
    <w:rsid w:val="00740AD4"/>
    <w:rsid w:val="007411F3"/>
    <w:rsid w:val="00742768"/>
    <w:rsid w:val="007430A4"/>
    <w:rsid w:val="00743C85"/>
    <w:rsid w:val="00744367"/>
    <w:rsid w:val="00744BD7"/>
    <w:rsid w:val="00745536"/>
    <w:rsid w:val="00746D01"/>
    <w:rsid w:val="00746DBC"/>
    <w:rsid w:val="007475E3"/>
    <w:rsid w:val="0075075C"/>
    <w:rsid w:val="0075165B"/>
    <w:rsid w:val="007561CE"/>
    <w:rsid w:val="007567D5"/>
    <w:rsid w:val="00757B98"/>
    <w:rsid w:val="00760817"/>
    <w:rsid w:val="0076082E"/>
    <w:rsid w:val="00766945"/>
    <w:rsid w:val="00766FF6"/>
    <w:rsid w:val="00767153"/>
    <w:rsid w:val="007678B3"/>
    <w:rsid w:val="00767D73"/>
    <w:rsid w:val="0077006A"/>
    <w:rsid w:val="00770562"/>
    <w:rsid w:val="00771D41"/>
    <w:rsid w:val="007720CE"/>
    <w:rsid w:val="0077241C"/>
    <w:rsid w:val="0077278B"/>
    <w:rsid w:val="00775048"/>
    <w:rsid w:val="0077530B"/>
    <w:rsid w:val="007767EB"/>
    <w:rsid w:val="0077693D"/>
    <w:rsid w:val="00776D2F"/>
    <w:rsid w:val="00781E28"/>
    <w:rsid w:val="007832A6"/>
    <w:rsid w:val="00787038"/>
    <w:rsid w:val="0078743D"/>
    <w:rsid w:val="00787925"/>
    <w:rsid w:val="00787951"/>
    <w:rsid w:val="007928F9"/>
    <w:rsid w:val="00793768"/>
    <w:rsid w:val="00793EAC"/>
    <w:rsid w:val="0079666F"/>
    <w:rsid w:val="00796758"/>
    <w:rsid w:val="00796F41"/>
    <w:rsid w:val="007976FC"/>
    <w:rsid w:val="007A03BF"/>
    <w:rsid w:val="007A0E79"/>
    <w:rsid w:val="007A21E9"/>
    <w:rsid w:val="007A42B4"/>
    <w:rsid w:val="007A6E2A"/>
    <w:rsid w:val="007A7A61"/>
    <w:rsid w:val="007A7DEF"/>
    <w:rsid w:val="007A7FDE"/>
    <w:rsid w:val="007B0144"/>
    <w:rsid w:val="007B023C"/>
    <w:rsid w:val="007B0A39"/>
    <w:rsid w:val="007B2F02"/>
    <w:rsid w:val="007B4218"/>
    <w:rsid w:val="007B4320"/>
    <w:rsid w:val="007B4564"/>
    <w:rsid w:val="007B46F5"/>
    <w:rsid w:val="007B614A"/>
    <w:rsid w:val="007B68DB"/>
    <w:rsid w:val="007C088E"/>
    <w:rsid w:val="007C17DB"/>
    <w:rsid w:val="007C32AE"/>
    <w:rsid w:val="007C39B4"/>
    <w:rsid w:val="007C5698"/>
    <w:rsid w:val="007C5E6A"/>
    <w:rsid w:val="007C69C0"/>
    <w:rsid w:val="007C7232"/>
    <w:rsid w:val="007D011A"/>
    <w:rsid w:val="007D14AB"/>
    <w:rsid w:val="007D2633"/>
    <w:rsid w:val="007D2F3E"/>
    <w:rsid w:val="007D4CC1"/>
    <w:rsid w:val="007D596A"/>
    <w:rsid w:val="007D60D9"/>
    <w:rsid w:val="007D6134"/>
    <w:rsid w:val="007D6714"/>
    <w:rsid w:val="007D6AB6"/>
    <w:rsid w:val="007D7A36"/>
    <w:rsid w:val="007D7DF6"/>
    <w:rsid w:val="007D7E8F"/>
    <w:rsid w:val="007E1768"/>
    <w:rsid w:val="007E2992"/>
    <w:rsid w:val="007E2E0B"/>
    <w:rsid w:val="007E57A8"/>
    <w:rsid w:val="007F1039"/>
    <w:rsid w:val="007F17BF"/>
    <w:rsid w:val="007F1979"/>
    <w:rsid w:val="007F20B7"/>
    <w:rsid w:val="007F26EC"/>
    <w:rsid w:val="007F2700"/>
    <w:rsid w:val="007F2DFD"/>
    <w:rsid w:val="007F4084"/>
    <w:rsid w:val="007F4D2F"/>
    <w:rsid w:val="007F650E"/>
    <w:rsid w:val="00800A03"/>
    <w:rsid w:val="0080203F"/>
    <w:rsid w:val="00802ABA"/>
    <w:rsid w:val="00803CA4"/>
    <w:rsid w:val="00803CB2"/>
    <w:rsid w:val="00804017"/>
    <w:rsid w:val="00804E87"/>
    <w:rsid w:val="00804FED"/>
    <w:rsid w:val="0080511C"/>
    <w:rsid w:val="0080635A"/>
    <w:rsid w:val="00810F49"/>
    <w:rsid w:val="008112A8"/>
    <w:rsid w:val="0081150D"/>
    <w:rsid w:val="008136D1"/>
    <w:rsid w:val="00814136"/>
    <w:rsid w:val="00814D1C"/>
    <w:rsid w:val="00815682"/>
    <w:rsid w:val="00815B26"/>
    <w:rsid w:val="00817010"/>
    <w:rsid w:val="0081739B"/>
    <w:rsid w:val="008201B2"/>
    <w:rsid w:val="008206FA"/>
    <w:rsid w:val="00821075"/>
    <w:rsid w:val="00822541"/>
    <w:rsid w:val="00822EFF"/>
    <w:rsid w:val="00823882"/>
    <w:rsid w:val="00824CE3"/>
    <w:rsid w:val="008250BC"/>
    <w:rsid w:val="00825314"/>
    <w:rsid w:val="00825581"/>
    <w:rsid w:val="00825F65"/>
    <w:rsid w:val="00826A30"/>
    <w:rsid w:val="008306AB"/>
    <w:rsid w:val="00833765"/>
    <w:rsid w:val="0083436D"/>
    <w:rsid w:val="00834E30"/>
    <w:rsid w:val="00837CFC"/>
    <w:rsid w:val="00837DC6"/>
    <w:rsid w:val="00840C40"/>
    <w:rsid w:val="00841114"/>
    <w:rsid w:val="00842442"/>
    <w:rsid w:val="00842D8B"/>
    <w:rsid w:val="008437FD"/>
    <w:rsid w:val="00843B28"/>
    <w:rsid w:val="00843F08"/>
    <w:rsid w:val="0084448F"/>
    <w:rsid w:val="00845144"/>
    <w:rsid w:val="008468AC"/>
    <w:rsid w:val="00846AA9"/>
    <w:rsid w:val="0084717B"/>
    <w:rsid w:val="00847BC8"/>
    <w:rsid w:val="008501AF"/>
    <w:rsid w:val="00851403"/>
    <w:rsid w:val="00851B47"/>
    <w:rsid w:val="00851DE6"/>
    <w:rsid w:val="00851F83"/>
    <w:rsid w:val="00851FF1"/>
    <w:rsid w:val="008544EB"/>
    <w:rsid w:val="008552F8"/>
    <w:rsid w:val="008557C4"/>
    <w:rsid w:val="0085590E"/>
    <w:rsid w:val="00855963"/>
    <w:rsid w:val="00856137"/>
    <w:rsid w:val="008565D0"/>
    <w:rsid w:val="00856E87"/>
    <w:rsid w:val="00860AC4"/>
    <w:rsid w:val="00862781"/>
    <w:rsid w:val="00863844"/>
    <w:rsid w:val="00864E93"/>
    <w:rsid w:val="00865977"/>
    <w:rsid w:val="008659AD"/>
    <w:rsid w:val="00866D81"/>
    <w:rsid w:val="00870533"/>
    <w:rsid w:val="008718BE"/>
    <w:rsid w:val="008719A4"/>
    <w:rsid w:val="00871CC6"/>
    <w:rsid w:val="00872350"/>
    <w:rsid w:val="00873184"/>
    <w:rsid w:val="00873591"/>
    <w:rsid w:val="0087378C"/>
    <w:rsid w:val="00874743"/>
    <w:rsid w:val="008748E0"/>
    <w:rsid w:val="00875081"/>
    <w:rsid w:val="00877236"/>
    <w:rsid w:val="00877926"/>
    <w:rsid w:val="0087796E"/>
    <w:rsid w:val="00881A59"/>
    <w:rsid w:val="00882546"/>
    <w:rsid w:val="00882623"/>
    <w:rsid w:val="008834B1"/>
    <w:rsid w:val="00885350"/>
    <w:rsid w:val="008863AE"/>
    <w:rsid w:val="00886402"/>
    <w:rsid w:val="0088695D"/>
    <w:rsid w:val="00886CA8"/>
    <w:rsid w:val="00887254"/>
    <w:rsid w:val="00892963"/>
    <w:rsid w:val="00892F7E"/>
    <w:rsid w:val="0089433F"/>
    <w:rsid w:val="00894D12"/>
    <w:rsid w:val="008953C0"/>
    <w:rsid w:val="008957FB"/>
    <w:rsid w:val="00895DDE"/>
    <w:rsid w:val="00896AFE"/>
    <w:rsid w:val="008A0B78"/>
    <w:rsid w:val="008A1496"/>
    <w:rsid w:val="008A21F4"/>
    <w:rsid w:val="008A2C34"/>
    <w:rsid w:val="008A32DA"/>
    <w:rsid w:val="008A399C"/>
    <w:rsid w:val="008A5282"/>
    <w:rsid w:val="008A6D34"/>
    <w:rsid w:val="008A7200"/>
    <w:rsid w:val="008B0A04"/>
    <w:rsid w:val="008B0AF4"/>
    <w:rsid w:val="008B0C8C"/>
    <w:rsid w:val="008B0E59"/>
    <w:rsid w:val="008B1402"/>
    <w:rsid w:val="008B20CA"/>
    <w:rsid w:val="008B356C"/>
    <w:rsid w:val="008B5DDC"/>
    <w:rsid w:val="008B6619"/>
    <w:rsid w:val="008C1206"/>
    <w:rsid w:val="008C2584"/>
    <w:rsid w:val="008C2BE0"/>
    <w:rsid w:val="008C2F23"/>
    <w:rsid w:val="008C32C5"/>
    <w:rsid w:val="008C3726"/>
    <w:rsid w:val="008C5344"/>
    <w:rsid w:val="008C64F4"/>
    <w:rsid w:val="008C67C1"/>
    <w:rsid w:val="008C7032"/>
    <w:rsid w:val="008C72C1"/>
    <w:rsid w:val="008C7970"/>
    <w:rsid w:val="008C79B1"/>
    <w:rsid w:val="008C7A6B"/>
    <w:rsid w:val="008C7F9B"/>
    <w:rsid w:val="008D3133"/>
    <w:rsid w:val="008D3C90"/>
    <w:rsid w:val="008D48E5"/>
    <w:rsid w:val="008D4F3D"/>
    <w:rsid w:val="008D53A9"/>
    <w:rsid w:val="008D56E7"/>
    <w:rsid w:val="008D766A"/>
    <w:rsid w:val="008E1CC4"/>
    <w:rsid w:val="008E26DC"/>
    <w:rsid w:val="008E3165"/>
    <w:rsid w:val="008E3331"/>
    <w:rsid w:val="008E360F"/>
    <w:rsid w:val="008E3B7A"/>
    <w:rsid w:val="008E3DD3"/>
    <w:rsid w:val="008E3F03"/>
    <w:rsid w:val="008E4C91"/>
    <w:rsid w:val="008E4D4E"/>
    <w:rsid w:val="008E52F8"/>
    <w:rsid w:val="008E592E"/>
    <w:rsid w:val="008E5ECB"/>
    <w:rsid w:val="008E6265"/>
    <w:rsid w:val="008E7CDF"/>
    <w:rsid w:val="008E7E3F"/>
    <w:rsid w:val="008F0A31"/>
    <w:rsid w:val="008F0FAD"/>
    <w:rsid w:val="008F1506"/>
    <w:rsid w:val="008F28E0"/>
    <w:rsid w:val="008F2FA6"/>
    <w:rsid w:val="008F4F93"/>
    <w:rsid w:val="008F5F81"/>
    <w:rsid w:val="008F63DD"/>
    <w:rsid w:val="008F707E"/>
    <w:rsid w:val="00900111"/>
    <w:rsid w:val="00900BDA"/>
    <w:rsid w:val="00900FF1"/>
    <w:rsid w:val="009012A4"/>
    <w:rsid w:val="00902C23"/>
    <w:rsid w:val="00903F41"/>
    <w:rsid w:val="0090499E"/>
    <w:rsid w:val="00906884"/>
    <w:rsid w:val="0091038B"/>
    <w:rsid w:val="00910DEC"/>
    <w:rsid w:val="00911AF6"/>
    <w:rsid w:val="00911C02"/>
    <w:rsid w:val="009121D5"/>
    <w:rsid w:val="00912F59"/>
    <w:rsid w:val="00913095"/>
    <w:rsid w:val="009137A9"/>
    <w:rsid w:val="00913A06"/>
    <w:rsid w:val="00914186"/>
    <w:rsid w:val="009143B7"/>
    <w:rsid w:val="0091511E"/>
    <w:rsid w:val="009158C0"/>
    <w:rsid w:val="00915FA7"/>
    <w:rsid w:val="00916266"/>
    <w:rsid w:val="009177F6"/>
    <w:rsid w:val="009205BA"/>
    <w:rsid w:val="00920887"/>
    <w:rsid w:val="0092222C"/>
    <w:rsid w:val="009224AD"/>
    <w:rsid w:val="009229C9"/>
    <w:rsid w:val="00922B13"/>
    <w:rsid w:val="00923CFF"/>
    <w:rsid w:val="009247DF"/>
    <w:rsid w:val="00927535"/>
    <w:rsid w:val="009279F6"/>
    <w:rsid w:val="00930C45"/>
    <w:rsid w:val="00930D27"/>
    <w:rsid w:val="009312BD"/>
    <w:rsid w:val="00931735"/>
    <w:rsid w:val="009323F8"/>
    <w:rsid w:val="009338A1"/>
    <w:rsid w:val="00933A75"/>
    <w:rsid w:val="00933D55"/>
    <w:rsid w:val="00933E0D"/>
    <w:rsid w:val="009340CA"/>
    <w:rsid w:val="009350F3"/>
    <w:rsid w:val="00935B5C"/>
    <w:rsid w:val="00935B7D"/>
    <w:rsid w:val="009361B7"/>
    <w:rsid w:val="00936560"/>
    <w:rsid w:val="00936FB7"/>
    <w:rsid w:val="0094052C"/>
    <w:rsid w:val="00940E0C"/>
    <w:rsid w:val="00941ECC"/>
    <w:rsid w:val="0094264B"/>
    <w:rsid w:val="00942B0F"/>
    <w:rsid w:val="00942B44"/>
    <w:rsid w:val="00943C01"/>
    <w:rsid w:val="00944997"/>
    <w:rsid w:val="00945E01"/>
    <w:rsid w:val="009462F9"/>
    <w:rsid w:val="009468B0"/>
    <w:rsid w:val="00947B3E"/>
    <w:rsid w:val="0095083A"/>
    <w:rsid w:val="009514BA"/>
    <w:rsid w:val="00951531"/>
    <w:rsid w:val="009531BF"/>
    <w:rsid w:val="00954902"/>
    <w:rsid w:val="009549C5"/>
    <w:rsid w:val="00955044"/>
    <w:rsid w:val="0095563E"/>
    <w:rsid w:val="00955793"/>
    <w:rsid w:val="00955D74"/>
    <w:rsid w:val="00955F3F"/>
    <w:rsid w:val="00957BE3"/>
    <w:rsid w:val="00957E66"/>
    <w:rsid w:val="009605AF"/>
    <w:rsid w:val="00960DF1"/>
    <w:rsid w:val="009616CD"/>
    <w:rsid w:val="0096237F"/>
    <w:rsid w:val="00962E86"/>
    <w:rsid w:val="00963450"/>
    <w:rsid w:val="00964819"/>
    <w:rsid w:val="009648A9"/>
    <w:rsid w:val="0096595A"/>
    <w:rsid w:val="00966384"/>
    <w:rsid w:val="00966CD5"/>
    <w:rsid w:val="0097101C"/>
    <w:rsid w:val="0097122C"/>
    <w:rsid w:val="009715AB"/>
    <w:rsid w:val="0097172F"/>
    <w:rsid w:val="009719B1"/>
    <w:rsid w:val="00973378"/>
    <w:rsid w:val="00973712"/>
    <w:rsid w:val="00973C69"/>
    <w:rsid w:val="009740CC"/>
    <w:rsid w:val="00974DA3"/>
    <w:rsid w:val="009751FF"/>
    <w:rsid w:val="009752CB"/>
    <w:rsid w:val="009758C5"/>
    <w:rsid w:val="009817FD"/>
    <w:rsid w:val="00981FC1"/>
    <w:rsid w:val="00982A45"/>
    <w:rsid w:val="00982AFF"/>
    <w:rsid w:val="00983C1E"/>
    <w:rsid w:val="009843A3"/>
    <w:rsid w:val="0098486C"/>
    <w:rsid w:val="0098496C"/>
    <w:rsid w:val="00984D1F"/>
    <w:rsid w:val="00984FEC"/>
    <w:rsid w:val="009850B1"/>
    <w:rsid w:val="0098577F"/>
    <w:rsid w:val="0098587D"/>
    <w:rsid w:val="00986608"/>
    <w:rsid w:val="00987423"/>
    <w:rsid w:val="009876BD"/>
    <w:rsid w:val="00987FC8"/>
    <w:rsid w:val="00991023"/>
    <w:rsid w:val="00991A00"/>
    <w:rsid w:val="00992562"/>
    <w:rsid w:val="009945BD"/>
    <w:rsid w:val="00994FEC"/>
    <w:rsid w:val="00995F91"/>
    <w:rsid w:val="009975A0"/>
    <w:rsid w:val="00997909"/>
    <w:rsid w:val="00997CA0"/>
    <w:rsid w:val="009A1846"/>
    <w:rsid w:val="009A2D60"/>
    <w:rsid w:val="009A3100"/>
    <w:rsid w:val="009A3DFB"/>
    <w:rsid w:val="009A4B1C"/>
    <w:rsid w:val="009A5A4B"/>
    <w:rsid w:val="009A7B38"/>
    <w:rsid w:val="009B36CE"/>
    <w:rsid w:val="009B432A"/>
    <w:rsid w:val="009B440D"/>
    <w:rsid w:val="009B47C8"/>
    <w:rsid w:val="009B5C64"/>
    <w:rsid w:val="009B6FBC"/>
    <w:rsid w:val="009B7792"/>
    <w:rsid w:val="009B7B8E"/>
    <w:rsid w:val="009C1ED8"/>
    <w:rsid w:val="009C29D5"/>
    <w:rsid w:val="009C4511"/>
    <w:rsid w:val="009C4A07"/>
    <w:rsid w:val="009C4AF3"/>
    <w:rsid w:val="009C5009"/>
    <w:rsid w:val="009C65B9"/>
    <w:rsid w:val="009C6BE0"/>
    <w:rsid w:val="009D0369"/>
    <w:rsid w:val="009D04C1"/>
    <w:rsid w:val="009D125D"/>
    <w:rsid w:val="009D2982"/>
    <w:rsid w:val="009D3753"/>
    <w:rsid w:val="009D39E2"/>
    <w:rsid w:val="009D560B"/>
    <w:rsid w:val="009D6227"/>
    <w:rsid w:val="009D6FBB"/>
    <w:rsid w:val="009D7659"/>
    <w:rsid w:val="009D79BA"/>
    <w:rsid w:val="009D7CFC"/>
    <w:rsid w:val="009E00D2"/>
    <w:rsid w:val="009E1638"/>
    <w:rsid w:val="009E2D17"/>
    <w:rsid w:val="009E361D"/>
    <w:rsid w:val="009E3DF6"/>
    <w:rsid w:val="009E67D2"/>
    <w:rsid w:val="009E68E9"/>
    <w:rsid w:val="009E6929"/>
    <w:rsid w:val="009F06FB"/>
    <w:rsid w:val="009F0A05"/>
    <w:rsid w:val="009F249F"/>
    <w:rsid w:val="009F24B6"/>
    <w:rsid w:val="009F24D8"/>
    <w:rsid w:val="009F2818"/>
    <w:rsid w:val="009F2E9E"/>
    <w:rsid w:val="009F3A36"/>
    <w:rsid w:val="009F4689"/>
    <w:rsid w:val="009F470C"/>
    <w:rsid w:val="009F4A4F"/>
    <w:rsid w:val="009F4C9C"/>
    <w:rsid w:val="009F5175"/>
    <w:rsid w:val="009F772F"/>
    <w:rsid w:val="00A013DB"/>
    <w:rsid w:val="00A018B1"/>
    <w:rsid w:val="00A01BC1"/>
    <w:rsid w:val="00A02B84"/>
    <w:rsid w:val="00A032B7"/>
    <w:rsid w:val="00A03DA4"/>
    <w:rsid w:val="00A03E2F"/>
    <w:rsid w:val="00A046B7"/>
    <w:rsid w:val="00A04A9F"/>
    <w:rsid w:val="00A05248"/>
    <w:rsid w:val="00A05AF5"/>
    <w:rsid w:val="00A06180"/>
    <w:rsid w:val="00A07A04"/>
    <w:rsid w:val="00A10721"/>
    <w:rsid w:val="00A108F9"/>
    <w:rsid w:val="00A11119"/>
    <w:rsid w:val="00A11356"/>
    <w:rsid w:val="00A13321"/>
    <w:rsid w:val="00A136D8"/>
    <w:rsid w:val="00A14BF6"/>
    <w:rsid w:val="00A15036"/>
    <w:rsid w:val="00A15569"/>
    <w:rsid w:val="00A16624"/>
    <w:rsid w:val="00A1664B"/>
    <w:rsid w:val="00A16E89"/>
    <w:rsid w:val="00A1789B"/>
    <w:rsid w:val="00A21D84"/>
    <w:rsid w:val="00A228F6"/>
    <w:rsid w:val="00A22EF6"/>
    <w:rsid w:val="00A2433E"/>
    <w:rsid w:val="00A24FA4"/>
    <w:rsid w:val="00A25BA5"/>
    <w:rsid w:val="00A25E79"/>
    <w:rsid w:val="00A26410"/>
    <w:rsid w:val="00A3000A"/>
    <w:rsid w:val="00A300E1"/>
    <w:rsid w:val="00A30EBE"/>
    <w:rsid w:val="00A31745"/>
    <w:rsid w:val="00A31EFD"/>
    <w:rsid w:val="00A322BD"/>
    <w:rsid w:val="00A327A8"/>
    <w:rsid w:val="00A33322"/>
    <w:rsid w:val="00A3374F"/>
    <w:rsid w:val="00A34333"/>
    <w:rsid w:val="00A35FEA"/>
    <w:rsid w:val="00A36B8F"/>
    <w:rsid w:val="00A37B31"/>
    <w:rsid w:val="00A40DD8"/>
    <w:rsid w:val="00A417CC"/>
    <w:rsid w:val="00A42E13"/>
    <w:rsid w:val="00A4331B"/>
    <w:rsid w:val="00A44308"/>
    <w:rsid w:val="00A44684"/>
    <w:rsid w:val="00A45DC0"/>
    <w:rsid w:val="00A46541"/>
    <w:rsid w:val="00A47D97"/>
    <w:rsid w:val="00A47E32"/>
    <w:rsid w:val="00A50352"/>
    <w:rsid w:val="00A50859"/>
    <w:rsid w:val="00A54118"/>
    <w:rsid w:val="00A55534"/>
    <w:rsid w:val="00A555DD"/>
    <w:rsid w:val="00A55669"/>
    <w:rsid w:val="00A55716"/>
    <w:rsid w:val="00A55EDB"/>
    <w:rsid w:val="00A56821"/>
    <w:rsid w:val="00A60B12"/>
    <w:rsid w:val="00A62568"/>
    <w:rsid w:val="00A62863"/>
    <w:rsid w:val="00A62A10"/>
    <w:rsid w:val="00A6406D"/>
    <w:rsid w:val="00A6465A"/>
    <w:rsid w:val="00A64665"/>
    <w:rsid w:val="00A65280"/>
    <w:rsid w:val="00A65921"/>
    <w:rsid w:val="00A66569"/>
    <w:rsid w:val="00A66EF1"/>
    <w:rsid w:val="00A67864"/>
    <w:rsid w:val="00A67FB9"/>
    <w:rsid w:val="00A70DCD"/>
    <w:rsid w:val="00A72171"/>
    <w:rsid w:val="00A7453A"/>
    <w:rsid w:val="00A7471C"/>
    <w:rsid w:val="00A74815"/>
    <w:rsid w:val="00A75822"/>
    <w:rsid w:val="00A767A9"/>
    <w:rsid w:val="00A7753D"/>
    <w:rsid w:val="00A775AF"/>
    <w:rsid w:val="00A80113"/>
    <w:rsid w:val="00A81CED"/>
    <w:rsid w:val="00A81F22"/>
    <w:rsid w:val="00A824C5"/>
    <w:rsid w:val="00A83388"/>
    <w:rsid w:val="00A844BA"/>
    <w:rsid w:val="00A861EF"/>
    <w:rsid w:val="00A86E7C"/>
    <w:rsid w:val="00A86FBD"/>
    <w:rsid w:val="00A91B15"/>
    <w:rsid w:val="00A92945"/>
    <w:rsid w:val="00A937D4"/>
    <w:rsid w:val="00A939C4"/>
    <w:rsid w:val="00A9695D"/>
    <w:rsid w:val="00A9729A"/>
    <w:rsid w:val="00A9739C"/>
    <w:rsid w:val="00A97C1D"/>
    <w:rsid w:val="00AA07F5"/>
    <w:rsid w:val="00AA1190"/>
    <w:rsid w:val="00AA3059"/>
    <w:rsid w:val="00AA31A5"/>
    <w:rsid w:val="00AA34D8"/>
    <w:rsid w:val="00AA39E6"/>
    <w:rsid w:val="00AA4225"/>
    <w:rsid w:val="00AA4689"/>
    <w:rsid w:val="00AA4FDA"/>
    <w:rsid w:val="00AA52B9"/>
    <w:rsid w:val="00AA5D05"/>
    <w:rsid w:val="00AA6D80"/>
    <w:rsid w:val="00AA70A4"/>
    <w:rsid w:val="00AA7B36"/>
    <w:rsid w:val="00AB15A2"/>
    <w:rsid w:val="00AB1BAD"/>
    <w:rsid w:val="00AB3F84"/>
    <w:rsid w:val="00AB64C9"/>
    <w:rsid w:val="00AB66FF"/>
    <w:rsid w:val="00AB72D9"/>
    <w:rsid w:val="00AB77EE"/>
    <w:rsid w:val="00AB7F77"/>
    <w:rsid w:val="00AC0783"/>
    <w:rsid w:val="00AC215C"/>
    <w:rsid w:val="00AC286E"/>
    <w:rsid w:val="00AC30D6"/>
    <w:rsid w:val="00AC3537"/>
    <w:rsid w:val="00AC36D7"/>
    <w:rsid w:val="00AD008B"/>
    <w:rsid w:val="00AD05A4"/>
    <w:rsid w:val="00AD0D0D"/>
    <w:rsid w:val="00AD2B28"/>
    <w:rsid w:val="00AD34D1"/>
    <w:rsid w:val="00AD4C7A"/>
    <w:rsid w:val="00AD5854"/>
    <w:rsid w:val="00AD5CD1"/>
    <w:rsid w:val="00AD6027"/>
    <w:rsid w:val="00AD6AB3"/>
    <w:rsid w:val="00AD7C6D"/>
    <w:rsid w:val="00AE06A3"/>
    <w:rsid w:val="00AE0ACD"/>
    <w:rsid w:val="00AE1708"/>
    <w:rsid w:val="00AE2A30"/>
    <w:rsid w:val="00AE2DDF"/>
    <w:rsid w:val="00AE3170"/>
    <w:rsid w:val="00AE4FA9"/>
    <w:rsid w:val="00AE516C"/>
    <w:rsid w:val="00AE712A"/>
    <w:rsid w:val="00AE7539"/>
    <w:rsid w:val="00AE7B1F"/>
    <w:rsid w:val="00AF02B1"/>
    <w:rsid w:val="00AF0488"/>
    <w:rsid w:val="00AF09B1"/>
    <w:rsid w:val="00AF0EE3"/>
    <w:rsid w:val="00AF150C"/>
    <w:rsid w:val="00AF18BE"/>
    <w:rsid w:val="00AF3D2A"/>
    <w:rsid w:val="00AF6DB8"/>
    <w:rsid w:val="00AF6E8B"/>
    <w:rsid w:val="00AF7112"/>
    <w:rsid w:val="00B00C73"/>
    <w:rsid w:val="00B01766"/>
    <w:rsid w:val="00B01C34"/>
    <w:rsid w:val="00B0267A"/>
    <w:rsid w:val="00B03748"/>
    <w:rsid w:val="00B03B72"/>
    <w:rsid w:val="00B03BEA"/>
    <w:rsid w:val="00B045D6"/>
    <w:rsid w:val="00B04B60"/>
    <w:rsid w:val="00B056C6"/>
    <w:rsid w:val="00B05DFD"/>
    <w:rsid w:val="00B06C86"/>
    <w:rsid w:val="00B0766F"/>
    <w:rsid w:val="00B13DEA"/>
    <w:rsid w:val="00B158E2"/>
    <w:rsid w:val="00B159A5"/>
    <w:rsid w:val="00B165CC"/>
    <w:rsid w:val="00B17256"/>
    <w:rsid w:val="00B17B17"/>
    <w:rsid w:val="00B20B0A"/>
    <w:rsid w:val="00B20FD3"/>
    <w:rsid w:val="00B212C2"/>
    <w:rsid w:val="00B21469"/>
    <w:rsid w:val="00B23174"/>
    <w:rsid w:val="00B24804"/>
    <w:rsid w:val="00B24A08"/>
    <w:rsid w:val="00B258E5"/>
    <w:rsid w:val="00B26FBC"/>
    <w:rsid w:val="00B309C8"/>
    <w:rsid w:val="00B30E94"/>
    <w:rsid w:val="00B31FDB"/>
    <w:rsid w:val="00B3231E"/>
    <w:rsid w:val="00B3238A"/>
    <w:rsid w:val="00B33863"/>
    <w:rsid w:val="00B342B6"/>
    <w:rsid w:val="00B35313"/>
    <w:rsid w:val="00B359A9"/>
    <w:rsid w:val="00B35AEE"/>
    <w:rsid w:val="00B36415"/>
    <w:rsid w:val="00B36543"/>
    <w:rsid w:val="00B3789C"/>
    <w:rsid w:val="00B40FA3"/>
    <w:rsid w:val="00B41A17"/>
    <w:rsid w:val="00B41D01"/>
    <w:rsid w:val="00B4232C"/>
    <w:rsid w:val="00B43373"/>
    <w:rsid w:val="00B43738"/>
    <w:rsid w:val="00B43C86"/>
    <w:rsid w:val="00B46E5E"/>
    <w:rsid w:val="00B4718C"/>
    <w:rsid w:val="00B47408"/>
    <w:rsid w:val="00B47771"/>
    <w:rsid w:val="00B51493"/>
    <w:rsid w:val="00B51548"/>
    <w:rsid w:val="00B51A82"/>
    <w:rsid w:val="00B526CE"/>
    <w:rsid w:val="00B534CE"/>
    <w:rsid w:val="00B5523B"/>
    <w:rsid w:val="00B57230"/>
    <w:rsid w:val="00B57A1D"/>
    <w:rsid w:val="00B60CB0"/>
    <w:rsid w:val="00B618C9"/>
    <w:rsid w:val="00B62141"/>
    <w:rsid w:val="00B623B4"/>
    <w:rsid w:val="00B62772"/>
    <w:rsid w:val="00B62D7B"/>
    <w:rsid w:val="00B62DE2"/>
    <w:rsid w:val="00B63149"/>
    <w:rsid w:val="00B631F8"/>
    <w:rsid w:val="00B63670"/>
    <w:rsid w:val="00B63CE8"/>
    <w:rsid w:val="00B64CEF"/>
    <w:rsid w:val="00B6617A"/>
    <w:rsid w:val="00B6658C"/>
    <w:rsid w:val="00B665DE"/>
    <w:rsid w:val="00B675C3"/>
    <w:rsid w:val="00B67864"/>
    <w:rsid w:val="00B67AD0"/>
    <w:rsid w:val="00B67AF6"/>
    <w:rsid w:val="00B701F8"/>
    <w:rsid w:val="00B70426"/>
    <w:rsid w:val="00B707B4"/>
    <w:rsid w:val="00B70F70"/>
    <w:rsid w:val="00B711BE"/>
    <w:rsid w:val="00B7127F"/>
    <w:rsid w:val="00B7244A"/>
    <w:rsid w:val="00B72722"/>
    <w:rsid w:val="00B72B90"/>
    <w:rsid w:val="00B73464"/>
    <w:rsid w:val="00B734B9"/>
    <w:rsid w:val="00B737E4"/>
    <w:rsid w:val="00B75AA1"/>
    <w:rsid w:val="00B77A2F"/>
    <w:rsid w:val="00B77CE6"/>
    <w:rsid w:val="00B80BBA"/>
    <w:rsid w:val="00B80FD5"/>
    <w:rsid w:val="00B8223C"/>
    <w:rsid w:val="00B82376"/>
    <w:rsid w:val="00B82796"/>
    <w:rsid w:val="00B83078"/>
    <w:rsid w:val="00B83745"/>
    <w:rsid w:val="00B841B1"/>
    <w:rsid w:val="00B850DD"/>
    <w:rsid w:val="00B85D8F"/>
    <w:rsid w:val="00B90B02"/>
    <w:rsid w:val="00B91283"/>
    <w:rsid w:val="00B926F2"/>
    <w:rsid w:val="00B93792"/>
    <w:rsid w:val="00B939B9"/>
    <w:rsid w:val="00B94A05"/>
    <w:rsid w:val="00B94ADD"/>
    <w:rsid w:val="00B95201"/>
    <w:rsid w:val="00B961A8"/>
    <w:rsid w:val="00B96220"/>
    <w:rsid w:val="00BA006E"/>
    <w:rsid w:val="00BA07F6"/>
    <w:rsid w:val="00BA0988"/>
    <w:rsid w:val="00BA1569"/>
    <w:rsid w:val="00BA1BA5"/>
    <w:rsid w:val="00BA253C"/>
    <w:rsid w:val="00BA36BB"/>
    <w:rsid w:val="00BA3E43"/>
    <w:rsid w:val="00BA4E40"/>
    <w:rsid w:val="00BA5B27"/>
    <w:rsid w:val="00BA5FD7"/>
    <w:rsid w:val="00BA757B"/>
    <w:rsid w:val="00BB001B"/>
    <w:rsid w:val="00BB0107"/>
    <w:rsid w:val="00BB180A"/>
    <w:rsid w:val="00BB4F1E"/>
    <w:rsid w:val="00BB5142"/>
    <w:rsid w:val="00BB53BA"/>
    <w:rsid w:val="00BB5D2F"/>
    <w:rsid w:val="00BB70AB"/>
    <w:rsid w:val="00BC0C39"/>
    <w:rsid w:val="00BC20AC"/>
    <w:rsid w:val="00BC26F0"/>
    <w:rsid w:val="00BC3243"/>
    <w:rsid w:val="00BC3392"/>
    <w:rsid w:val="00BC3EC2"/>
    <w:rsid w:val="00BC424B"/>
    <w:rsid w:val="00BC58DE"/>
    <w:rsid w:val="00BC5BAB"/>
    <w:rsid w:val="00BC5EBA"/>
    <w:rsid w:val="00BC662E"/>
    <w:rsid w:val="00BC78AB"/>
    <w:rsid w:val="00BD0C44"/>
    <w:rsid w:val="00BD18A9"/>
    <w:rsid w:val="00BD1EB9"/>
    <w:rsid w:val="00BD3958"/>
    <w:rsid w:val="00BD4C71"/>
    <w:rsid w:val="00BD6991"/>
    <w:rsid w:val="00BD69A1"/>
    <w:rsid w:val="00BD6F51"/>
    <w:rsid w:val="00BD7958"/>
    <w:rsid w:val="00BD7D3E"/>
    <w:rsid w:val="00BE09B9"/>
    <w:rsid w:val="00BE22F0"/>
    <w:rsid w:val="00BE2BB1"/>
    <w:rsid w:val="00BE2F28"/>
    <w:rsid w:val="00BE4210"/>
    <w:rsid w:val="00BE4968"/>
    <w:rsid w:val="00BE4E7C"/>
    <w:rsid w:val="00BE56E5"/>
    <w:rsid w:val="00BE7C60"/>
    <w:rsid w:val="00BF1242"/>
    <w:rsid w:val="00BF1C5A"/>
    <w:rsid w:val="00BF1FC2"/>
    <w:rsid w:val="00BF3917"/>
    <w:rsid w:val="00BF577F"/>
    <w:rsid w:val="00BF6D6F"/>
    <w:rsid w:val="00BF71E8"/>
    <w:rsid w:val="00BF7817"/>
    <w:rsid w:val="00BF7C0F"/>
    <w:rsid w:val="00BF7CD0"/>
    <w:rsid w:val="00C026DB"/>
    <w:rsid w:val="00C028C0"/>
    <w:rsid w:val="00C03AA0"/>
    <w:rsid w:val="00C06ACF"/>
    <w:rsid w:val="00C06C18"/>
    <w:rsid w:val="00C10556"/>
    <w:rsid w:val="00C1178E"/>
    <w:rsid w:val="00C12E41"/>
    <w:rsid w:val="00C13119"/>
    <w:rsid w:val="00C132B8"/>
    <w:rsid w:val="00C13CF7"/>
    <w:rsid w:val="00C14474"/>
    <w:rsid w:val="00C14D8E"/>
    <w:rsid w:val="00C158A9"/>
    <w:rsid w:val="00C160D2"/>
    <w:rsid w:val="00C16456"/>
    <w:rsid w:val="00C164FA"/>
    <w:rsid w:val="00C17036"/>
    <w:rsid w:val="00C20F98"/>
    <w:rsid w:val="00C21072"/>
    <w:rsid w:val="00C22841"/>
    <w:rsid w:val="00C23942"/>
    <w:rsid w:val="00C239D5"/>
    <w:rsid w:val="00C2465C"/>
    <w:rsid w:val="00C24BD1"/>
    <w:rsid w:val="00C25896"/>
    <w:rsid w:val="00C25FDF"/>
    <w:rsid w:val="00C26BB2"/>
    <w:rsid w:val="00C30D1E"/>
    <w:rsid w:val="00C30FB3"/>
    <w:rsid w:val="00C31B7B"/>
    <w:rsid w:val="00C3200F"/>
    <w:rsid w:val="00C324D8"/>
    <w:rsid w:val="00C3392D"/>
    <w:rsid w:val="00C3422D"/>
    <w:rsid w:val="00C342F0"/>
    <w:rsid w:val="00C34624"/>
    <w:rsid w:val="00C34C6E"/>
    <w:rsid w:val="00C357CC"/>
    <w:rsid w:val="00C403FA"/>
    <w:rsid w:val="00C40A21"/>
    <w:rsid w:val="00C412D0"/>
    <w:rsid w:val="00C422B2"/>
    <w:rsid w:val="00C4247F"/>
    <w:rsid w:val="00C42EA3"/>
    <w:rsid w:val="00C430F9"/>
    <w:rsid w:val="00C43757"/>
    <w:rsid w:val="00C454EF"/>
    <w:rsid w:val="00C46271"/>
    <w:rsid w:val="00C464DA"/>
    <w:rsid w:val="00C47B1D"/>
    <w:rsid w:val="00C513A0"/>
    <w:rsid w:val="00C5148F"/>
    <w:rsid w:val="00C52633"/>
    <w:rsid w:val="00C54620"/>
    <w:rsid w:val="00C55DA9"/>
    <w:rsid w:val="00C56022"/>
    <w:rsid w:val="00C5741B"/>
    <w:rsid w:val="00C604D1"/>
    <w:rsid w:val="00C605A5"/>
    <w:rsid w:val="00C614D6"/>
    <w:rsid w:val="00C617EB"/>
    <w:rsid w:val="00C64050"/>
    <w:rsid w:val="00C64695"/>
    <w:rsid w:val="00C65C14"/>
    <w:rsid w:val="00C65DBF"/>
    <w:rsid w:val="00C65EA7"/>
    <w:rsid w:val="00C66D01"/>
    <w:rsid w:val="00C6724F"/>
    <w:rsid w:val="00C67F43"/>
    <w:rsid w:val="00C70056"/>
    <w:rsid w:val="00C71521"/>
    <w:rsid w:val="00C7237A"/>
    <w:rsid w:val="00C72F6F"/>
    <w:rsid w:val="00C735CD"/>
    <w:rsid w:val="00C74379"/>
    <w:rsid w:val="00C744EE"/>
    <w:rsid w:val="00C746BE"/>
    <w:rsid w:val="00C747A6"/>
    <w:rsid w:val="00C764E1"/>
    <w:rsid w:val="00C7676F"/>
    <w:rsid w:val="00C76FEE"/>
    <w:rsid w:val="00C77307"/>
    <w:rsid w:val="00C7739B"/>
    <w:rsid w:val="00C77E3B"/>
    <w:rsid w:val="00C80DE9"/>
    <w:rsid w:val="00C81137"/>
    <w:rsid w:val="00C81F57"/>
    <w:rsid w:val="00C82012"/>
    <w:rsid w:val="00C83206"/>
    <w:rsid w:val="00C83786"/>
    <w:rsid w:val="00C8445D"/>
    <w:rsid w:val="00C84E0B"/>
    <w:rsid w:val="00C84F9E"/>
    <w:rsid w:val="00C851D0"/>
    <w:rsid w:val="00C8666B"/>
    <w:rsid w:val="00C868AD"/>
    <w:rsid w:val="00C86D82"/>
    <w:rsid w:val="00C87854"/>
    <w:rsid w:val="00C911E1"/>
    <w:rsid w:val="00C9179C"/>
    <w:rsid w:val="00C93346"/>
    <w:rsid w:val="00C9393D"/>
    <w:rsid w:val="00C95162"/>
    <w:rsid w:val="00C952A6"/>
    <w:rsid w:val="00C95F9D"/>
    <w:rsid w:val="00C95FB5"/>
    <w:rsid w:val="00C963F7"/>
    <w:rsid w:val="00C96877"/>
    <w:rsid w:val="00C96B20"/>
    <w:rsid w:val="00CA0008"/>
    <w:rsid w:val="00CA0A4C"/>
    <w:rsid w:val="00CA1671"/>
    <w:rsid w:val="00CA217C"/>
    <w:rsid w:val="00CA2B9D"/>
    <w:rsid w:val="00CA2D82"/>
    <w:rsid w:val="00CA344A"/>
    <w:rsid w:val="00CA51E3"/>
    <w:rsid w:val="00CA55F9"/>
    <w:rsid w:val="00CA6085"/>
    <w:rsid w:val="00CA60B8"/>
    <w:rsid w:val="00CA771F"/>
    <w:rsid w:val="00CB043C"/>
    <w:rsid w:val="00CB1582"/>
    <w:rsid w:val="00CB16EF"/>
    <w:rsid w:val="00CB274F"/>
    <w:rsid w:val="00CB2CE1"/>
    <w:rsid w:val="00CB2D26"/>
    <w:rsid w:val="00CB30E2"/>
    <w:rsid w:val="00CB33AB"/>
    <w:rsid w:val="00CB3919"/>
    <w:rsid w:val="00CB3E96"/>
    <w:rsid w:val="00CB51AA"/>
    <w:rsid w:val="00CB5230"/>
    <w:rsid w:val="00CB685A"/>
    <w:rsid w:val="00CB6960"/>
    <w:rsid w:val="00CB708E"/>
    <w:rsid w:val="00CB71CF"/>
    <w:rsid w:val="00CB7AAA"/>
    <w:rsid w:val="00CC0A33"/>
    <w:rsid w:val="00CC0A4A"/>
    <w:rsid w:val="00CC105B"/>
    <w:rsid w:val="00CC1574"/>
    <w:rsid w:val="00CC2766"/>
    <w:rsid w:val="00CC2F75"/>
    <w:rsid w:val="00CC4191"/>
    <w:rsid w:val="00CC4534"/>
    <w:rsid w:val="00CC5868"/>
    <w:rsid w:val="00CC66D8"/>
    <w:rsid w:val="00CC6903"/>
    <w:rsid w:val="00CD2775"/>
    <w:rsid w:val="00CD72EC"/>
    <w:rsid w:val="00CE025B"/>
    <w:rsid w:val="00CE0A88"/>
    <w:rsid w:val="00CE0D87"/>
    <w:rsid w:val="00CE2C8C"/>
    <w:rsid w:val="00CE2EFE"/>
    <w:rsid w:val="00CE3E14"/>
    <w:rsid w:val="00CE40AF"/>
    <w:rsid w:val="00CE41C7"/>
    <w:rsid w:val="00CE4AE8"/>
    <w:rsid w:val="00CE4E7F"/>
    <w:rsid w:val="00CE5F12"/>
    <w:rsid w:val="00CE66EC"/>
    <w:rsid w:val="00CE6F10"/>
    <w:rsid w:val="00CE6F78"/>
    <w:rsid w:val="00CF0366"/>
    <w:rsid w:val="00CF10A9"/>
    <w:rsid w:val="00CF119C"/>
    <w:rsid w:val="00CF1348"/>
    <w:rsid w:val="00CF18BD"/>
    <w:rsid w:val="00CF2A28"/>
    <w:rsid w:val="00CF2BA6"/>
    <w:rsid w:val="00CF4575"/>
    <w:rsid w:val="00CF4CB1"/>
    <w:rsid w:val="00CF527F"/>
    <w:rsid w:val="00CF538B"/>
    <w:rsid w:val="00CF6F51"/>
    <w:rsid w:val="00D01C7E"/>
    <w:rsid w:val="00D02228"/>
    <w:rsid w:val="00D025D1"/>
    <w:rsid w:val="00D027B1"/>
    <w:rsid w:val="00D02A0C"/>
    <w:rsid w:val="00D03450"/>
    <w:rsid w:val="00D034D7"/>
    <w:rsid w:val="00D03B91"/>
    <w:rsid w:val="00D055E6"/>
    <w:rsid w:val="00D05A2C"/>
    <w:rsid w:val="00D07167"/>
    <w:rsid w:val="00D07619"/>
    <w:rsid w:val="00D10EDD"/>
    <w:rsid w:val="00D14351"/>
    <w:rsid w:val="00D14485"/>
    <w:rsid w:val="00D14567"/>
    <w:rsid w:val="00D16196"/>
    <w:rsid w:val="00D162FC"/>
    <w:rsid w:val="00D163B9"/>
    <w:rsid w:val="00D16792"/>
    <w:rsid w:val="00D1701B"/>
    <w:rsid w:val="00D2103A"/>
    <w:rsid w:val="00D21057"/>
    <w:rsid w:val="00D2133D"/>
    <w:rsid w:val="00D21EC7"/>
    <w:rsid w:val="00D227BE"/>
    <w:rsid w:val="00D2399E"/>
    <w:rsid w:val="00D27226"/>
    <w:rsid w:val="00D27542"/>
    <w:rsid w:val="00D30516"/>
    <w:rsid w:val="00D310A3"/>
    <w:rsid w:val="00D31789"/>
    <w:rsid w:val="00D31F36"/>
    <w:rsid w:val="00D326B0"/>
    <w:rsid w:val="00D32FE7"/>
    <w:rsid w:val="00D336FF"/>
    <w:rsid w:val="00D34119"/>
    <w:rsid w:val="00D34D2E"/>
    <w:rsid w:val="00D35F00"/>
    <w:rsid w:val="00D43A68"/>
    <w:rsid w:val="00D43CBD"/>
    <w:rsid w:val="00D443E8"/>
    <w:rsid w:val="00D47A14"/>
    <w:rsid w:val="00D5014D"/>
    <w:rsid w:val="00D50756"/>
    <w:rsid w:val="00D50AF1"/>
    <w:rsid w:val="00D517A2"/>
    <w:rsid w:val="00D51F66"/>
    <w:rsid w:val="00D53CA3"/>
    <w:rsid w:val="00D5427D"/>
    <w:rsid w:val="00D54358"/>
    <w:rsid w:val="00D555F3"/>
    <w:rsid w:val="00D56F86"/>
    <w:rsid w:val="00D57FC1"/>
    <w:rsid w:val="00D61B0A"/>
    <w:rsid w:val="00D628A4"/>
    <w:rsid w:val="00D64FA4"/>
    <w:rsid w:val="00D650F7"/>
    <w:rsid w:val="00D65A36"/>
    <w:rsid w:val="00D67719"/>
    <w:rsid w:val="00D70B29"/>
    <w:rsid w:val="00D719DC"/>
    <w:rsid w:val="00D71AD9"/>
    <w:rsid w:val="00D722F3"/>
    <w:rsid w:val="00D7250B"/>
    <w:rsid w:val="00D741AF"/>
    <w:rsid w:val="00D74C34"/>
    <w:rsid w:val="00D76100"/>
    <w:rsid w:val="00D768BF"/>
    <w:rsid w:val="00D76FDA"/>
    <w:rsid w:val="00D77676"/>
    <w:rsid w:val="00D77A20"/>
    <w:rsid w:val="00D77B40"/>
    <w:rsid w:val="00D81219"/>
    <w:rsid w:val="00D8198B"/>
    <w:rsid w:val="00D8266B"/>
    <w:rsid w:val="00D827E9"/>
    <w:rsid w:val="00D83A0A"/>
    <w:rsid w:val="00D83DD4"/>
    <w:rsid w:val="00D8585C"/>
    <w:rsid w:val="00D85964"/>
    <w:rsid w:val="00D8596C"/>
    <w:rsid w:val="00D86456"/>
    <w:rsid w:val="00D90D7B"/>
    <w:rsid w:val="00D91297"/>
    <w:rsid w:val="00D92BD3"/>
    <w:rsid w:val="00D940DF"/>
    <w:rsid w:val="00D963C3"/>
    <w:rsid w:val="00D96F6E"/>
    <w:rsid w:val="00DA06BA"/>
    <w:rsid w:val="00DA234B"/>
    <w:rsid w:val="00DA30FE"/>
    <w:rsid w:val="00DA34E2"/>
    <w:rsid w:val="00DA3AB7"/>
    <w:rsid w:val="00DA4414"/>
    <w:rsid w:val="00DA54DE"/>
    <w:rsid w:val="00DA5AE5"/>
    <w:rsid w:val="00DA5C4D"/>
    <w:rsid w:val="00DA78D8"/>
    <w:rsid w:val="00DB0FDA"/>
    <w:rsid w:val="00DB107C"/>
    <w:rsid w:val="00DB12DD"/>
    <w:rsid w:val="00DB15EA"/>
    <w:rsid w:val="00DB1700"/>
    <w:rsid w:val="00DB40C2"/>
    <w:rsid w:val="00DB48A7"/>
    <w:rsid w:val="00DB48CE"/>
    <w:rsid w:val="00DB5C5C"/>
    <w:rsid w:val="00DB6C3B"/>
    <w:rsid w:val="00DB71D3"/>
    <w:rsid w:val="00DB7BEC"/>
    <w:rsid w:val="00DB7FAB"/>
    <w:rsid w:val="00DC174D"/>
    <w:rsid w:val="00DC1B7D"/>
    <w:rsid w:val="00DC40E1"/>
    <w:rsid w:val="00DC574A"/>
    <w:rsid w:val="00DC599A"/>
    <w:rsid w:val="00DC688A"/>
    <w:rsid w:val="00DC69A0"/>
    <w:rsid w:val="00DD0323"/>
    <w:rsid w:val="00DD0542"/>
    <w:rsid w:val="00DD1C6C"/>
    <w:rsid w:val="00DD2377"/>
    <w:rsid w:val="00DD2D4C"/>
    <w:rsid w:val="00DD47DE"/>
    <w:rsid w:val="00DD4A92"/>
    <w:rsid w:val="00DD4B4A"/>
    <w:rsid w:val="00DD5AC7"/>
    <w:rsid w:val="00DD6982"/>
    <w:rsid w:val="00DD6E1E"/>
    <w:rsid w:val="00DD6E2C"/>
    <w:rsid w:val="00DD6E7F"/>
    <w:rsid w:val="00DD7B7B"/>
    <w:rsid w:val="00DE1620"/>
    <w:rsid w:val="00DE1B33"/>
    <w:rsid w:val="00DE1B6C"/>
    <w:rsid w:val="00DE20E3"/>
    <w:rsid w:val="00DE29B0"/>
    <w:rsid w:val="00DE4C10"/>
    <w:rsid w:val="00DE55B8"/>
    <w:rsid w:val="00DE77F1"/>
    <w:rsid w:val="00DF126E"/>
    <w:rsid w:val="00DF20FC"/>
    <w:rsid w:val="00DF2F16"/>
    <w:rsid w:val="00DF5842"/>
    <w:rsid w:val="00DF6429"/>
    <w:rsid w:val="00DF6772"/>
    <w:rsid w:val="00DF7B8A"/>
    <w:rsid w:val="00E009A9"/>
    <w:rsid w:val="00E00E4C"/>
    <w:rsid w:val="00E010DD"/>
    <w:rsid w:val="00E0117D"/>
    <w:rsid w:val="00E02F5C"/>
    <w:rsid w:val="00E0399F"/>
    <w:rsid w:val="00E0467D"/>
    <w:rsid w:val="00E04FB1"/>
    <w:rsid w:val="00E050C8"/>
    <w:rsid w:val="00E066F7"/>
    <w:rsid w:val="00E07785"/>
    <w:rsid w:val="00E11338"/>
    <w:rsid w:val="00E11CE7"/>
    <w:rsid w:val="00E124C8"/>
    <w:rsid w:val="00E132D4"/>
    <w:rsid w:val="00E133F0"/>
    <w:rsid w:val="00E142DD"/>
    <w:rsid w:val="00E14736"/>
    <w:rsid w:val="00E15887"/>
    <w:rsid w:val="00E16090"/>
    <w:rsid w:val="00E17437"/>
    <w:rsid w:val="00E202B6"/>
    <w:rsid w:val="00E20415"/>
    <w:rsid w:val="00E248BC"/>
    <w:rsid w:val="00E2499B"/>
    <w:rsid w:val="00E24D7B"/>
    <w:rsid w:val="00E25151"/>
    <w:rsid w:val="00E3192C"/>
    <w:rsid w:val="00E31B8A"/>
    <w:rsid w:val="00E341A8"/>
    <w:rsid w:val="00E34491"/>
    <w:rsid w:val="00E34771"/>
    <w:rsid w:val="00E35AB7"/>
    <w:rsid w:val="00E36E1A"/>
    <w:rsid w:val="00E37D24"/>
    <w:rsid w:val="00E4123A"/>
    <w:rsid w:val="00E4162D"/>
    <w:rsid w:val="00E41C02"/>
    <w:rsid w:val="00E4493B"/>
    <w:rsid w:val="00E44E4C"/>
    <w:rsid w:val="00E44F76"/>
    <w:rsid w:val="00E44F7C"/>
    <w:rsid w:val="00E45A8E"/>
    <w:rsid w:val="00E468C8"/>
    <w:rsid w:val="00E4757D"/>
    <w:rsid w:val="00E477A2"/>
    <w:rsid w:val="00E51281"/>
    <w:rsid w:val="00E517D1"/>
    <w:rsid w:val="00E51A66"/>
    <w:rsid w:val="00E51EC4"/>
    <w:rsid w:val="00E51FEE"/>
    <w:rsid w:val="00E52821"/>
    <w:rsid w:val="00E54AC6"/>
    <w:rsid w:val="00E54CFD"/>
    <w:rsid w:val="00E554B7"/>
    <w:rsid w:val="00E5630A"/>
    <w:rsid w:val="00E56CE6"/>
    <w:rsid w:val="00E57099"/>
    <w:rsid w:val="00E57FF4"/>
    <w:rsid w:val="00E613D3"/>
    <w:rsid w:val="00E61696"/>
    <w:rsid w:val="00E61C1E"/>
    <w:rsid w:val="00E63925"/>
    <w:rsid w:val="00E639D6"/>
    <w:rsid w:val="00E652D3"/>
    <w:rsid w:val="00E65D45"/>
    <w:rsid w:val="00E660B6"/>
    <w:rsid w:val="00E666E4"/>
    <w:rsid w:val="00E675EA"/>
    <w:rsid w:val="00E70166"/>
    <w:rsid w:val="00E70BCD"/>
    <w:rsid w:val="00E713C2"/>
    <w:rsid w:val="00E714FE"/>
    <w:rsid w:val="00E716A4"/>
    <w:rsid w:val="00E71832"/>
    <w:rsid w:val="00E71D43"/>
    <w:rsid w:val="00E71D5D"/>
    <w:rsid w:val="00E72181"/>
    <w:rsid w:val="00E73231"/>
    <w:rsid w:val="00E73ABF"/>
    <w:rsid w:val="00E73EE4"/>
    <w:rsid w:val="00E74D81"/>
    <w:rsid w:val="00E76126"/>
    <w:rsid w:val="00E76843"/>
    <w:rsid w:val="00E77D33"/>
    <w:rsid w:val="00E81EA2"/>
    <w:rsid w:val="00E828B6"/>
    <w:rsid w:val="00E82E21"/>
    <w:rsid w:val="00E848DC"/>
    <w:rsid w:val="00E84979"/>
    <w:rsid w:val="00E85D38"/>
    <w:rsid w:val="00E86305"/>
    <w:rsid w:val="00E86587"/>
    <w:rsid w:val="00E86744"/>
    <w:rsid w:val="00E86B5D"/>
    <w:rsid w:val="00E8765A"/>
    <w:rsid w:val="00E87EBF"/>
    <w:rsid w:val="00E9052A"/>
    <w:rsid w:val="00E91D39"/>
    <w:rsid w:val="00E932F7"/>
    <w:rsid w:val="00E942AA"/>
    <w:rsid w:val="00E95829"/>
    <w:rsid w:val="00E97466"/>
    <w:rsid w:val="00EA0661"/>
    <w:rsid w:val="00EA143B"/>
    <w:rsid w:val="00EA1A86"/>
    <w:rsid w:val="00EA24D0"/>
    <w:rsid w:val="00EA34B4"/>
    <w:rsid w:val="00EA39BE"/>
    <w:rsid w:val="00EA3A15"/>
    <w:rsid w:val="00EA3F50"/>
    <w:rsid w:val="00EA4E37"/>
    <w:rsid w:val="00EA4F27"/>
    <w:rsid w:val="00EA5439"/>
    <w:rsid w:val="00EA56ED"/>
    <w:rsid w:val="00EA5E89"/>
    <w:rsid w:val="00EA63AB"/>
    <w:rsid w:val="00EA6783"/>
    <w:rsid w:val="00EB0562"/>
    <w:rsid w:val="00EB0F55"/>
    <w:rsid w:val="00EB13E4"/>
    <w:rsid w:val="00EB1411"/>
    <w:rsid w:val="00EB152C"/>
    <w:rsid w:val="00EB16CA"/>
    <w:rsid w:val="00EB3EE6"/>
    <w:rsid w:val="00EB5136"/>
    <w:rsid w:val="00EB54C0"/>
    <w:rsid w:val="00EB5C82"/>
    <w:rsid w:val="00EB70EC"/>
    <w:rsid w:val="00EB7E28"/>
    <w:rsid w:val="00EC1A25"/>
    <w:rsid w:val="00EC2A10"/>
    <w:rsid w:val="00EC4489"/>
    <w:rsid w:val="00EC48AD"/>
    <w:rsid w:val="00EC5E25"/>
    <w:rsid w:val="00EC5FA6"/>
    <w:rsid w:val="00EC62C7"/>
    <w:rsid w:val="00EC6633"/>
    <w:rsid w:val="00EC68EC"/>
    <w:rsid w:val="00EC7A0C"/>
    <w:rsid w:val="00ED0278"/>
    <w:rsid w:val="00ED03CD"/>
    <w:rsid w:val="00ED0D37"/>
    <w:rsid w:val="00ED276F"/>
    <w:rsid w:val="00ED31DF"/>
    <w:rsid w:val="00ED3A04"/>
    <w:rsid w:val="00ED3D74"/>
    <w:rsid w:val="00ED4072"/>
    <w:rsid w:val="00ED40D6"/>
    <w:rsid w:val="00ED44E7"/>
    <w:rsid w:val="00ED477A"/>
    <w:rsid w:val="00ED4FA0"/>
    <w:rsid w:val="00ED5B96"/>
    <w:rsid w:val="00ED61A5"/>
    <w:rsid w:val="00ED7149"/>
    <w:rsid w:val="00ED7F07"/>
    <w:rsid w:val="00ED7FD0"/>
    <w:rsid w:val="00EE0C31"/>
    <w:rsid w:val="00EE0CA8"/>
    <w:rsid w:val="00EE0CD1"/>
    <w:rsid w:val="00EE1DB8"/>
    <w:rsid w:val="00EE205F"/>
    <w:rsid w:val="00EE21F2"/>
    <w:rsid w:val="00EE271B"/>
    <w:rsid w:val="00EE4C4C"/>
    <w:rsid w:val="00EE4CFE"/>
    <w:rsid w:val="00EE63D5"/>
    <w:rsid w:val="00EE70C5"/>
    <w:rsid w:val="00EE7463"/>
    <w:rsid w:val="00EF1331"/>
    <w:rsid w:val="00EF2126"/>
    <w:rsid w:val="00EF2D9D"/>
    <w:rsid w:val="00EF3160"/>
    <w:rsid w:val="00EF3D60"/>
    <w:rsid w:val="00EF75D9"/>
    <w:rsid w:val="00EF77C9"/>
    <w:rsid w:val="00EF79A0"/>
    <w:rsid w:val="00EF7AF8"/>
    <w:rsid w:val="00F00072"/>
    <w:rsid w:val="00F01F35"/>
    <w:rsid w:val="00F01FB2"/>
    <w:rsid w:val="00F02A57"/>
    <w:rsid w:val="00F0367A"/>
    <w:rsid w:val="00F04629"/>
    <w:rsid w:val="00F0476D"/>
    <w:rsid w:val="00F04A8C"/>
    <w:rsid w:val="00F04B3C"/>
    <w:rsid w:val="00F05108"/>
    <w:rsid w:val="00F05221"/>
    <w:rsid w:val="00F07632"/>
    <w:rsid w:val="00F079AF"/>
    <w:rsid w:val="00F079E4"/>
    <w:rsid w:val="00F07B83"/>
    <w:rsid w:val="00F118E1"/>
    <w:rsid w:val="00F11CD4"/>
    <w:rsid w:val="00F12BE5"/>
    <w:rsid w:val="00F132C6"/>
    <w:rsid w:val="00F136CF"/>
    <w:rsid w:val="00F14875"/>
    <w:rsid w:val="00F155C3"/>
    <w:rsid w:val="00F1657B"/>
    <w:rsid w:val="00F16C1E"/>
    <w:rsid w:val="00F17CC1"/>
    <w:rsid w:val="00F20D5F"/>
    <w:rsid w:val="00F214D1"/>
    <w:rsid w:val="00F219B1"/>
    <w:rsid w:val="00F228B5"/>
    <w:rsid w:val="00F22C52"/>
    <w:rsid w:val="00F24032"/>
    <w:rsid w:val="00F25146"/>
    <w:rsid w:val="00F25554"/>
    <w:rsid w:val="00F26477"/>
    <w:rsid w:val="00F26BDB"/>
    <w:rsid w:val="00F2751A"/>
    <w:rsid w:val="00F30059"/>
    <w:rsid w:val="00F3202F"/>
    <w:rsid w:val="00F33A3A"/>
    <w:rsid w:val="00F34C45"/>
    <w:rsid w:val="00F36120"/>
    <w:rsid w:val="00F3687B"/>
    <w:rsid w:val="00F40DC5"/>
    <w:rsid w:val="00F413A4"/>
    <w:rsid w:val="00F41E2A"/>
    <w:rsid w:val="00F42A0F"/>
    <w:rsid w:val="00F430DD"/>
    <w:rsid w:val="00F4402C"/>
    <w:rsid w:val="00F44226"/>
    <w:rsid w:val="00F4662D"/>
    <w:rsid w:val="00F52627"/>
    <w:rsid w:val="00F526DD"/>
    <w:rsid w:val="00F53869"/>
    <w:rsid w:val="00F5422F"/>
    <w:rsid w:val="00F5459A"/>
    <w:rsid w:val="00F54AEA"/>
    <w:rsid w:val="00F555C6"/>
    <w:rsid w:val="00F563E2"/>
    <w:rsid w:val="00F56E35"/>
    <w:rsid w:val="00F60167"/>
    <w:rsid w:val="00F613D0"/>
    <w:rsid w:val="00F616E3"/>
    <w:rsid w:val="00F619E3"/>
    <w:rsid w:val="00F621A5"/>
    <w:rsid w:val="00F63135"/>
    <w:rsid w:val="00F63A4B"/>
    <w:rsid w:val="00F6455A"/>
    <w:rsid w:val="00F65165"/>
    <w:rsid w:val="00F663B6"/>
    <w:rsid w:val="00F66B23"/>
    <w:rsid w:val="00F66FEF"/>
    <w:rsid w:val="00F67ABB"/>
    <w:rsid w:val="00F67FD5"/>
    <w:rsid w:val="00F701D8"/>
    <w:rsid w:val="00F72B8D"/>
    <w:rsid w:val="00F73235"/>
    <w:rsid w:val="00F73E57"/>
    <w:rsid w:val="00F756F2"/>
    <w:rsid w:val="00F759E1"/>
    <w:rsid w:val="00F76D9B"/>
    <w:rsid w:val="00F80961"/>
    <w:rsid w:val="00F816E9"/>
    <w:rsid w:val="00F82D20"/>
    <w:rsid w:val="00F83BE1"/>
    <w:rsid w:val="00F8454F"/>
    <w:rsid w:val="00F84D04"/>
    <w:rsid w:val="00F854E4"/>
    <w:rsid w:val="00F85FF2"/>
    <w:rsid w:val="00F86A7A"/>
    <w:rsid w:val="00F86C2D"/>
    <w:rsid w:val="00F87A07"/>
    <w:rsid w:val="00F90D4C"/>
    <w:rsid w:val="00F926F1"/>
    <w:rsid w:val="00F938F1"/>
    <w:rsid w:val="00F950DF"/>
    <w:rsid w:val="00F952A7"/>
    <w:rsid w:val="00F96E2F"/>
    <w:rsid w:val="00FA09F7"/>
    <w:rsid w:val="00FA0B7F"/>
    <w:rsid w:val="00FA1265"/>
    <w:rsid w:val="00FA1487"/>
    <w:rsid w:val="00FA19A4"/>
    <w:rsid w:val="00FA31C4"/>
    <w:rsid w:val="00FA3527"/>
    <w:rsid w:val="00FA4230"/>
    <w:rsid w:val="00FA4548"/>
    <w:rsid w:val="00FA5729"/>
    <w:rsid w:val="00FA5BAE"/>
    <w:rsid w:val="00FA6FDB"/>
    <w:rsid w:val="00FA7652"/>
    <w:rsid w:val="00FB1525"/>
    <w:rsid w:val="00FB2866"/>
    <w:rsid w:val="00FB46BD"/>
    <w:rsid w:val="00FB49B5"/>
    <w:rsid w:val="00FB5B0A"/>
    <w:rsid w:val="00FB6479"/>
    <w:rsid w:val="00FB6609"/>
    <w:rsid w:val="00FB6BE7"/>
    <w:rsid w:val="00FB72ED"/>
    <w:rsid w:val="00FC0AF2"/>
    <w:rsid w:val="00FC1807"/>
    <w:rsid w:val="00FC1B36"/>
    <w:rsid w:val="00FC3587"/>
    <w:rsid w:val="00FC4592"/>
    <w:rsid w:val="00FC5222"/>
    <w:rsid w:val="00FC63AA"/>
    <w:rsid w:val="00FC6F22"/>
    <w:rsid w:val="00FC7754"/>
    <w:rsid w:val="00FC7A69"/>
    <w:rsid w:val="00FC7D74"/>
    <w:rsid w:val="00FD2200"/>
    <w:rsid w:val="00FD3425"/>
    <w:rsid w:val="00FD5BC8"/>
    <w:rsid w:val="00FD5EA1"/>
    <w:rsid w:val="00FD668F"/>
    <w:rsid w:val="00FD6B31"/>
    <w:rsid w:val="00FE1013"/>
    <w:rsid w:val="00FE2D37"/>
    <w:rsid w:val="00FE386E"/>
    <w:rsid w:val="00FE3F8F"/>
    <w:rsid w:val="00FE53C3"/>
    <w:rsid w:val="00FE5F08"/>
    <w:rsid w:val="00FE63FF"/>
    <w:rsid w:val="00FE7A6F"/>
    <w:rsid w:val="00FF048E"/>
    <w:rsid w:val="00FF07C3"/>
    <w:rsid w:val="00FF0AAC"/>
    <w:rsid w:val="00FF2591"/>
    <w:rsid w:val="00FF2FAD"/>
    <w:rsid w:val="00FF3148"/>
    <w:rsid w:val="00FF3AB7"/>
    <w:rsid w:val="00FF5165"/>
    <w:rsid w:val="00FF5E05"/>
    <w:rsid w:val="00FF7FA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408E383-B7DE-4B5B-A81B-0694AD796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232E4"/>
    <w:pPr>
      <w:ind w:firstLine="709"/>
      <w:jc w:val="both"/>
    </w:pPr>
    <w:rPr>
      <w:sz w:val="24"/>
      <w:szCs w:val="24"/>
    </w:rPr>
  </w:style>
  <w:style w:type="paragraph" w:styleId="10">
    <w:name w:val="heading 1"/>
    <w:basedOn w:val="a2"/>
    <w:next w:val="a2"/>
    <w:link w:val="11"/>
    <w:uiPriority w:val="99"/>
    <w:qFormat/>
    <w:rsid w:val="001232E4"/>
    <w:pPr>
      <w:keepNext/>
      <w:spacing w:after="120"/>
      <w:ind w:firstLine="0"/>
      <w:outlineLvl w:val="0"/>
    </w:pPr>
    <w:rPr>
      <w:rFonts w:ascii="Cambria" w:hAnsi="Cambria"/>
      <w:b/>
      <w:bCs/>
      <w:kern w:val="32"/>
      <w:sz w:val="32"/>
      <w:szCs w:val="32"/>
      <w:lang w:val="lv-LV" w:eastAsia="lv-LV"/>
    </w:rPr>
  </w:style>
  <w:style w:type="paragraph" w:styleId="20">
    <w:name w:val="heading 2"/>
    <w:basedOn w:val="a2"/>
    <w:next w:val="a2"/>
    <w:link w:val="21"/>
    <w:uiPriority w:val="99"/>
    <w:qFormat/>
    <w:locked/>
    <w:rsid w:val="001C6074"/>
    <w:pPr>
      <w:keepNext/>
      <w:spacing w:before="240" w:after="60"/>
      <w:outlineLvl w:val="1"/>
    </w:pPr>
    <w:rPr>
      <w:rFonts w:ascii="Cambria" w:hAnsi="Cambria"/>
      <w:b/>
      <w:bCs/>
      <w:i/>
      <w:iCs/>
      <w:sz w:val="28"/>
      <w:szCs w:val="28"/>
      <w:lang w:val="lv-LV" w:eastAsia="lv-LV"/>
    </w:rPr>
  </w:style>
  <w:style w:type="paragraph" w:styleId="30">
    <w:name w:val="heading 3"/>
    <w:basedOn w:val="a2"/>
    <w:next w:val="a2"/>
    <w:link w:val="31"/>
    <w:uiPriority w:val="99"/>
    <w:qFormat/>
    <w:locked/>
    <w:rsid w:val="0067074F"/>
    <w:pPr>
      <w:keepNext/>
      <w:spacing w:before="240" w:after="60"/>
      <w:ind w:firstLine="0"/>
      <w:jc w:val="left"/>
      <w:outlineLvl w:val="2"/>
    </w:pPr>
    <w:rPr>
      <w:rFonts w:ascii="Cambria" w:hAnsi="Cambria" w:cs="Cambria"/>
      <w:b/>
      <w:bCs/>
      <w:sz w:val="26"/>
      <w:szCs w:val="26"/>
    </w:rPr>
  </w:style>
  <w:style w:type="paragraph" w:styleId="4">
    <w:name w:val="heading 4"/>
    <w:basedOn w:val="a2"/>
    <w:next w:val="a2"/>
    <w:link w:val="40"/>
    <w:uiPriority w:val="99"/>
    <w:qFormat/>
    <w:locked/>
    <w:rsid w:val="0067074F"/>
    <w:pPr>
      <w:keepNext/>
      <w:spacing w:before="240" w:after="60"/>
      <w:ind w:firstLine="0"/>
      <w:jc w:val="left"/>
      <w:outlineLvl w:val="3"/>
    </w:pPr>
    <w:rPr>
      <w:rFonts w:ascii="Calibri" w:hAnsi="Calibri" w:cs="Calibri"/>
      <w:b/>
      <w:bCs/>
      <w:sz w:val="28"/>
      <w:szCs w:val="28"/>
    </w:rPr>
  </w:style>
  <w:style w:type="paragraph" w:styleId="5">
    <w:name w:val="heading 5"/>
    <w:basedOn w:val="a2"/>
    <w:next w:val="a2"/>
    <w:link w:val="50"/>
    <w:semiHidden/>
    <w:unhideWhenUsed/>
    <w:qFormat/>
    <w:locked/>
    <w:rsid w:val="00AD008B"/>
    <w:pPr>
      <w:keepNext/>
      <w:keepLines/>
      <w:spacing w:before="40"/>
      <w:outlineLvl w:val="4"/>
    </w:pPr>
    <w:rPr>
      <w:rFonts w:asciiTheme="majorHAnsi" w:eastAsiaTheme="majorEastAsia" w:hAnsiTheme="majorHAnsi" w:cstheme="majorBidi"/>
      <w:color w:val="365F91" w:themeColor="accent1" w:themeShade="BF"/>
    </w:rPr>
  </w:style>
  <w:style w:type="paragraph" w:styleId="8">
    <w:name w:val="heading 8"/>
    <w:basedOn w:val="a2"/>
    <w:next w:val="a2"/>
    <w:link w:val="80"/>
    <w:uiPriority w:val="99"/>
    <w:qFormat/>
    <w:locked/>
    <w:rsid w:val="0067074F"/>
    <w:pPr>
      <w:widowControl w:val="0"/>
      <w:autoSpaceDE w:val="0"/>
      <w:autoSpaceDN w:val="0"/>
      <w:adjustRightInd w:val="0"/>
      <w:spacing w:before="240" w:after="60"/>
      <w:ind w:firstLine="0"/>
      <w:jc w:val="left"/>
      <w:outlineLvl w:val="7"/>
    </w:pPr>
    <w:rPr>
      <w:rFonts w:ascii="Calibri" w:hAnsi="Calibri" w:cs="Calibri"/>
      <w:i/>
      <w:i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link w:val="10"/>
    <w:uiPriority w:val="99"/>
    <w:locked/>
    <w:rsid w:val="00817010"/>
    <w:rPr>
      <w:rFonts w:ascii="Cambria" w:hAnsi="Cambria" w:cs="Times New Roman"/>
      <w:b/>
      <w:kern w:val="32"/>
      <w:sz w:val="32"/>
    </w:rPr>
  </w:style>
  <w:style w:type="character" w:customStyle="1" w:styleId="21">
    <w:name w:val="Заголовок 2 Знак"/>
    <w:link w:val="20"/>
    <w:uiPriority w:val="99"/>
    <w:locked/>
    <w:rsid w:val="001C6074"/>
    <w:rPr>
      <w:rFonts w:ascii="Cambria" w:hAnsi="Cambria" w:cs="Times New Roman"/>
      <w:b/>
      <w:i/>
      <w:sz w:val="28"/>
    </w:rPr>
  </w:style>
  <w:style w:type="table" w:styleId="a6">
    <w:name w:val="Table Grid"/>
    <w:basedOn w:val="a4"/>
    <w:uiPriority w:val="99"/>
    <w:rsid w:val="001232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er"/>
    <w:basedOn w:val="a2"/>
    <w:link w:val="a8"/>
    <w:uiPriority w:val="99"/>
    <w:rsid w:val="001232E4"/>
    <w:pPr>
      <w:tabs>
        <w:tab w:val="center" w:pos="4677"/>
        <w:tab w:val="right" w:pos="9355"/>
      </w:tabs>
    </w:pPr>
    <w:rPr>
      <w:lang w:val="lv-LV" w:eastAsia="lv-LV"/>
    </w:rPr>
  </w:style>
  <w:style w:type="character" w:customStyle="1" w:styleId="a8">
    <w:name w:val="Нижний колонтитул Знак"/>
    <w:link w:val="a7"/>
    <w:uiPriority w:val="99"/>
    <w:locked/>
    <w:rsid w:val="00817010"/>
    <w:rPr>
      <w:rFonts w:cs="Times New Roman"/>
      <w:sz w:val="24"/>
    </w:rPr>
  </w:style>
  <w:style w:type="character" w:styleId="a9">
    <w:name w:val="page number"/>
    <w:uiPriority w:val="99"/>
    <w:rsid w:val="001232E4"/>
    <w:rPr>
      <w:rFonts w:cs="Times New Roman"/>
    </w:rPr>
  </w:style>
  <w:style w:type="paragraph" w:styleId="aa">
    <w:name w:val="header"/>
    <w:basedOn w:val="a2"/>
    <w:link w:val="ab"/>
    <w:uiPriority w:val="99"/>
    <w:rsid w:val="001232E4"/>
    <w:pPr>
      <w:tabs>
        <w:tab w:val="center" w:pos="4677"/>
        <w:tab w:val="right" w:pos="9355"/>
      </w:tabs>
    </w:pPr>
    <w:rPr>
      <w:lang w:val="lv-LV" w:eastAsia="lv-LV"/>
    </w:rPr>
  </w:style>
  <w:style w:type="character" w:customStyle="1" w:styleId="ab">
    <w:name w:val="Верхний колонтитул Знак"/>
    <w:link w:val="aa"/>
    <w:uiPriority w:val="99"/>
    <w:locked/>
    <w:rsid w:val="00817010"/>
    <w:rPr>
      <w:rFonts w:cs="Times New Roman"/>
      <w:sz w:val="24"/>
    </w:rPr>
  </w:style>
  <w:style w:type="paragraph" w:styleId="ac">
    <w:name w:val="Document Map"/>
    <w:basedOn w:val="a2"/>
    <w:link w:val="ad"/>
    <w:uiPriority w:val="99"/>
    <w:semiHidden/>
    <w:rsid w:val="001232E4"/>
    <w:pPr>
      <w:shd w:val="clear" w:color="auto" w:fill="000080"/>
    </w:pPr>
    <w:rPr>
      <w:sz w:val="2"/>
      <w:szCs w:val="20"/>
      <w:lang w:val="lv-LV" w:eastAsia="lv-LV"/>
    </w:rPr>
  </w:style>
  <w:style w:type="character" w:customStyle="1" w:styleId="ad">
    <w:name w:val="Схема документа Знак"/>
    <w:link w:val="ac"/>
    <w:uiPriority w:val="99"/>
    <w:semiHidden/>
    <w:locked/>
    <w:rsid w:val="00817010"/>
    <w:rPr>
      <w:rFonts w:cs="Times New Roman"/>
      <w:sz w:val="2"/>
    </w:rPr>
  </w:style>
  <w:style w:type="paragraph" w:styleId="ae">
    <w:name w:val="List Bullet"/>
    <w:basedOn w:val="a2"/>
    <w:autoRedefine/>
    <w:uiPriority w:val="99"/>
    <w:rsid w:val="001232E4"/>
    <w:pPr>
      <w:tabs>
        <w:tab w:val="num" w:pos="0"/>
      </w:tabs>
      <w:spacing w:before="40" w:after="40"/>
      <w:ind w:firstLine="700"/>
    </w:pPr>
    <w:rPr>
      <w:sz w:val="28"/>
      <w:szCs w:val="20"/>
    </w:rPr>
  </w:style>
  <w:style w:type="paragraph" w:styleId="32">
    <w:name w:val="Body Text 3"/>
    <w:basedOn w:val="a2"/>
    <w:link w:val="33"/>
    <w:uiPriority w:val="99"/>
    <w:rsid w:val="001232E4"/>
    <w:pPr>
      <w:autoSpaceDE w:val="0"/>
      <w:autoSpaceDN w:val="0"/>
      <w:ind w:firstLine="0"/>
    </w:pPr>
    <w:rPr>
      <w:sz w:val="16"/>
      <w:szCs w:val="16"/>
      <w:lang w:val="lv-LV" w:eastAsia="lv-LV"/>
    </w:rPr>
  </w:style>
  <w:style w:type="character" w:customStyle="1" w:styleId="33">
    <w:name w:val="Основной текст 3 Знак"/>
    <w:link w:val="32"/>
    <w:uiPriority w:val="99"/>
    <w:semiHidden/>
    <w:locked/>
    <w:rsid w:val="00817010"/>
    <w:rPr>
      <w:rFonts w:cs="Times New Roman"/>
      <w:sz w:val="16"/>
    </w:rPr>
  </w:style>
  <w:style w:type="paragraph" w:styleId="34">
    <w:name w:val="Body Text Indent 3"/>
    <w:basedOn w:val="a2"/>
    <w:link w:val="35"/>
    <w:uiPriority w:val="99"/>
    <w:rsid w:val="001232E4"/>
    <w:pPr>
      <w:spacing w:after="120"/>
      <w:ind w:left="283"/>
    </w:pPr>
    <w:rPr>
      <w:sz w:val="16"/>
      <w:szCs w:val="16"/>
      <w:lang w:val="lv-LV" w:eastAsia="lv-LV"/>
    </w:rPr>
  </w:style>
  <w:style w:type="character" w:customStyle="1" w:styleId="35">
    <w:name w:val="Основной текст с отступом 3 Знак"/>
    <w:link w:val="34"/>
    <w:uiPriority w:val="99"/>
    <w:semiHidden/>
    <w:locked/>
    <w:rsid w:val="00817010"/>
    <w:rPr>
      <w:rFonts w:cs="Times New Roman"/>
      <w:sz w:val="16"/>
    </w:rPr>
  </w:style>
  <w:style w:type="paragraph" w:styleId="af">
    <w:name w:val="Body Text"/>
    <w:basedOn w:val="a2"/>
    <w:link w:val="af0"/>
    <w:uiPriority w:val="99"/>
    <w:rsid w:val="001232E4"/>
    <w:pPr>
      <w:spacing w:after="120"/>
    </w:pPr>
    <w:rPr>
      <w:lang w:val="lv-LV" w:eastAsia="lv-LV"/>
    </w:rPr>
  </w:style>
  <w:style w:type="character" w:customStyle="1" w:styleId="af0">
    <w:name w:val="Основной текст Знак"/>
    <w:link w:val="af"/>
    <w:uiPriority w:val="99"/>
    <w:locked/>
    <w:rsid w:val="00817010"/>
    <w:rPr>
      <w:rFonts w:cs="Times New Roman"/>
      <w:sz w:val="24"/>
    </w:rPr>
  </w:style>
  <w:style w:type="paragraph" w:styleId="af1">
    <w:name w:val="Body Text Indent"/>
    <w:basedOn w:val="a2"/>
    <w:link w:val="af2"/>
    <w:uiPriority w:val="99"/>
    <w:rsid w:val="001232E4"/>
    <w:pPr>
      <w:spacing w:after="120"/>
      <w:ind w:left="283"/>
    </w:pPr>
    <w:rPr>
      <w:lang w:val="lv-LV" w:eastAsia="lv-LV"/>
    </w:rPr>
  </w:style>
  <w:style w:type="character" w:customStyle="1" w:styleId="af2">
    <w:name w:val="Основной текст с отступом Знак"/>
    <w:link w:val="af1"/>
    <w:uiPriority w:val="99"/>
    <w:locked/>
    <w:rsid w:val="00817010"/>
    <w:rPr>
      <w:rFonts w:cs="Times New Roman"/>
      <w:sz w:val="24"/>
    </w:rPr>
  </w:style>
  <w:style w:type="paragraph" w:styleId="22">
    <w:name w:val="Body Text Indent 2"/>
    <w:basedOn w:val="a2"/>
    <w:link w:val="23"/>
    <w:uiPriority w:val="99"/>
    <w:rsid w:val="001232E4"/>
    <w:pPr>
      <w:spacing w:after="120" w:line="480" w:lineRule="auto"/>
      <w:ind w:left="283"/>
    </w:pPr>
    <w:rPr>
      <w:lang w:val="lv-LV" w:eastAsia="lv-LV"/>
    </w:rPr>
  </w:style>
  <w:style w:type="character" w:customStyle="1" w:styleId="23">
    <w:name w:val="Основной текст с отступом 2 Знак"/>
    <w:link w:val="22"/>
    <w:uiPriority w:val="99"/>
    <w:semiHidden/>
    <w:locked/>
    <w:rsid w:val="00817010"/>
    <w:rPr>
      <w:rFonts w:cs="Times New Roman"/>
      <w:sz w:val="24"/>
    </w:rPr>
  </w:style>
  <w:style w:type="paragraph" w:customStyle="1" w:styleId="7">
    <w:name w:val="заголовок 7"/>
    <w:basedOn w:val="a2"/>
    <w:next w:val="a2"/>
    <w:uiPriority w:val="99"/>
    <w:rsid w:val="001232E4"/>
    <w:pPr>
      <w:keepNext/>
      <w:widowControl w:val="0"/>
      <w:autoSpaceDE w:val="0"/>
      <w:autoSpaceDN w:val="0"/>
      <w:ind w:firstLine="0"/>
      <w:jc w:val="left"/>
    </w:pPr>
  </w:style>
  <w:style w:type="paragraph" w:customStyle="1" w:styleId="Default">
    <w:name w:val="Default"/>
    <w:rsid w:val="001232E4"/>
    <w:pPr>
      <w:autoSpaceDE w:val="0"/>
      <w:autoSpaceDN w:val="0"/>
      <w:adjustRightInd w:val="0"/>
    </w:pPr>
    <w:rPr>
      <w:color w:val="000000"/>
      <w:sz w:val="24"/>
      <w:szCs w:val="24"/>
    </w:rPr>
  </w:style>
  <w:style w:type="paragraph" w:styleId="af3">
    <w:name w:val="Balloon Text"/>
    <w:basedOn w:val="a2"/>
    <w:link w:val="af4"/>
    <w:uiPriority w:val="99"/>
    <w:semiHidden/>
    <w:rsid w:val="001232E4"/>
    <w:rPr>
      <w:sz w:val="2"/>
      <w:szCs w:val="20"/>
      <w:lang w:val="lv-LV" w:eastAsia="lv-LV"/>
    </w:rPr>
  </w:style>
  <w:style w:type="character" w:customStyle="1" w:styleId="af4">
    <w:name w:val="Текст выноски Знак"/>
    <w:link w:val="af3"/>
    <w:uiPriority w:val="99"/>
    <w:locked/>
    <w:rsid w:val="00817010"/>
    <w:rPr>
      <w:rFonts w:cs="Times New Roman"/>
      <w:sz w:val="2"/>
    </w:rPr>
  </w:style>
  <w:style w:type="paragraph" w:customStyle="1" w:styleId="Heading">
    <w:name w:val="Heading"/>
    <w:uiPriority w:val="99"/>
    <w:rsid w:val="006629F6"/>
    <w:pPr>
      <w:autoSpaceDE w:val="0"/>
      <w:autoSpaceDN w:val="0"/>
      <w:adjustRightInd w:val="0"/>
    </w:pPr>
    <w:rPr>
      <w:rFonts w:ascii="Arial" w:hAnsi="Arial" w:cs="Arial"/>
      <w:b/>
      <w:bCs/>
      <w:sz w:val="22"/>
      <w:szCs w:val="22"/>
    </w:rPr>
  </w:style>
  <w:style w:type="character" w:styleId="af5">
    <w:name w:val="annotation reference"/>
    <w:semiHidden/>
    <w:rsid w:val="000A37BF"/>
    <w:rPr>
      <w:rFonts w:cs="Times New Roman"/>
      <w:sz w:val="16"/>
    </w:rPr>
  </w:style>
  <w:style w:type="paragraph" w:styleId="af6">
    <w:name w:val="annotation text"/>
    <w:basedOn w:val="a2"/>
    <w:link w:val="af7"/>
    <w:uiPriority w:val="99"/>
    <w:rsid w:val="000A37BF"/>
    <w:rPr>
      <w:sz w:val="20"/>
      <w:szCs w:val="20"/>
    </w:rPr>
  </w:style>
  <w:style w:type="character" w:customStyle="1" w:styleId="af7">
    <w:name w:val="Текст примечания Знак"/>
    <w:link w:val="af6"/>
    <w:uiPriority w:val="99"/>
    <w:locked/>
    <w:rsid w:val="00B62141"/>
    <w:rPr>
      <w:rFonts w:cs="Times New Roman"/>
    </w:rPr>
  </w:style>
  <w:style w:type="paragraph" w:styleId="af8">
    <w:name w:val="annotation subject"/>
    <w:basedOn w:val="af6"/>
    <w:next w:val="af6"/>
    <w:link w:val="af9"/>
    <w:uiPriority w:val="99"/>
    <w:semiHidden/>
    <w:rsid w:val="000A37BF"/>
    <w:rPr>
      <w:b/>
      <w:bCs/>
      <w:lang w:val="lv-LV" w:eastAsia="lv-LV"/>
    </w:rPr>
  </w:style>
  <w:style w:type="character" w:customStyle="1" w:styleId="af9">
    <w:name w:val="Тема примечания Знак"/>
    <w:link w:val="af8"/>
    <w:uiPriority w:val="99"/>
    <w:semiHidden/>
    <w:locked/>
    <w:rsid w:val="00342203"/>
    <w:rPr>
      <w:rFonts w:cs="Times New Roman"/>
      <w:b/>
    </w:rPr>
  </w:style>
  <w:style w:type="character" w:customStyle="1" w:styleId="FontStyle19">
    <w:name w:val="Font Style19"/>
    <w:uiPriority w:val="99"/>
    <w:rsid w:val="002E72A7"/>
    <w:rPr>
      <w:rFonts w:ascii="Times New Roman" w:hAnsi="Times New Roman"/>
      <w:sz w:val="26"/>
    </w:rPr>
  </w:style>
  <w:style w:type="paragraph" w:customStyle="1" w:styleId="12">
    <w:name w:val="Абзац списка1"/>
    <w:basedOn w:val="a2"/>
    <w:uiPriority w:val="99"/>
    <w:rsid w:val="00A939C4"/>
    <w:pPr>
      <w:spacing w:after="200" w:line="276" w:lineRule="auto"/>
      <w:ind w:left="720" w:firstLine="0"/>
      <w:contextualSpacing/>
      <w:jc w:val="left"/>
    </w:pPr>
    <w:rPr>
      <w:rFonts w:ascii="Calibri" w:hAnsi="Calibri"/>
      <w:sz w:val="22"/>
      <w:szCs w:val="22"/>
      <w:lang w:eastAsia="en-US"/>
    </w:rPr>
  </w:style>
  <w:style w:type="paragraph" w:styleId="afa">
    <w:name w:val="List Paragraph"/>
    <w:basedOn w:val="a2"/>
    <w:uiPriority w:val="99"/>
    <w:qFormat/>
    <w:rsid w:val="00A42E13"/>
    <w:pPr>
      <w:ind w:left="720"/>
      <w:contextualSpacing/>
    </w:pPr>
  </w:style>
  <w:style w:type="paragraph" w:styleId="a1">
    <w:name w:val="List Number"/>
    <w:basedOn w:val="a2"/>
    <w:uiPriority w:val="99"/>
    <w:rsid w:val="00CA51E3"/>
    <w:pPr>
      <w:numPr>
        <w:numId w:val="2"/>
      </w:numPr>
      <w:spacing w:before="120"/>
      <w:jc w:val="left"/>
    </w:pPr>
    <w:rPr>
      <w:szCs w:val="20"/>
      <w:lang w:eastAsia="en-US"/>
    </w:rPr>
  </w:style>
  <w:style w:type="paragraph" w:styleId="24">
    <w:name w:val="Body Text 2"/>
    <w:basedOn w:val="a2"/>
    <w:link w:val="25"/>
    <w:uiPriority w:val="99"/>
    <w:rsid w:val="001037F5"/>
    <w:pPr>
      <w:spacing w:after="120" w:line="480" w:lineRule="auto"/>
    </w:pPr>
    <w:rPr>
      <w:lang w:val="lv-LV" w:eastAsia="lv-LV"/>
    </w:rPr>
  </w:style>
  <w:style w:type="character" w:customStyle="1" w:styleId="25">
    <w:name w:val="Основной текст 2 Знак"/>
    <w:link w:val="24"/>
    <w:uiPriority w:val="99"/>
    <w:locked/>
    <w:rsid w:val="001037F5"/>
    <w:rPr>
      <w:rFonts w:cs="Times New Roman"/>
      <w:sz w:val="24"/>
    </w:rPr>
  </w:style>
  <w:style w:type="character" w:customStyle="1" w:styleId="FontStyle25">
    <w:name w:val="Font Style25"/>
    <w:uiPriority w:val="99"/>
    <w:rsid w:val="00282E31"/>
    <w:rPr>
      <w:rFonts w:ascii="Times New Roman" w:hAnsi="Times New Roman"/>
      <w:sz w:val="20"/>
    </w:rPr>
  </w:style>
  <w:style w:type="paragraph" w:styleId="afb">
    <w:name w:val="Plain Text"/>
    <w:basedOn w:val="a2"/>
    <w:link w:val="afc"/>
    <w:uiPriority w:val="99"/>
    <w:rsid w:val="00984FEC"/>
    <w:pPr>
      <w:ind w:firstLine="0"/>
      <w:jc w:val="left"/>
    </w:pPr>
    <w:rPr>
      <w:rFonts w:ascii="Courier New" w:hAnsi="Courier New"/>
      <w:sz w:val="20"/>
      <w:szCs w:val="20"/>
      <w:lang w:val="en-AU" w:eastAsia="lv-LV"/>
    </w:rPr>
  </w:style>
  <w:style w:type="character" w:customStyle="1" w:styleId="afc">
    <w:name w:val="Текст Знак"/>
    <w:link w:val="afb"/>
    <w:uiPriority w:val="99"/>
    <w:locked/>
    <w:rsid w:val="00984FEC"/>
    <w:rPr>
      <w:rFonts w:ascii="Courier New" w:hAnsi="Courier New" w:cs="Times New Roman"/>
      <w:lang w:val="en-AU"/>
    </w:rPr>
  </w:style>
  <w:style w:type="paragraph" w:customStyle="1" w:styleId="Style17">
    <w:name w:val="Style17"/>
    <w:basedOn w:val="a2"/>
    <w:uiPriority w:val="99"/>
    <w:rsid w:val="001339B6"/>
    <w:pPr>
      <w:widowControl w:val="0"/>
      <w:autoSpaceDE w:val="0"/>
      <w:autoSpaceDN w:val="0"/>
      <w:adjustRightInd w:val="0"/>
      <w:spacing w:line="250" w:lineRule="exact"/>
      <w:ind w:hanging="331"/>
      <w:jc w:val="left"/>
    </w:pPr>
    <w:rPr>
      <w:rFonts w:ascii="Cambria" w:hAnsi="Cambria"/>
    </w:rPr>
  </w:style>
  <w:style w:type="character" w:styleId="afd">
    <w:name w:val="Hyperlink"/>
    <w:uiPriority w:val="99"/>
    <w:rsid w:val="008D48E5"/>
    <w:rPr>
      <w:rFonts w:cs="Times New Roman"/>
      <w:color w:val="0000FF"/>
      <w:u w:val="single"/>
    </w:rPr>
  </w:style>
  <w:style w:type="paragraph" w:customStyle="1" w:styleId="Style13">
    <w:name w:val="Style13"/>
    <w:basedOn w:val="a2"/>
    <w:uiPriority w:val="99"/>
    <w:rsid w:val="005316A7"/>
    <w:pPr>
      <w:widowControl w:val="0"/>
      <w:autoSpaceDE w:val="0"/>
      <w:autoSpaceDN w:val="0"/>
      <w:adjustRightInd w:val="0"/>
      <w:spacing w:line="264" w:lineRule="exact"/>
      <w:ind w:firstLine="432"/>
    </w:pPr>
  </w:style>
  <w:style w:type="paragraph" w:customStyle="1" w:styleId="Style16">
    <w:name w:val="Style16"/>
    <w:basedOn w:val="a2"/>
    <w:uiPriority w:val="99"/>
    <w:rsid w:val="005316A7"/>
    <w:pPr>
      <w:widowControl w:val="0"/>
      <w:autoSpaceDE w:val="0"/>
      <w:autoSpaceDN w:val="0"/>
      <w:adjustRightInd w:val="0"/>
      <w:spacing w:line="269" w:lineRule="exact"/>
      <w:ind w:hanging="346"/>
      <w:jc w:val="left"/>
    </w:pPr>
  </w:style>
  <w:style w:type="paragraph" w:customStyle="1" w:styleId="Style18">
    <w:name w:val="Style18"/>
    <w:basedOn w:val="a2"/>
    <w:uiPriority w:val="99"/>
    <w:rsid w:val="005316A7"/>
    <w:pPr>
      <w:widowControl w:val="0"/>
      <w:autoSpaceDE w:val="0"/>
      <w:autoSpaceDN w:val="0"/>
      <w:adjustRightInd w:val="0"/>
      <w:spacing w:line="272" w:lineRule="exact"/>
      <w:ind w:hanging="346"/>
    </w:pPr>
  </w:style>
  <w:style w:type="paragraph" w:customStyle="1" w:styleId="Style9">
    <w:name w:val="Style9"/>
    <w:basedOn w:val="a2"/>
    <w:uiPriority w:val="99"/>
    <w:rsid w:val="00C74379"/>
    <w:pPr>
      <w:widowControl w:val="0"/>
      <w:autoSpaceDE w:val="0"/>
      <w:autoSpaceDN w:val="0"/>
      <w:adjustRightInd w:val="0"/>
      <w:spacing w:line="266" w:lineRule="exact"/>
      <w:ind w:firstLine="509"/>
    </w:pPr>
  </w:style>
  <w:style w:type="paragraph" w:customStyle="1" w:styleId="Style12">
    <w:name w:val="Style12"/>
    <w:basedOn w:val="a2"/>
    <w:uiPriority w:val="99"/>
    <w:rsid w:val="00C74379"/>
    <w:pPr>
      <w:widowControl w:val="0"/>
      <w:autoSpaceDE w:val="0"/>
      <w:autoSpaceDN w:val="0"/>
      <w:adjustRightInd w:val="0"/>
      <w:spacing w:line="264" w:lineRule="exact"/>
      <w:ind w:firstLine="490"/>
    </w:pPr>
  </w:style>
  <w:style w:type="paragraph" w:customStyle="1" w:styleId="Style2">
    <w:name w:val="Style2"/>
    <w:basedOn w:val="a2"/>
    <w:uiPriority w:val="99"/>
    <w:rsid w:val="00AB77EE"/>
    <w:pPr>
      <w:widowControl w:val="0"/>
      <w:autoSpaceDE w:val="0"/>
      <w:autoSpaceDN w:val="0"/>
      <w:adjustRightInd w:val="0"/>
      <w:spacing w:line="276" w:lineRule="exact"/>
      <w:ind w:firstLine="0"/>
      <w:jc w:val="center"/>
    </w:pPr>
    <w:rPr>
      <w:rFonts w:ascii="Sylfaen" w:hAnsi="Sylfaen"/>
    </w:rPr>
  </w:style>
  <w:style w:type="character" w:customStyle="1" w:styleId="FontStyle14">
    <w:name w:val="Font Style14"/>
    <w:uiPriority w:val="99"/>
    <w:rsid w:val="00AB77EE"/>
    <w:rPr>
      <w:rFonts w:ascii="Times New Roman" w:hAnsi="Times New Roman"/>
      <w:sz w:val="24"/>
    </w:rPr>
  </w:style>
  <w:style w:type="paragraph" w:customStyle="1" w:styleId="Style8">
    <w:name w:val="Style8"/>
    <w:basedOn w:val="a2"/>
    <w:uiPriority w:val="99"/>
    <w:rsid w:val="00AB1BAD"/>
    <w:pPr>
      <w:widowControl w:val="0"/>
      <w:autoSpaceDE w:val="0"/>
      <w:autoSpaceDN w:val="0"/>
      <w:adjustRightInd w:val="0"/>
      <w:spacing w:line="278" w:lineRule="exact"/>
      <w:ind w:firstLine="538"/>
      <w:jc w:val="left"/>
    </w:pPr>
    <w:rPr>
      <w:rFonts w:ascii="Trebuchet MS" w:hAnsi="Trebuchet MS"/>
    </w:rPr>
  </w:style>
  <w:style w:type="paragraph" w:customStyle="1" w:styleId="Style10">
    <w:name w:val="Style10"/>
    <w:basedOn w:val="a2"/>
    <w:uiPriority w:val="99"/>
    <w:rsid w:val="00AB1BAD"/>
    <w:pPr>
      <w:widowControl w:val="0"/>
      <w:autoSpaceDE w:val="0"/>
      <w:autoSpaceDN w:val="0"/>
      <w:adjustRightInd w:val="0"/>
      <w:spacing w:line="278" w:lineRule="exact"/>
      <w:ind w:firstLine="0"/>
    </w:pPr>
    <w:rPr>
      <w:rFonts w:ascii="Trebuchet MS" w:hAnsi="Trebuchet MS"/>
    </w:rPr>
  </w:style>
  <w:style w:type="character" w:customStyle="1" w:styleId="FontStyle81">
    <w:name w:val="Font Style81"/>
    <w:uiPriority w:val="99"/>
    <w:rsid w:val="00AB1BAD"/>
    <w:rPr>
      <w:rFonts w:ascii="Times New Roman" w:hAnsi="Times New Roman"/>
      <w:b/>
      <w:sz w:val="22"/>
    </w:rPr>
  </w:style>
  <w:style w:type="character" w:customStyle="1" w:styleId="FontStyle82">
    <w:name w:val="Font Style82"/>
    <w:uiPriority w:val="99"/>
    <w:rsid w:val="00AB1BAD"/>
    <w:rPr>
      <w:rFonts w:ascii="Times New Roman" w:hAnsi="Times New Roman"/>
      <w:sz w:val="22"/>
    </w:rPr>
  </w:style>
  <w:style w:type="paragraph" w:customStyle="1" w:styleId="--0312">
    <w:name w:val="Стиль -Текст-Записки + Лиловый Справа:  0.3 см Перед:  12 пт Пос..."/>
    <w:basedOn w:val="a2"/>
    <w:uiPriority w:val="99"/>
    <w:rsid w:val="007928F9"/>
    <w:pPr>
      <w:numPr>
        <w:numId w:val="3"/>
      </w:numPr>
      <w:jc w:val="left"/>
    </w:pPr>
    <w:rPr>
      <w:rFonts w:ascii="Arial Unicode MS" w:eastAsia="Arial Unicode MS" w:hAnsi="Arial Unicode MS" w:cs="Arial Unicode MS"/>
      <w:color w:val="000000"/>
    </w:rPr>
  </w:style>
  <w:style w:type="paragraph" w:customStyle="1" w:styleId="-texttable">
    <w:name w:val="- texttable"/>
    <w:basedOn w:val="a2"/>
    <w:uiPriority w:val="99"/>
    <w:rsid w:val="006C5AF9"/>
    <w:pPr>
      <w:numPr>
        <w:numId w:val="4"/>
      </w:numPr>
      <w:jc w:val="left"/>
    </w:pPr>
    <w:rPr>
      <w:rFonts w:ascii="Arial Unicode MS" w:eastAsia="Arial Unicode MS" w:hAnsi="Arial Unicode MS" w:cs="Arial Unicode MS"/>
      <w:color w:val="000000"/>
    </w:rPr>
  </w:style>
  <w:style w:type="paragraph" w:customStyle="1" w:styleId="ConsPlusNormal">
    <w:name w:val="ConsPlusNormal"/>
    <w:uiPriority w:val="99"/>
    <w:rsid w:val="001F2C43"/>
    <w:pPr>
      <w:widowControl w:val="0"/>
      <w:autoSpaceDE w:val="0"/>
      <w:autoSpaceDN w:val="0"/>
      <w:adjustRightInd w:val="0"/>
      <w:ind w:firstLine="720"/>
    </w:pPr>
    <w:rPr>
      <w:rFonts w:ascii="Arial" w:hAnsi="Arial" w:cs="Arial"/>
    </w:rPr>
  </w:style>
  <w:style w:type="paragraph" w:styleId="afe">
    <w:name w:val="Revision"/>
    <w:hidden/>
    <w:uiPriority w:val="99"/>
    <w:semiHidden/>
    <w:rsid w:val="00555C86"/>
    <w:rPr>
      <w:sz w:val="24"/>
      <w:szCs w:val="24"/>
    </w:rPr>
  </w:style>
  <w:style w:type="paragraph" w:customStyle="1" w:styleId="120">
    <w:name w:val="Знак Знак12 Знак Знак Знак Знак"/>
    <w:basedOn w:val="a2"/>
    <w:uiPriority w:val="99"/>
    <w:rsid w:val="009758C5"/>
    <w:pPr>
      <w:spacing w:after="160" w:line="240" w:lineRule="exact"/>
      <w:ind w:firstLine="0"/>
      <w:jc w:val="left"/>
    </w:pPr>
    <w:rPr>
      <w:rFonts w:ascii="Verdana" w:hAnsi="Verdana" w:cs="Verdana"/>
      <w:sz w:val="20"/>
      <w:szCs w:val="20"/>
      <w:lang w:val="en-US" w:eastAsia="en-US"/>
    </w:rPr>
  </w:style>
  <w:style w:type="paragraph" w:customStyle="1" w:styleId="Style3">
    <w:name w:val="Style3"/>
    <w:basedOn w:val="a2"/>
    <w:uiPriority w:val="99"/>
    <w:rsid w:val="00C43757"/>
    <w:pPr>
      <w:widowControl w:val="0"/>
      <w:autoSpaceDE w:val="0"/>
      <w:autoSpaceDN w:val="0"/>
      <w:adjustRightInd w:val="0"/>
      <w:spacing w:line="273" w:lineRule="exact"/>
      <w:ind w:firstLine="0"/>
      <w:jc w:val="left"/>
    </w:pPr>
  </w:style>
  <w:style w:type="paragraph" w:customStyle="1" w:styleId="Style4">
    <w:name w:val="Style4"/>
    <w:basedOn w:val="a2"/>
    <w:uiPriority w:val="99"/>
    <w:rsid w:val="00C43757"/>
    <w:pPr>
      <w:widowControl w:val="0"/>
      <w:autoSpaceDE w:val="0"/>
      <w:autoSpaceDN w:val="0"/>
      <w:adjustRightInd w:val="0"/>
      <w:ind w:firstLine="0"/>
      <w:jc w:val="left"/>
    </w:pPr>
  </w:style>
  <w:style w:type="paragraph" w:customStyle="1" w:styleId="Style5">
    <w:name w:val="Style5"/>
    <w:basedOn w:val="a2"/>
    <w:uiPriority w:val="99"/>
    <w:rsid w:val="00C43757"/>
    <w:pPr>
      <w:widowControl w:val="0"/>
      <w:autoSpaceDE w:val="0"/>
      <w:autoSpaceDN w:val="0"/>
      <w:adjustRightInd w:val="0"/>
      <w:ind w:firstLine="0"/>
      <w:jc w:val="left"/>
    </w:pPr>
  </w:style>
  <w:style w:type="paragraph" w:customStyle="1" w:styleId="Style6">
    <w:name w:val="Style6"/>
    <w:basedOn w:val="a2"/>
    <w:uiPriority w:val="99"/>
    <w:rsid w:val="00C43757"/>
    <w:pPr>
      <w:widowControl w:val="0"/>
      <w:autoSpaceDE w:val="0"/>
      <w:autoSpaceDN w:val="0"/>
      <w:adjustRightInd w:val="0"/>
      <w:spacing w:line="275" w:lineRule="exact"/>
      <w:ind w:firstLine="0"/>
    </w:pPr>
  </w:style>
  <w:style w:type="character" w:customStyle="1" w:styleId="FontStyle11">
    <w:name w:val="Font Style11"/>
    <w:uiPriority w:val="99"/>
    <w:rsid w:val="00C43757"/>
    <w:rPr>
      <w:rFonts w:ascii="Times New Roman" w:hAnsi="Times New Roman"/>
      <w:b/>
      <w:sz w:val="28"/>
    </w:rPr>
  </w:style>
  <w:style w:type="character" w:customStyle="1" w:styleId="FontStyle12">
    <w:name w:val="Font Style12"/>
    <w:uiPriority w:val="99"/>
    <w:rsid w:val="00C43757"/>
    <w:rPr>
      <w:rFonts w:ascii="Times New Roman" w:hAnsi="Times New Roman"/>
      <w:b/>
      <w:sz w:val="22"/>
    </w:rPr>
  </w:style>
  <w:style w:type="character" w:customStyle="1" w:styleId="FontStyle13">
    <w:name w:val="Font Style13"/>
    <w:uiPriority w:val="99"/>
    <w:rsid w:val="00C43757"/>
    <w:rPr>
      <w:rFonts w:ascii="Times New Roman" w:hAnsi="Times New Roman"/>
      <w:sz w:val="22"/>
    </w:rPr>
  </w:style>
  <w:style w:type="paragraph" w:customStyle="1" w:styleId="a0">
    <w:name w:val="Подподподпункт"/>
    <w:basedOn w:val="a2"/>
    <w:uiPriority w:val="99"/>
    <w:rsid w:val="00596B4D"/>
    <w:pPr>
      <w:numPr>
        <w:numId w:val="6"/>
      </w:numPr>
      <w:tabs>
        <w:tab w:val="clear" w:pos="567"/>
        <w:tab w:val="num" w:pos="2268"/>
      </w:tabs>
      <w:spacing w:line="360" w:lineRule="auto"/>
      <w:ind w:left="2268"/>
    </w:pPr>
    <w:rPr>
      <w:sz w:val="28"/>
      <w:szCs w:val="20"/>
    </w:rPr>
  </w:style>
  <w:style w:type="paragraph" w:customStyle="1" w:styleId="CM49">
    <w:name w:val="CM49"/>
    <w:basedOn w:val="Default"/>
    <w:next w:val="Default"/>
    <w:uiPriority w:val="99"/>
    <w:rsid w:val="00CB708E"/>
    <w:pPr>
      <w:widowControl w:val="0"/>
      <w:spacing w:after="128"/>
    </w:pPr>
    <w:rPr>
      <w:color w:val="auto"/>
    </w:rPr>
  </w:style>
  <w:style w:type="paragraph" w:styleId="3">
    <w:name w:val="List Bullet 3"/>
    <w:basedOn w:val="a2"/>
    <w:autoRedefine/>
    <w:uiPriority w:val="99"/>
    <w:rsid w:val="00CB708E"/>
    <w:pPr>
      <w:numPr>
        <w:numId w:val="1"/>
      </w:numPr>
      <w:autoSpaceDE w:val="0"/>
      <w:autoSpaceDN w:val="0"/>
      <w:ind w:left="0" w:firstLine="720"/>
    </w:pPr>
    <w:rPr>
      <w:szCs w:val="22"/>
    </w:rPr>
  </w:style>
  <w:style w:type="paragraph" w:customStyle="1" w:styleId="a">
    <w:name w:val="Тема"/>
    <w:basedOn w:val="a2"/>
    <w:uiPriority w:val="99"/>
    <w:rsid w:val="00CB708E"/>
    <w:pPr>
      <w:numPr>
        <w:numId w:val="5"/>
      </w:numPr>
      <w:ind w:left="0" w:firstLine="0"/>
      <w:jc w:val="left"/>
    </w:pPr>
  </w:style>
  <w:style w:type="paragraph" w:customStyle="1" w:styleId="26">
    <w:name w:val="Обычный2"/>
    <w:uiPriority w:val="99"/>
    <w:rsid w:val="00D034D7"/>
    <w:pPr>
      <w:widowControl w:val="0"/>
      <w:spacing w:before="60" w:after="60" w:line="360" w:lineRule="auto"/>
      <w:ind w:firstLine="709"/>
    </w:pPr>
    <w:rPr>
      <w:sz w:val="24"/>
    </w:rPr>
  </w:style>
  <w:style w:type="character" w:customStyle="1" w:styleId="FontStyle535">
    <w:name w:val="Font Style535"/>
    <w:uiPriority w:val="99"/>
    <w:rsid w:val="004474C1"/>
    <w:rPr>
      <w:rFonts w:ascii="Times New Roman" w:hAnsi="Times New Roman" w:cs="Times New Roman"/>
      <w:b/>
      <w:bCs/>
      <w:color w:val="000000"/>
      <w:sz w:val="16"/>
      <w:szCs w:val="16"/>
    </w:rPr>
  </w:style>
  <w:style w:type="paragraph" w:customStyle="1" w:styleId="Style85">
    <w:name w:val="Style85"/>
    <w:basedOn w:val="a2"/>
    <w:uiPriority w:val="99"/>
    <w:rsid w:val="004474C1"/>
    <w:pPr>
      <w:widowControl w:val="0"/>
      <w:autoSpaceDE w:val="0"/>
      <w:autoSpaceDN w:val="0"/>
      <w:adjustRightInd w:val="0"/>
      <w:spacing w:line="230" w:lineRule="exact"/>
      <w:ind w:hanging="278"/>
      <w:jc w:val="left"/>
    </w:pPr>
  </w:style>
  <w:style w:type="paragraph" w:customStyle="1" w:styleId="Style84">
    <w:name w:val="Style84"/>
    <w:basedOn w:val="a2"/>
    <w:uiPriority w:val="99"/>
    <w:rsid w:val="00E82E21"/>
    <w:pPr>
      <w:widowControl w:val="0"/>
      <w:autoSpaceDE w:val="0"/>
      <w:autoSpaceDN w:val="0"/>
      <w:adjustRightInd w:val="0"/>
      <w:spacing w:line="234" w:lineRule="exact"/>
      <w:ind w:firstLine="0"/>
      <w:jc w:val="left"/>
    </w:pPr>
  </w:style>
  <w:style w:type="paragraph" w:customStyle="1" w:styleId="Style83">
    <w:name w:val="Style83"/>
    <w:basedOn w:val="a2"/>
    <w:uiPriority w:val="99"/>
    <w:rsid w:val="00E82E21"/>
    <w:pPr>
      <w:widowControl w:val="0"/>
      <w:autoSpaceDE w:val="0"/>
      <w:autoSpaceDN w:val="0"/>
      <w:adjustRightInd w:val="0"/>
      <w:spacing w:line="234" w:lineRule="exact"/>
      <w:ind w:firstLine="0"/>
      <w:jc w:val="left"/>
    </w:pPr>
  </w:style>
  <w:style w:type="paragraph" w:customStyle="1" w:styleId="122">
    <w:name w:val="Знак Знак12 Знак Знак Знак Знак2"/>
    <w:basedOn w:val="a2"/>
    <w:uiPriority w:val="99"/>
    <w:rsid w:val="003E3ADE"/>
    <w:pPr>
      <w:spacing w:after="160" w:line="240" w:lineRule="exact"/>
      <w:ind w:firstLine="0"/>
      <w:jc w:val="left"/>
    </w:pPr>
    <w:rPr>
      <w:rFonts w:ascii="Verdana" w:hAnsi="Verdana" w:cs="Verdana"/>
      <w:sz w:val="20"/>
      <w:szCs w:val="20"/>
      <w:lang w:val="en-US" w:eastAsia="en-US"/>
    </w:rPr>
  </w:style>
  <w:style w:type="character" w:styleId="aff">
    <w:name w:val="Strong"/>
    <w:uiPriority w:val="99"/>
    <w:qFormat/>
    <w:locked/>
    <w:rsid w:val="00A47E32"/>
    <w:rPr>
      <w:rFonts w:cs="Times New Roman"/>
      <w:b/>
      <w:bCs/>
    </w:rPr>
  </w:style>
  <w:style w:type="paragraph" w:customStyle="1" w:styleId="121">
    <w:name w:val="Знак Знак12 Знак Знак Знак Знак1"/>
    <w:basedOn w:val="a2"/>
    <w:uiPriority w:val="99"/>
    <w:rsid w:val="00E652D3"/>
    <w:pPr>
      <w:spacing w:after="160" w:line="240" w:lineRule="exact"/>
      <w:ind w:firstLine="0"/>
      <w:jc w:val="left"/>
    </w:pPr>
    <w:rPr>
      <w:rFonts w:ascii="Verdana" w:hAnsi="Verdana" w:cs="Verdana"/>
      <w:sz w:val="20"/>
      <w:szCs w:val="20"/>
      <w:lang w:val="en-US" w:eastAsia="en-US"/>
    </w:rPr>
  </w:style>
  <w:style w:type="character" w:customStyle="1" w:styleId="apple-converted-space">
    <w:name w:val="apple-converted-space"/>
    <w:uiPriority w:val="99"/>
    <w:rsid w:val="00221F42"/>
    <w:rPr>
      <w:rFonts w:cs="Times New Roman"/>
    </w:rPr>
  </w:style>
  <w:style w:type="numbering" w:customStyle="1" w:styleId="1">
    <w:name w:val="Стиль многоуровневый1"/>
    <w:rsid w:val="002C1899"/>
    <w:pPr>
      <w:numPr>
        <w:numId w:val="1"/>
      </w:numPr>
    </w:pPr>
  </w:style>
  <w:style w:type="paragraph" w:customStyle="1" w:styleId="123">
    <w:name w:val="Знак Знак12 Знак Знак Знак Знак"/>
    <w:basedOn w:val="a2"/>
    <w:rsid w:val="00077CA0"/>
    <w:pPr>
      <w:spacing w:after="160" w:line="240" w:lineRule="exact"/>
      <w:ind w:firstLine="0"/>
      <w:jc w:val="left"/>
    </w:pPr>
    <w:rPr>
      <w:rFonts w:ascii="Verdana" w:hAnsi="Verdana" w:cs="Verdana"/>
      <w:sz w:val="20"/>
      <w:szCs w:val="20"/>
      <w:lang w:val="en-US" w:eastAsia="en-US"/>
    </w:rPr>
  </w:style>
  <w:style w:type="character" w:customStyle="1" w:styleId="50">
    <w:name w:val="Заголовок 5 Знак"/>
    <w:basedOn w:val="a3"/>
    <w:link w:val="5"/>
    <w:semiHidden/>
    <w:rsid w:val="00AD008B"/>
    <w:rPr>
      <w:rFonts w:asciiTheme="majorHAnsi" w:eastAsiaTheme="majorEastAsia" w:hAnsiTheme="majorHAnsi" w:cstheme="majorBidi"/>
      <w:color w:val="365F91" w:themeColor="accent1" w:themeShade="BF"/>
      <w:sz w:val="24"/>
      <w:szCs w:val="24"/>
    </w:rPr>
  </w:style>
  <w:style w:type="paragraph" w:styleId="2">
    <w:name w:val="List Bullet 2"/>
    <w:basedOn w:val="a2"/>
    <w:uiPriority w:val="99"/>
    <w:unhideWhenUsed/>
    <w:rsid w:val="0067074F"/>
    <w:pPr>
      <w:numPr>
        <w:numId w:val="7"/>
      </w:numPr>
      <w:contextualSpacing/>
    </w:pPr>
  </w:style>
  <w:style w:type="character" w:customStyle="1" w:styleId="31">
    <w:name w:val="Заголовок 3 Знак"/>
    <w:basedOn w:val="a3"/>
    <w:link w:val="30"/>
    <w:uiPriority w:val="99"/>
    <w:rsid w:val="0067074F"/>
    <w:rPr>
      <w:rFonts w:ascii="Cambria" w:hAnsi="Cambria" w:cs="Cambria"/>
      <w:b/>
      <w:bCs/>
      <w:sz w:val="26"/>
      <w:szCs w:val="26"/>
    </w:rPr>
  </w:style>
  <w:style w:type="character" w:customStyle="1" w:styleId="40">
    <w:name w:val="Заголовок 4 Знак"/>
    <w:basedOn w:val="a3"/>
    <w:link w:val="4"/>
    <w:uiPriority w:val="99"/>
    <w:rsid w:val="0067074F"/>
    <w:rPr>
      <w:rFonts w:ascii="Calibri" w:hAnsi="Calibri" w:cs="Calibri"/>
      <w:b/>
      <w:bCs/>
      <w:sz w:val="28"/>
      <w:szCs w:val="28"/>
    </w:rPr>
  </w:style>
  <w:style w:type="character" w:customStyle="1" w:styleId="80">
    <w:name w:val="Заголовок 8 Знак"/>
    <w:basedOn w:val="a3"/>
    <w:link w:val="8"/>
    <w:uiPriority w:val="99"/>
    <w:rsid w:val="0067074F"/>
    <w:rPr>
      <w:rFonts w:ascii="Calibri" w:hAnsi="Calibri" w:cs="Calibri"/>
      <w:i/>
      <w:iCs/>
      <w:sz w:val="24"/>
      <w:szCs w:val="24"/>
    </w:rPr>
  </w:style>
  <w:style w:type="paragraph" w:customStyle="1" w:styleId="13">
    <w:name w:val="Обычный1"/>
    <w:rsid w:val="0067074F"/>
  </w:style>
  <w:style w:type="character" w:styleId="aff0">
    <w:name w:val="Placeholder Text"/>
    <w:uiPriority w:val="99"/>
    <w:semiHidden/>
    <w:rsid w:val="0067074F"/>
    <w:rPr>
      <w:color w:val="808080"/>
    </w:rPr>
  </w:style>
  <w:style w:type="character" w:customStyle="1" w:styleId="FontStyle23">
    <w:name w:val="Font Style23"/>
    <w:uiPriority w:val="99"/>
    <w:rsid w:val="0067074F"/>
    <w:rPr>
      <w:rFonts w:ascii="Times New Roman" w:hAnsi="Times New Roman" w:cs="Times New Roman"/>
      <w:sz w:val="22"/>
      <w:szCs w:val="22"/>
    </w:rPr>
  </w:style>
  <w:style w:type="paragraph" w:customStyle="1" w:styleId="aff1">
    <w:name w:val="Пункт"/>
    <w:basedOn w:val="a2"/>
    <w:uiPriority w:val="99"/>
    <w:rsid w:val="0067074F"/>
    <w:pPr>
      <w:tabs>
        <w:tab w:val="num" w:pos="1134"/>
      </w:tabs>
      <w:spacing w:line="360" w:lineRule="auto"/>
      <w:ind w:left="1134" w:hanging="1134"/>
    </w:pPr>
    <w:rPr>
      <w:sz w:val="28"/>
      <w:szCs w:val="20"/>
    </w:rPr>
  </w:style>
  <w:style w:type="paragraph" w:customStyle="1" w:styleId="aff2">
    <w:name w:val="Подпункт"/>
    <w:basedOn w:val="aff1"/>
    <w:uiPriority w:val="99"/>
    <w:rsid w:val="0067074F"/>
  </w:style>
  <w:style w:type="paragraph" w:customStyle="1" w:styleId="aff3">
    <w:name w:val="Подподпункт"/>
    <w:basedOn w:val="aff2"/>
    <w:uiPriority w:val="99"/>
    <w:rsid w:val="0067074F"/>
    <w:pPr>
      <w:tabs>
        <w:tab w:val="clear" w:pos="1134"/>
        <w:tab w:val="num" w:pos="1701"/>
      </w:tabs>
      <w:ind w:left="1701" w:hanging="567"/>
    </w:pPr>
  </w:style>
  <w:style w:type="paragraph" w:customStyle="1" w:styleId="27">
    <w:name w:val="Абзац списка2"/>
    <w:basedOn w:val="a2"/>
    <w:rsid w:val="0067074F"/>
    <w:pPr>
      <w:ind w:left="720" w:firstLine="0"/>
      <w:contextualSpacing/>
      <w:jc w:val="left"/>
    </w:pPr>
  </w:style>
  <w:style w:type="paragraph" w:styleId="aff4">
    <w:name w:val="Normal (Web)"/>
    <w:basedOn w:val="a2"/>
    <w:uiPriority w:val="99"/>
    <w:unhideWhenUsed/>
    <w:rsid w:val="0067074F"/>
    <w:pPr>
      <w:spacing w:before="100" w:beforeAutospacing="1" w:after="100" w:afterAutospacing="1"/>
      <w:ind w:firstLine="0"/>
      <w:jc w:val="left"/>
    </w:pPr>
  </w:style>
  <w:style w:type="paragraph" w:customStyle="1" w:styleId="aff5">
    <w:name w:val="Основн"/>
    <w:basedOn w:val="a2"/>
    <w:uiPriority w:val="99"/>
    <w:rsid w:val="0067074F"/>
    <w:pPr>
      <w:widowControl w:val="0"/>
      <w:autoSpaceDE w:val="0"/>
      <w:autoSpaceDN w:val="0"/>
      <w:ind w:firstLine="0"/>
    </w:pPr>
  </w:style>
  <w:style w:type="paragraph" w:customStyle="1" w:styleId="36">
    <w:name w:val="заголовок 3"/>
    <w:basedOn w:val="a2"/>
    <w:next w:val="a2"/>
    <w:uiPriority w:val="99"/>
    <w:rsid w:val="0067074F"/>
    <w:pPr>
      <w:keepNext/>
      <w:widowControl w:val="0"/>
      <w:tabs>
        <w:tab w:val="left" w:pos="0"/>
      </w:tabs>
      <w:autoSpaceDE w:val="0"/>
      <w:autoSpaceDN w:val="0"/>
      <w:ind w:firstLine="567"/>
      <w:jc w:val="left"/>
    </w:pPr>
  </w:style>
  <w:style w:type="character" w:customStyle="1" w:styleId="aff6">
    <w:name w:val="Знак Знак"/>
    <w:uiPriority w:val="99"/>
    <w:semiHidden/>
    <w:rsid w:val="0067074F"/>
    <w:rPr>
      <w:rFonts w:ascii="Arial" w:hAnsi="Arial" w:cs="Arial"/>
      <w:lang w:val="ru-RU" w:eastAsia="ru-RU"/>
    </w:rPr>
  </w:style>
  <w:style w:type="character" w:customStyle="1" w:styleId="28">
    <w:name w:val="Знак Знак2"/>
    <w:uiPriority w:val="99"/>
    <w:semiHidden/>
    <w:rsid w:val="0067074F"/>
    <w:rPr>
      <w:rFonts w:ascii="Arial" w:hAnsi="Arial" w:cs="Arial"/>
      <w:lang w:val="ru-RU" w:eastAsia="ru-RU"/>
    </w:rPr>
  </w:style>
  <w:style w:type="character" w:customStyle="1" w:styleId="aff7">
    <w:name w:val="Знак"/>
    <w:uiPriority w:val="99"/>
    <w:rsid w:val="0067074F"/>
    <w:rPr>
      <w:rFonts w:ascii="Times New Roman" w:hAnsi="Times New Roman" w:cs="Times New Roman"/>
      <w:sz w:val="24"/>
      <w:szCs w:val="24"/>
      <w:lang w:eastAsia="ru-RU"/>
    </w:rPr>
  </w:style>
  <w:style w:type="paragraph" w:styleId="aff8">
    <w:name w:val="Normal Indent"/>
    <w:aliases w:val="Normalt indrag Char,Normalt indrag Char1 Char,Normalt indrag Char Char Char,Normalt indrag Char2 Char1 Char Char,Normalt indrag Char Char Char Char Char,Normalt indrag Char1 Char Char Char Char1 Char,Normalt indrag Char1,Normalt indrag1"/>
    <w:basedOn w:val="a2"/>
    <w:link w:val="aff9"/>
    <w:uiPriority w:val="99"/>
    <w:rsid w:val="0067074F"/>
    <w:pPr>
      <w:spacing w:after="120"/>
      <w:ind w:left="1304" w:firstLine="0"/>
    </w:pPr>
    <w:rPr>
      <w:szCs w:val="20"/>
      <w:lang w:eastAsia="en-US"/>
    </w:rPr>
  </w:style>
  <w:style w:type="character" w:customStyle="1" w:styleId="aff9">
    <w:name w:val="Обычный отступ Знак"/>
    <w:aliases w:val="Normalt indrag Char Знак,Normalt indrag Char1 Char Знак,Normalt indrag Char Char Char Знак,Normalt indrag Char2 Char1 Char Char Знак,Normalt indrag Char Char Char Char Char Знак,Normalt indrag Char1 Char Char Char Char1 Char Знак"/>
    <w:link w:val="aff8"/>
    <w:uiPriority w:val="99"/>
    <w:rsid w:val="0067074F"/>
    <w:rPr>
      <w:sz w:val="24"/>
      <w:lang w:eastAsia="en-US"/>
    </w:rPr>
  </w:style>
  <w:style w:type="table" w:customStyle="1" w:styleId="14">
    <w:name w:val="Сетка таблицы1"/>
    <w:basedOn w:val="a4"/>
    <w:next w:val="a6"/>
    <w:rsid w:val="0067074F"/>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Название объекта1"/>
    <w:basedOn w:val="a2"/>
    <w:next w:val="a2"/>
    <w:uiPriority w:val="99"/>
    <w:unhideWhenUsed/>
    <w:qFormat/>
    <w:rsid w:val="0067074F"/>
    <w:pPr>
      <w:spacing w:after="200"/>
      <w:ind w:left="1304" w:firstLine="0"/>
    </w:pPr>
    <w:rPr>
      <w:rFonts w:ascii="Arial" w:hAnsi="Arial"/>
      <w:b/>
      <w:bCs/>
      <w:color w:val="4F81BD"/>
      <w:sz w:val="18"/>
      <w:szCs w:val="18"/>
      <w:lang w:val="fi-FI" w:eastAsia="en-US"/>
    </w:rPr>
  </w:style>
  <w:style w:type="paragraph" w:customStyle="1" w:styleId="Style1">
    <w:name w:val="Style1"/>
    <w:basedOn w:val="a2"/>
    <w:uiPriority w:val="99"/>
    <w:rsid w:val="0067074F"/>
    <w:pPr>
      <w:widowControl w:val="0"/>
      <w:autoSpaceDE w:val="0"/>
      <w:autoSpaceDN w:val="0"/>
      <w:adjustRightInd w:val="0"/>
      <w:spacing w:line="264" w:lineRule="exact"/>
      <w:ind w:hanging="682"/>
    </w:pPr>
  </w:style>
  <w:style w:type="paragraph" w:customStyle="1" w:styleId="Iauiue">
    <w:name w:val="Iau.iue"/>
    <w:basedOn w:val="a2"/>
    <w:next w:val="a2"/>
    <w:uiPriority w:val="99"/>
    <w:rsid w:val="0067074F"/>
    <w:pPr>
      <w:autoSpaceDE w:val="0"/>
      <w:autoSpaceDN w:val="0"/>
      <w:adjustRightInd w:val="0"/>
      <w:ind w:firstLine="0"/>
      <w:jc w:val="left"/>
    </w:pPr>
  </w:style>
  <w:style w:type="paragraph" w:customStyle="1" w:styleId="Iniiaiieoaenonionooiii3">
    <w:name w:val="Iniiaiie oaeno n ionooiii 3"/>
    <w:basedOn w:val="a2"/>
    <w:next w:val="a2"/>
    <w:uiPriority w:val="99"/>
    <w:rsid w:val="0067074F"/>
    <w:pPr>
      <w:autoSpaceDE w:val="0"/>
      <w:autoSpaceDN w:val="0"/>
      <w:adjustRightInd w:val="0"/>
      <w:ind w:firstLine="0"/>
      <w:jc w:val="left"/>
    </w:pPr>
  </w:style>
  <w:style w:type="paragraph" w:customStyle="1" w:styleId="063">
    <w:name w:val="Стиль По ширине Первая строка:  063 см Междустр.интервал:  полут..."/>
    <w:basedOn w:val="a2"/>
    <w:rsid w:val="0067074F"/>
    <w:pPr>
      <w:spacing w:line="360" w:lineRule="auto"/>
      <w:ind w:firstLine="36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016616">
      <w:bodyDiv w:val="1"/>
      <w:marLeft w:val="0"/>
      <w:marRight w:val="0"/>
      <w:marTop w:val="0"/>
      <w:marBottom w:val="0"/>
      <w:divBdr>
        <w:top w:val="none" w:sz="0" w:space="0" w:color="auto"/>
        <w:left w:val="none" w:sz="0" w:space="0" w:color="auto"/>
        <w:bottom w:val="none" w:sz="0" w:space="0" w:color="auto"/>
        <w:right w:val="none" w:sz="0" w:space="0" w:color="auto"/>
      </w:divBdr>
    </w:div>
    <w:div w:id="444007010">
      <w:bodyDiv w:val="1"/>
      <w:marLeft w:val="0"/>
      <w:marRight w:val="0"/>
      <w:marTop w:val="0"/>
      <w:marBottom w:val="0"/>
      <w:divBdr>
        <w:top w:val="none" w:sz="0" w:space="0" w:color="auto"/>
        <w:left w:val="none" w:sz="0" w:space="0" w:color="auto"/>
        <w:bottom w:val="none" w:sz="0" w:space="0" w:color="auto"/>
        <w:right w:val="none" w:sz="0" w:space="0" w:color="auto"/>
      </w:divBdr>
    </w:div>
    <w:div w:id="993534673">
      <w:bodyDiv w:val="1"/>
      <w:marLeft w:val="0"/>
      <w:marRight w:val="0"/>
      <w:marTop w:val="0"/>
      <w:marBottom w:val="0"/>
      <w:divBdr>
        <w:top w:val="none" w:sz="0" w:space="0" w:color="auto"/>
        <w:left w:val="none" w:sz="0" w:space="0" w:color="auto"/>
        <w:bottom w:val="none" w:sz="0" w:space="0" w:color="auto"/>
        <w:right w:val="none" w:sz="0" w:space="0" w:color="auto"/>
      </w:divBdr>
    </w:div>
    <w:div w:id="2123572015">
      <w:bodyDiv w:val="1"/>
      <w:marLeft w:val="0"/>
      <w:marRight w:val="0"/>
      <w:marTop w:val="0"/>
      <w:marBottom w:val="0"/>
      <w:divBdr>
        <w:top w:val="none" w:sz="0" w:space="0" w:color="auto"/>
        <w:left w:val="none" w:sz="0" w:space="0" w:color="auto"/>
        <w:bottom w:val="none" w:sz="0" w:space="0" w:color="auto"/>
        <w:right w:val="none" w:sz="0" w:space="0" w:color="auto"/>
      </w:divBdr>
    </w:div>
    <w:div w:id="2138136688">
      <w:marLeft w:val="0"/>
      <w:marRight w:val="0"/>
      <w:marTop w:val="0"/>
      <w:marBottom w:val="0"/>
      <w:divBdr>
        <w:top w:val="none" w:sz="0" w:space="0" w:color="auto"/>
        <w:left w:val="none" w:sz="0" w:space="0" w:color="auto"/>
        <w:bottom w:val="none" w:sz="0" w:space="0" w:color="auto"/>
        <w:right w:val="none" w:sz="0" w:space="0" w:color="auto"/>
      </w:divBdr>
    </w:div>
    <w:div w:id="2138136689">
      <w:marLeft w:val="0"/>
      <w:marRight w:val="0"/>
      <w:marTop w:val="0"/>
      <w:marBottom w:val="0"/>
      <w:divBdr>
        <w:top w:val="none" w:sz="0" w:space="0" w:color="auto"/>
        <w:left w:val="none" w:sz="0" w:space="0" w:color="auto"/>
        <w:bottom w:val="none" w:sz="0" w:space="0" w:color="auto"/>
        <w:right w:val="none" w:sz="0" w:space="0" w:color="auto"/>
      </w:divBdr>
    </w:div>
    <w:div w:id="2138136690">
      <w:marLeft w:val="0"/>
      <w:marRight w:val="0"/>
      <w:marTop w:val="0"/>
      <w:marBottom w:val="0"/>
      <w:divBdr>
        <w:top w:val="none" w:sz="0" w:space="0" w:color="auto"/>
        <w:left w:val="none" w:sz="0" w:space="0" w:color="auto"/>
        <w:bottom w:val="none" w:sz="0" w:space="0" w:color="auto"/>
        <w:right w:val="none" w:sz="0" w:space="0" w:color="auto"/>
      </w:divBdr>
    </w:div>
    <w:div w:id="2138136691">
      <w:marLeft w:val="0"/>
      <w:marRight w:val="0"/>
      <w:marTop w:val="0"/>
      <w:marBottom w:val="0"/>
      <w:divBdr>
        <w:top w:val="none" w:sz="0" w:space="0" w:color="auto"/>
        <w:left w:val="none" w:sz="0" w:space="0" w:color="auto"/>
        <w:bottom w:val="none" w:sz="0" w:space="0" w:color="auto"/>
        <w:right w:val="none" w:sz="0" w:space="0" w:color="auto"/>
      </w:divBdr>
    </w:div>
    <w:div w:id="2138136693">
      <w:marLeft w:val="0"/>
      <w:marRight w:val="0"/>
      <w:marTop w:val="0"/>
      <w:marBottom w:val="0"/>
      <w:divBdr>
        <w:top w:val="none" w:sz="0" w:space="0" w:color="auto"/>
        <w:left w:val="none" w:sz="0" w:space="0" w:color="auto"/>
        <w:bottom w:val="none" w:sz="0" w:space="0" w:color="auto"/>
        <w:right w:val="none" w:sz="0" w:space="0" w:color="auto"/>
      </w:divBdr>
    </w:div>
    <w:div w:id="2138136694">
      <w:marLeft w:val="0"/>
      <w:marRight w:val="0"/>
      <w:marTop w:val="0"/>
      <w:marBottom w:val="0"/>
      <w:divBdr>
        <w:top w:val="none" w:sz="0" w:space="0" w:color="auto"/>
        <w:left w:val="none" w:sz="0" w:space="0" w:color="auto"/>
        <w:bottom w:val="none" w:sz="0" w:space="0" w:color="auto"/>
        <w:right w:val="none" w:sz="0" w:space="0" w:color="auto"/>
      </w:divBdr>
    </w:div>
    <w:div w:id="2138136695">
      <w:marLeft w:val="0"/>
      <w:marRight w:val="0"/>
      <w:marTop w:val="0"/>
      <w:marBottom w:val="0"/>
      <w:divBdr>
        <w:top w:val="none" w:sz="0" w:space="0" w:color="auto"/>
        <w:left w:val="none" w:sz="0" w:space="0" w:color="auto"/>
        <w:bottom w:val="none" w:sz="0" w:space="0" w:color="auto"/>
        <w:right w:val="none" w:sz="0" w:space="0" w:color="auto"/>
      </w:divBdr>
    </w:div>
    <w:div w:id="2138136696">
      <w:marLeft w:val="0"/>
      <w:marRight w:val="0"/>
      <w:marTop w:val="0"/>
      <w:marBottom w:val="0"/>
      <w:divBdr>
        <w:top w:val="none" w:sz="0" w:space="0" w:color="auto"/>
        <w:left w:val="none" w:sz="0" w:space="0" w:color="auto"/>
        <w:bottom w:val="none" w:sz="0" w:space="0" w:color="auto"/>
        <w:right w:val="none" w:sz="0" w:space="0" w:color="auto"/>
      </w:divBdr>
    </w:div>
    <w:div w:id="2138136697">
      <w:marLeft w:val="0"/>
      <w:marRight w:val="0"/>
      <w:marTop w:val="0"/>
      <w:marBottom w:val="0"/>
      <w:divBdr>
        <w:top w:val="none" w:sz="0" w:space="0" w:color="auto"/>
        <w:left w:val="none" w:sz="0" w:space="0" w:color="auto"/>
        <w:bottom w:val="none" w:sz="0" w:space="0" w:color="auto"/>
        <w:right w:val="none" w:sz="0" w:space="0" w:color="auto"/>
      </w:divBdr>
    </w:div>
    <w:div w:id="2138136698">
      <w:marLeft w:val="0"/>
      <w:marRight w:val="0"/>
      <w:marTop w:val="0"/>
      <w:marBottom w:val="0"/>
      <w:divBdr>
        <w:top w:val="none" w:sz="0" w:space="0" w:color="auto"/>
        <w:left w:val="none" w:sz="0" w:space="0" w:color="auto"/>
        <w:bottom w:val="none" w:sz="0" w:space="0" w:color="auto"/>
        <w:right w:val="none" w:sz="0" w:space="0" w:color="auto"/>
      </w:divBdr>
    </w:div>
    <w:div w:id="2138136700">
      <w:marLeft w:val="0"/>
      <w:marRight w:val="0"/>
      <w:marTop w:val="0"/>
      <w:marBottom w:val="0"/>
      <w:divBdr>
        <w:top w:val="none" w:sz="0" w:space="0" w:color="auto"/>
        <w:left w:val="none" w:sz="0" w:space="0" w:color="auto"/>
        <w:bottom w:val="none" w:sz="0" w:space="0" w:color="auto"/>
        <w:right w:val="none" w:sz="0" w:space="0" w:color="auto"/>
      </w:divBdr>
    </w:div>
    <w:div w:id="2138136701">
      <w:marLeft w:val="0"/>
      <w:marRight w:val="0"/>
      <w:marTop w:val="0"/>
      <w:marBottom w:val="0"/>
      <w:divBdr>
        <w:top w:val="none" w:sz="0" w:space="0" w:color="auto"/>
        <w:left w:val="none" w:sz="0" w:space="0" w:color="auto"/>
        <w:bottom w:val="none" w:sz="0" w:space="0" w:color="auto"/>
        <w:right w:val="none" w:sz="0" w:space="0" w:color="auto"/>
      </w:divBdr>
    </w:div>
    <w:div w:id="2138136703">
      <w:marLeft w:val="0"/>
      <w:marRight w:val="0"/>
      <w:marTop w:val="0"/>
      <w:marBottom w:val="0"/>
      <w:divBdr>
        <w:top w:val="none" w:sz="0" w:space="0" w:color="auto"/>
        <w:left w:val="none" w:sz="0" w:space="0" w:color="auto"/>
        <w:bottom w:val="none" w:sz="0" w:space="0" w:color="auto"/>
        <w:right w:val="none" w:sz="0" w:space="0" w:color="auto"/>
      </w:divBdr>
    </w:div>
    <w:div w:id="2138136704">
      <w:marLeft w:val="0"/>
      <w:marRight w:val="0"/>
      <w:marTop w:val="0"/>
      <w:marBottom w:val="0"/>
      <w:divBdr>
        <w:top w:val="none" w:sz="0" w:space="0" w:color="auto"/>
        <w:left w:val="none" w:sz="0" w:space="0" w:color="auto"/>
        <w:bottom w:val="none" w:sz="0" w:space="0" w:color="auto"/>
        <w:right w:val="none" w:sz="0" w:space="0" w:color="auto"/>
      </w:divBdr>
    </w:div>
    <w:div w:id="2138136706">
      <w:marLeft w:val="0"/>
      <w:marRight w:val="0"/>
      <w:marTop w:val="0"/>
      <w:marBottom w:val="0"/>
      <w:divBdr>
        <w:top w:val="none" w:sz="0" w:space="0" w:color="auto"/>
        <w:left w:val="none" w:sz="0" w:space="0" w:color="auto"/>
        <w:bottom w:val="none" w:sz="0" w:space="0" w:color="auto"/>
        <w:right w:val="none" w:sz="0" w:space="0" w:color="auto"/>
      </w:divBdr>
    </w:div>
    <w:div w:id="2138136707">
      <w:marLeft w:val="0"/>
      <w:marRight w:val="0"/>
      <w:marTop w:val="0"/>
      <w:marBottom w:val="0"/>
      <w:divBdr>
        <w:top w:val="none" w:sz="0" w:space="0" w:color="auto"/>
        <w:left w:val="none" w:sz="0" w:space="0" w:color="auto"/>
        <w:bottom w:val="none" w:sz="0" w:space="0" w:color="auto"/>
        <w:right w:val="none" w:sz="0" w:space="0" w:color="auto"/>
      </w:divBdr>
      <w:divsChild>
        <w:div w:id="2138136737">
          <w:marLeft w:val="0"/>
          <w:marRight w:val="0"/>
          <w:marTop w:val="0"/>
          <w:marBottom w:val="0"/>
          <w:divBdr>
            <w:top w:val="none" w:sz="0" w:space="0" w:color="auto"/>
            <w:left w:val="none" w:sz="0" w:space="0" w:color="auto"/>
            <w:bottom w:val="none" w:sz="0" w:space="0" w:color="auto"/>
            <w:right w:val="none" w:sz="0" w:space="0" w:color="auto"/>
          </w:divBdr>
          <w:divsChild>
            <w:div w:id="2138136716">
              <w:marLeft w:val="0"/>
              <w:marRight w:val="0"/>
              <w:marTop w:val="0"/>
              <w:marBottom w:val="0"/>
              <w:divBdr>
                <w:top w:val="none" w:sz="0" w:space="0" w:color="auto"/>
                <w:left w:val="none" w:sz="0" w:space="0" w:color="auto"/>
                <w:bottom w:val="none" w:sz="0" w:space="0" w:color="auto"/>
                <w:right w:val="none" w:sz="0" w:space="0" w:color="auto"/>
              </w:divBdr>
              <w:divsChild>
                <w:div w:id="2138136699">
                  <w:marLeft w:val="0"/>
                  <w:marRight w:val="0"/>
                  <w:marTop w:val="0"/>
                  <w:marBottom w:val="0"/>
                  <w:divBdr>
                    <w:top w:val="none" w:sz="0" w:space="0" w:color="auto"/>
                    <w:left w:val="none" w:sz="0" w:space="0" w:color="auto"/>
                    <w:bottom w:val="none" w:sz="0" w:space="0" w:color="auto"/>
                    <w:right w:val="none" w:sz="0" w:space="0" w:color="auto"/>
                  </w:divBdr>
                  <w:divsChild>
                    <w:div w:id="2138136687">
                      <w:marLeft w:val="0"/>
                      <w:marRight w:val="0"/>
                      <w:marTop w:val="0"/>
                      <w:marBottom w:val="0"/>
                      <w:divBdr>
                        <w:top w:val="none" w:sz="0" w:space="0" w:color="auto"/>
                        <w:left w:val="none" w:sz="0" w:space="0" w:color="auto"/>
                        <w:bottom w:val="none" w:sz="0" w:space="0" w:color="auto"/>
                        <w:right w:val="none" w:sz="0" w:space="0" w:color="auto"/>
                      </w:divBdr>
                      <w:divsChild>
                        <w:div w:id="2138136727">
                          <w:marLeft w:val="0"/>
                          <w:marRight w:val="0"/>
                          <w:marTop w:val="0"/>
                          <w:marBottom w:val="0"/>
                          <w:divBdr>
                            <w:top w:val="none" w:sz="0" w:space="0" w:color="auto"/>
                            <w:left w:val="none" w:sz="0" w:space="0" w:color="auto"/>
                            <w:bottom w:val="none" w:sz="0" w:space="0" w:color="auto"/>
                            <w:right w:val="none" w:sz="0" w:space="0" w:color="auto"/>
                          </w:divBdr>
                          <w:divsChild>
                            <w:div w:id="213813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136708">
      <w:marLeft w:val="0"/>
      <w:marRight w:val="0"/>
      <w:marTop w:val="0"/>
      <w:marBottom w:val="0"/>
      <w:divBdr>
        <w:top w:val="none" w:sz="0" w:space="0" w:color="auto"/>
        <w:left w:val="none" w:sz="0" w:space="0" w:color="auto"/>
        <w:bottom w:val="none" w:sz="0" w:space="0" w:color="auto"/>
        <w:right w:val="none" w:sz="0" w:space="0" w:color="auto"/>
      </w:divBdr>
    </w:div>
    <w:div w:id="2138136709">
      <w:marLeft w:val="0"/>
      <w:marRight w:val="0"/>
      <w:marTop w:val="0"/>
      <w:marBottom w:val="0"/>
      <w:divBdr>
        <w:top w:val="none" w:sz="0" w:space="0" w:color="auto"/>
        <w:left w:val="none" w:sz="0" w:space="0" w:color="auto"/>
        <w:bottom w:val="none" w:sz="0" w:space="0" w:color="auto"/>
        <w:right w:val="none" w:sz="0" w:space="0" w:color="auto"/>
      </w:divBdr>
    </w:div>
    <w:div w:id="2138136710">
      <w:marLeft w:val="0"/>
      <w:marRight w:val="0"/>
      <w:marTop w:val="0"/>
      <w:marBottom w:val="0"/>
      <w:divBdr>
        <w:top w:val="none" w:sz="0" w:space="0" w:color="auto"/>
        <w:left w:val="none" w:sz="0" w:space="0" w:color="auto"/>
        <w:bottom w:val="none" w:sz="0" w:space="0" w:color="auto"/>
        <w:right w:val="none" w:sz="0" w:space="0" w:color="auto"/>
      </w:divBdr>
    </w:div>
    <w:div w:id="2138136711">
      <w:marLeft w:val="0"/>
      <w:marRight w:val="0"/>
      <w:marTop w:val="0"/>
      <w:marBottom w:val="0"/>
      <w:divBdr>
        <w:top w:val="none" w:sz="0" w:space="0" w:color="auto"/>
        <w:left w:val="none" w:sz="0" w:space="0" w:color="auto"/>
        <w:bottom w:val="none" w:sz="0" w:space="0" w:color="auto"/>
        <w:right w:val="none" w:sz="0" w:space="0" w:color="auto"/>
      </w:divBdr>
    </w:div>
    <w:div w:id="2138136712">
      <w:marLeft w:val="0"/>
      <w:marRight w:val="0"/>
      <w:marTop w:val="0"/>
      <w:marBottom w:val="0"/>
      <w:divBdr>
        <w:top w:val="none" w:sz="0" w:space="0" w:color="auto"/>
        <w:left w:val="none" w:sz="0" w:space="0" w:color="auto"/>
        <w:bottom w:val="none" w:sz="0" w:space="0" w:color="auto"/>
        <w:right w:val="none" w:sz="0" w:space="0" w:color="auto"/>
      </w:divBdr>
    </w:div>
    <w:div w:id="2138136713">
      <w:marLeft w:val="0"/>
      <w:marRight w:val="0"/>
      <w:marTop w:val="0"/>
      <w:marBottom w:val="0"/>
      <w:divBdr>
        <w:top w:val="none" w:sz="0" w:space="0" w:color="auto"/>
        <w:left w:val="none" w:sz="0" w:space="0" w:color="auto"/>
        <w:bottom w:val="none" w:sz="0" w:space="0" w:color="auto"/>
        <w:right w:val="none" w:sz="0" w:space="0" w:color="auto"/>
      </w:divBdr>
    </w:div>
    <w:div w:id="2138136714">
      <w:marLeft w:val="0"/>
      <w:marRight w:val="0"/>
      <w:marTop w:val="0"/>
      <w:marBottom w:val="0"/>
      <w:divBdr>
        <w:top w:val="none" w:sz="0" w:space="0" w:color="auto"/>
        <w:left w:val="none" w:sz="0" w:space="0" w:color="auto"/>
        <w:bottom w:val="none" w:sz="0" w:space="0" w:color="auto"/>
        <w:right w:val="none" w:sz="0" w:space="0" w:color="auto"/>
      </w:divBdr>
      <w:divsChild>
        <w:div w:id="2138136733">
          <w:marLeft w:val="0"/>
          <w:marRight w:val="0"/>
          <w:marTop w:val="0"/>
          <w:marBottom w:val="0"/>
          <w:divBdr>
            <w:top w:val="none" w:sz="0" w:space="0" w:color="auto"/>
            <w:left w:val="none" w:sz="0" w:space="0" w:color="auto"/>
            <w:bottom w:val="none" w:sz="0" w:space="0" w:color="auto"/>
            <w:right w:val="none" w:sz="0" w:space="0" w:color="auto"/>
          </w:divBdr>
          <w:divsChild>
            <w:div w:id="2138136705">
              <w:marLeft w:val="0"/>
              <w:marRight w:val="0"/>
              <w:marTop w:val="0"/>
              <w:marBottom w:val="0"/>
              <w:divBdr>
                <w:top w:val="none" w:sz="0" w:space="0" w:color="auto"/>
                <w:left w:val="none" w:sz="0" w:space="0" w:color="auto"/>
                <w:bottom w:val="none" w:sz="0" w:space="0" w:color="auto"/>
                <w:right w:val="none" w:sz="0" w:space="0" w:color="auto"/>
              </w:divBdr>
              <w:divsChild>
                <w:div w:id="2138136720">
                  <w:marLeft w:val="0"/>
                  <w:marRight w:val="0"/>
                  <w:marTop w:val="0"/>
                  <w:marBottom w:val="0"/>
                  <w:divBdr>
                    <w:top w:val="none" w:sz="0" w:space="0" w:color="auto"/>
                    <w:left w:val="none" w:sz="0" w:space="0" w:color="auto"/>
                    <w:bottom w:val="none" w:sz="0" w:space="0" w:color="auto"/>
                    <w:right w:val="none" w:sz="0" w:space="0" w:color="auto"/>
                  </w:divBdr>
                  <w:divsChild>
                    <w:div w:id="2138136692">
                      <w:marLeft w:val="0"/>
                      <w:marRight w:val="0"/>
                      <w:marTop w:val="0"/>
                      <w:marBottom w:val="0"/>
                      <w:divBdr>
                        <w:top w:val="none" w:sz="0" w:space="0" w:color="auto"/>
                        <w:left w:val="none" w:sz="0" w:space="0" w:color="auto"/>
                        <w:bottom w:val="none" w:sz="0" w:space="0" w:color="auto"/>
                        <w:right w:val="none" w:sz="0" w:space="0" w:color="auto"/>
                      </w:divBdr>
                      <w:divsChild>
                        <w:div w:id="213813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8136715">
      <w:marLeft w:val="0"/>
      <w:marRight w:val="0"/>
      <w:marTop w:val="0"/>
      <w:marBottom w:val="0"/>
      <w:divBdr>
        <w:top w:val="none" w:sz="0" w:space="0" w:color="auto"/>
        <w:left w:val="none" w:sz="0" w:space="0" w:color="auto"/>
        <w:bottom w:val="none" w:sz="0" w:space="0" w:color="auto"/>
        <w:right w:val="none" w:sz="0" w:space="0" w:color="auto"/>
      </w:divBdr>
    </w:div>
    <w:div w:id="2138136717">
      <w:marLeft w:val="0"/>
      <w:marRight w:val="0"/>
      <w:marTop w:val="0"/>
      <w:marBottom w:val="0"/>
      <w:divBdr>
        <w:top w:val="none" w:sz="0" w:space="0" w:color="auto"/>
        <w:left w:val="none" w:sz="0" w:space="0" w:color="auto"/>
        <w:bottom w:val="none" w:sz="0" w:space="0" w:color="auto"/>
        <w:right w:val="none" w:sz="0" w:space="0" w:color="auto"/>
      </w:divBdr>
    </w:div>
    <w:div w:id="2138136718">
      <w:marLeft w:val="0"/>
      <w:marRight w:val="0"/>
      <w:marTop w:val="0"/>
      <w:marBottom w:val="0"/>
      <w:divBdr>
        <w:top w:val="none" w:sz="0" w:space="0" w:color="auto"/>
        <w:left w:val="none" w:sz="0" w:space="0" w:color="auto"/>
        <w:bottom w:val="none" w:sz="0" w:space="0" w:color="auto"/>
        <w:right w:val="none" w:sz="0" w:space="0" w:color="auto"/>
      </w:divBdr>
    </w:div>
    <w:div w:id="2138136719">
      <w:marLeft w:val="0"/>
      <w:marRight w:val="0"/>
      <w:marTop w:val="0"/>
      <w:marBottom w:val="0"/>
      <w:divBdr>
        <w:top w:val="none" w:sz="0" w:space="0" w:color="auto"/>
        <w:left w:val="none" w:sz="0" w:space="0" w:color="auto"/>
        <w:bottom w:val="none" w:sz="0" w:space="0" w:color="auto"/>
        <w:right w:val="none" w:sz="0" w:space="0" w:color="auto"/>
      </w:divBdr>
    </w:div>
    <w:div w:id="2138136722">
      <w:marLeft w:val="0"/>
      <w:marRight w:val="0"/>
      <w:marTop w:val="0"/>
      <w:marBottom w:val="0"/>
      <w:divBdr>
        <w:top w:val="none" w:sz="0" w:space="0" w:color="auto"/>
        <w:left w:val="none" w:sz="0" w:space="0" w:color="auto"/>
        <w:bottom w:val="none" w:sz="0" w:space="0" w:color="auto"/>
        <w:right w:val="none" w:sz="0" w:space="0" w:color="auto"/>
      </w:divBdr>
    </w:div>
    <w:div w:id="2138136723">
      <w:marLeft w:val="0"/>
      <w:marRight w:val="0"/>
      <w:marTop w:val="0"/>
      <w:marBottom w:val="0"/>
      <w:divBdr>
        <w:top w:val="none" w:sz="0" w:space="0" w:color="auto"/>
        <w:left w:val="none" w:sz="0" w:space="0" w:color="auto"/>
        <w:bottom w:val="none" w:sz="0" w:space="0" w:color="auto"/>
        <w:right w:val="none" w:sz="0" w:space="0" w:color="auto"/>
      </w:divBdr>
    </w:div>
    <w:div w:id="2138136724">
      <w:marLeft w:val="0"/>
      <w:marRight w:val="0"/>
      <w:marTop w:val="0"/>
      <w:marBottom w:val="0"/>
      <w:divBdr>
        <w:top w:val="none" w:sz="0" w:space="0" w:color="auto"/>
        <w:left w:val="none" w:sz="0" w:space="0" w:color="auto"/>
        <w:bottom w:val="none" w:sz="0" w:space="0" w:color="auto"/>
        <w:right w:val="none" w:sz="0" w:space="0" w:color="auto"/>
      </w:divBdr>
    </w:div>
    <w:div w:id="2138136725">
      <w:marLeft w:val="0"/>
      <w:marRight w:val="0"/>
      <w:marTop w:val="0"/>
      <w:marBottom w:val="0"/>
      <w:divBdr>
        <w:top w:val="none" w:sz="0" w:space="0" w:color="auto"/>
        <w:left w:val="none" w:sz="0" w:space="0" w:color="auto"/>
        <w:bottom w:val="none" w:sz="0" w:space="0" w:color="auto"/>
        <w:right w:val="none" w:sz="0" w:space="0" w:color="auto"/>
      </w:divBdr>
    </w:div>
    <w:div w:id="2138136726">
      <w:marLeft w:val="0"/>
      <w:marRight w:val="0"/>
      <w:marTop w:val="0"/>
      <w:marBottom w:val="0"/>
      <w:divBdr>
        <w:top w:val="none" w:sz="0" w:space="0" w:color="auto"/>
        <w:left w:val="none" w:sz="0" w:space="0" w:color="auto"/>
        <w:bottom w:val="none" w:sz="0" w:space="0" w:color="auto"/>
        <w:right w:val="none" w:sz="0" w:space="0" w:color="auto"/>
      </w:divBdr>
    </w:div>
    <w:div w:id="2138136728">
      <w:marLeft w:val="0"/>
      <w:marRight w:val="0"/>
      <w:marTop w:val="0"/>
      <w:marBottom w:val="0"/>
      <w:divBdr>
        <w:top w:val="none" w:sz="0" w:space="0" w:color="auto"/>
        <w:left w:val="none" w:sz="0" w:space="0" w:color="auto"/>
        <w:bottom w:val="none" w:sz="0" w:space="0" w:color="auto"/>
        <w:right w:val="none" w:sz="0" w:space="0" w:color="auto"/>
      </w:divBdr>
    </w:div>
    <w:div w:id="2138136729">
      <w:marLeft w:val="0"/>
      <w:marRight w:val="0"/>
      <w:marTop w:val="0"/>
      <w:marBottom w:val="0"/>
      <w:divBdr>
        <w:top w:val="none" w:sz="0" w:space="0" w:color="auto"/>
        <w:left w:val="none" w:sz="0" w:space="0" w:color="auto"/>
        <w:bottom w:val="none" w:sz="0" w:space="0" w:color="auto"/>
        <w:right w:val="none" w:sz="0" w:space="0" w:color="auto"/>
      </w:divBdr>
    </w:div>
    <w:div w:id="2138136730">
      <w:marLeft w:val="0"/>
      <w:marRight w:val="0"/>
      <w:marTop w:val="0"/>
      <w:marBottom w:val="0"/>
      <w:divBdr>
        <w:top w:val="none" w:sz="0" w:space="0" w:color="auto"/>
        <w:left w:val="none" w:sz="0" w:space="0" w:color="auto"/>
        <w:bottom w:val="none" w:sz="0" w:space="0" w:color="auto"/>
        <w:right w:val="none" w:sz="0" w:space="0" w:color="auto"/>
      </w:divBdr>
    </w:div>
    <w:div w:id="2138136731">
      <w:marLeft w:val="0"/>
      <w:marRight w:val="0"/>
      <w:marTop w:val="0"/>
      <w:marBottom w:val="0"/>
      <w:divBdr>
        <w:top w:val="none" w:sz="0" w:space="0" w:color="auto"/>
        <w:left w:val="none" w:sz="0" w:space="0" w:color="auto"/>
        <w:bottom w:val="none" w:sz="0" w:space="0" w:color="auto"/>
        <w:right w:val="none" w:sz="0" w:space="0" w:color="auto"/>
      </w:divBdr>
    </w:div>
    <w:div w:id="2138136732">
      <w:marLeft w:val="0"/>
      <w:marRight w:val="0"/>
      <w:marTop w:val="0"/>
      <w:marBottom w:val="0"/>
      <w:divBdr>
        <w:top w:val="none" w:sz="0" w:space="0" w:color="auto"/>
        <w:left w:val="none" w:sz="0" w:space="0" w:color="auto"/>
        <w:bottom w:val="none" w:sz="0" w:space="0" w:color="auto"/>
        <w:right w:val="none" w:sz="0" w:space="0" w:color="auto"/>
      </w:divBdr>
    </w:div>
    <w:div w:id="2138136734">
      <w:marLeft w:val="0"/>
      <w:marRight w:val="0"/>
      <w:marTop w:val="0"/>
      <w:marBottom w:val="0"/>
      <w:divBdr>
        <w:top w:val="none" w:sz="0" w:space="0" w:color="auto"/>
        <w:left w:val="none" w:sz="0" w:space="0" w:color="auto"/>
        <w:bottom w:val="none" w:sz="0" w:space="0" w:color="auto"/>
        <w:right w:val="none" w:sz="0" w:space="0" w:color="auto"/>
      </w:divBdr>
    </w:div>
    <w:div w:id="2138136735">
      <w:marLeft w:val="0"/>
      <w:marRight w:val="0"/>
      <w:marTop w:val="0"/>
      <w:marBottom w:val="0"/>
      <w:divBdr>
        <w:top w:val="none" w:sz="0" w:space="0" w:color="auto"/>
        <w:left w:val="none" w:sz="0" w:space="0" w:color="auto"/>
        <w:bottom w:val="none" w:sz="0" w:space="0" w:color="auto"/>
        <w:right w:val="none" w:sz="0" w:space="0" w:color="auto"/>
      </w:divBdr>
    </w:div>
    <w:div w:id="2138136736">
      <w:marLeft w:val="0"/>
      <w:marRight w:val="0"/>
      <w:marTop w:val="0"/>
      <w:marBottom w:val="0"/>
      <w:divBdr>
        <w:top w:val="none" w:sz="0" w:space="0" w:color="auto"/>
        <w:left w:val="none" w:sz="0" w:space="0" w:color="auto"/>
        <w:bottom w:val="none" w:sz="0" w:space="0" w:color="auto"/>
        <w:right w:val="none" w:sz="0" w:space="0" w:color="auto"/>
      </w:divBdr>
    </w:div>
    <w:div w:id="2138136738">
      <w:marLeft w:val="0"/>
      <w:marRight w:val="0"/>
      <w:marTop w:val="0"/>
      <w:marBottom w:val="0"/>
      <w:divBdr>
        <w:top w:val="none" w:sz="0" w:space="0" w:color="auto"/>
        <w:left w:val="none" w:sz="0" w:space="0" w:color="auto"/>
        <w:bottom w:val="none" w:sz="0" w:space="0" w:color="auto"/>
        <w:right w:val="none" w:sz="0" w:space="0" w:color="auto"/>
      </w:divBdr>
    </w:div>
    <w:div w:id="2138136739">
      <w:marLeft w:val="0"/>
      <w:marRight w:val="0"/>
      <w:marTop w:val="0"/>
      <w:marBottom w:val="0"/>
      <w:divBdr>
        <w:top w:val="none" w:sz="0" w:space="0" w:color="auto"/>
        <w:left w:val="none" w:sz="0" w:space="0" w:color="auto"/>
        <w:bottom w:val="none" w:sz="0" w:space="0" w:color="auto"/>
        <w:right w:val="none" w:sz="0" w:space="0" w:color="auto"/>
      </w:divBdr>
    </w:div>
    <w:div w:id="2138136740">
      <w:marLeft w:val="0"/>
      <w:marRight w:val="0"/>
      <w:marTop w:val="0"/>
      <w:marBottom w:val="0"/>
      <w:divBdr>
        <w:top w:val="none" w:sz="0" w:space="0" w:color="auto"/>
        <w:left w:val="none" w:sz="0" w:space="0" w:color="auto"/>
        <w:bottom w:val="none" w:sz="0" w:space="0" w:color="auto"/>
        <w:right w:val="none" w:sz="0" w:space="0" w:color="auto"/>
      </w:divBdr>
    </w:div>
    <w:div w:id="21381367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ECD7AB-DB90-4719-888B-DC7E7F118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2008</Words>
  <Characters>11768</Characters>
  <Application>Microsoft Office Word</Application>
  <DocSecurity>0</DocSecurity>
  <Lines>98</Lines>
  <Paragraphs>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«СОГЛАСОВАНО»:</vt:lpstr>
      <vt:lpstr>«СОГЛАСОВАНО»:</vt:lpstr>
    </vt:vector>
  </TitlesOfParts>
  <Company>Hewlett-Packard Company</Company>
  <LinksUpToDate>false</LinksUpToDate>
  <CharactersWithSpaces>13749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«СОГЛАСОВАНО»:</dc:title>
  <dc:creator>SAA</dc:creator>
  <cp:lastModifiedBy>Сизов Владимир Владимирович</cp:lastModifiedBy>
  <cp:revision>4</cp:revision>
  <cp:lastPrinted>2012-09-11T09:33:00Z</cp:lastPrinted>
  <dcterms:created xsi:type="dcterms:W3CDTF">2015-03-03T13:00:00Z</dcterms:created>
  <dcterms:modified xsi:type="dcterms:W3CDTF">2015-03-04T06:48:00Z</dcterms:modified>
</cp:coreProperties>
</file>